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D43" w:rsidRPr="008A7599" w:rsidRDefault="00B250BC" w:rsidP="00B250BC">
      <w:pPr>
        <w:pStyle w:val="0"/>
      </w:pPr>
      <w:proofErr w:type="gramStart"/>
      <w:r w:rsidRPr="008A7599">
        <w:t xml:space="preserve">ТАБЛИЦА </w:t>
      </w:r>
      <w:r w:rsidRPr="008A7599">
        <w:br/>
      </w:r>
      <w:r w:rsidR="004B0E40">
        <w:t>замечаний и предложений</w:t>
      </w:r>
      <w:bookmarkStart w:id="0" w:name="_GoBack"/>
      <w:bookmarkEnd w:id="0"/>
      <w:r w:rsidR="00CE3D43" w:rsidRPr="008A7599">
        <w:t xml:space="preserve"> к проекту Федерального закона № 104515-6 </w:t>
      </w:r>
      <w:r w:rsidR="00CE3D43" w:rsidRPr="008A7599">
        <w:rPr>
          <w:bCs w:val="0"/>
        </w:rPr>
        <w:t>«О внесении изменений в Федеральный закон</w:t>
      </w:r>
      <w:r w:rsidRPr="008A7599">
        <w:rPr>
          <w:bCs w:val="0"/>
        </w:rPr>
        <w:t xml:space="preserve"> </w:t>
      </w:r>
      <w:r w:rsidRPr="008A7599">
        <w:rPr>
          <w:bCs w:val="0"/>
        </w:rPr>
        <w:br/>
      </w:r>
      <w:r w:rsidR="00CE3D43" w:rsidRPr="008A7599">
        <w:t>"Об энергосбережении и о повышении энергетической эффективности и о внесении изменени</w:t>
      </w:r>
      <w:r w:rsidRPr="008A7599">
        <w:t xml:space="preserve">й в отдельные законодательные </w:t>
      </w:r>
      <w:r w:rsidR="00CE3D43" w:rsidRPr="008A7599">
        <w:t xml:space="preserve">акты Российской Федерации» и отдельные законодательные акты Российской Федерации», сформированная </w:t>
      </w:r>
      <w:r w:rsidR="006436A3" w:rsidRPr="008A7599">
        <w:t>Национальным объединением саморегулируемых организаций в области энергетического обследования</w:t>
      </w:r>
      <w:proofErr w:type="gramEnd"/>
    </w:p>
    <w:p w:rsidR="00B250BC" w:rsidRPr="00FD20C5" w:rsidRDefault="00B250BC" w:rsidP="00B250BC">
      <w:pPr>
        <w:spacing w:after="0" w:line="240" w:lineRule="auto"/>
        <w:jc w:val="center"/>
        <w:rPr>
          <w:rFonts w:ascii="Times New Roman" w:hAnsi="Times New Roman" w:cs="Times New Roman"/>
          <w:b/>
          <w:bCs/>
        </w:rPr>
      </w:pPr>
    </w:p>
    <w:tbl>
      <w:tblPr>
        <w:tblStyle w:val="a3"/>
        <w:tblW w:w="0" w:type="auto"/>
        <w:tblLayout w:type="fixed"/>
        <w:tblLook w:val="04A0" w:firstRow="1" w:lastRow="0" w:firstColumn="1" w:lastColumn="0" w:noHBand="0" w:noVBand="1"/>
      </w:tblPr>
      <w:tblGrid>
        <w:gridCol w:w="534"/>
        <w:gridCol w:w="5103"/>
        <w:gridCol w:w="5244"/>
        <w:gridCol w:w="4395"/>
      </w:tblGrid>
      <w:tr w:rsidR="00E40FEC" w:rsidRPr="00FD20C5" w:rsidTr="00B250BC">
        <w:trPr>
          <w:tblHeader/>
        </w:trPr>
        <w:tc>
          <w:tcPr>
            <w:tcW w:w="534" w:type="dxa"/>
            <w:vAlign w:val="center"/>
          </w:tcPr>
          <w:p w:rsidR="00E40FEC" w:rsidRPr="00FD20C5" w:rsidRDefault="00E40FEC" w:rsidP="00B250BC">
            <w:pPr>
              <w:jc w:val="center"/>
              <w:rPr>
                <w:rFonts w:ascii="Times New Roman" w:hAnsi="Times New Roman" w:cs="Times New Roman"/>
                <w:b/>
                <w:bCs/>
              </w:rPr>
            </w:pPr>
            <w:r w:rsidRPr="00FD20C5">
              <w:rPr>
                <w:rFonts w:ascii="Times New Roman" w:hAnsi="Times New Roman" w:cs="Times New Roman"/>
                <w:b/>
                <w:bCs/>
              </w:rPr>
              <w:t>№</w:t>
            </w:r>
          </w:p>
          <w:p w:rsidR="00E40FEC" w:rsidRPr="00FD20C5" w:rsidRDefault="00E40FEC" w:rsidP="00B250BC">
            <w:pPr>
              <w:jc w:val="center"/>
              <w:rPr>
                <w:rFonts w:ascii="Times New Roman" w:hAnsi="Times New Roman" w:cs="Times New Roman"/>
              </w:rPr>
            </w:pPr>
            <w:proofErr w:type="gramStart"/>
            <w:r w:rsidRPr="00FD20C5">
              <w:rPr>
                <w:rFonts w:ascii="Times New Roman" w:hAnsi="Times New Roman" w:cs="Times New Roman"/>
              </w:rPr>
              <w:t>п</w:t>
            </w:r>
            <w:proofErr w:type="gramEnd"/>
            <w:r w:rsidRPr="00FD20C5">
              <w:rPr>
                <w:rFonts w:ascii="Times New Roman" w:hAnsi="Times New Roman" w:cs="Times New Roman"/>
              </w:rPr>
              <w:t>/п</w:t>
            </w:r>
          </w:p>
        </w:tc>
        <w:tc>
          <w:tcPr>
            <w:tcW w:w="5103" w:type="dxa"/>
            <w:vAlign w:val="center"/>
          </w:tcPr>
          <w:p w:rsidR="00E40FEC" w:rsidRPr="00FD20C5" w:rsidRDefault="00E40FEC" w:rsidP="00B250BC">
            <w:pPr>
              <w:jc w:val="center"/>
              <w:rPr>
                <w:rFonts w:ascii="Times New Roman" w:hAnsi="Times New Roman" w:cs="Times New Roman"/>
                <w:b/>
                <w:bCs/>
              </w:rPr>
            </w:pPr>
            <w:r w:rsidRPr="00FD20C5">
              <w:rPr>
                <w:rFonts w:ascii="Times New Roman" w:hAnsi="Times New Roman" w:cs="Times New Roman"/>
                <w:b/>
                <w:bCs/>
              </w:rPr>
              <w:t xml:space="preserve">Редакция </w:t>
            </w:r>
            <w:r w:rsidR="00D961A1" w:rsidRPr="00FD20C5">
              <w:rPr>
                <w:rFonts w:ascii="Times New Roman" w:hAnsi="Times New Roman" w:cs="Times New Roman"/>
                <w:b/>
                <w:bCs/>
              </w:rPr>
              <w:t>З</w:t>
            </w:r>
            <w:r w:rsidRPr="00FD20C5">
              <w:rPr>
                <w:rFonts w:ascii="Times New Roman" w:hAnsi="Times New Roman" w:cs="Times New Roman"/>
                <w:b/>
                <w:bCs/>
              </w:rPr>
              <w:t>аконопроекта № 104515-6</w:t>
            </w:r>
            <w:r w:rsidR="00CE5329" w:rsidRPr="00FD20C5">
              <w:rPr>
                <w:rFonts w:ascii="Times New Roman" w:hAnsi="Times New Roman" w:cs="Times New Roman"/>
                <w:b/>
                <w:bCs/>
              </w:rPr>
              <w:t>;</w:t>
            </w:r>
          </w:p>
          <w:p w:rsidR="00CE5329" w:rsidRPr="00FD20C5" w:rsidRDefault="00CE5329" w:rsidP="00B250BC">
            <w:pPr>
              <w:jc w:val="center"/>
              <w:rPr>
                <w:rFonts w:ascii="Times New Roman" w:hAnsi="Times New Roman" w:cs="Times New Roman"/>
              </w:rPr>
            </w:pPr>
            <w:r w:rsidRPr="00FD20C5">
              <w:rPr>
                <w:rFonts w:ascii="Times New Roman" w:hAnsi="Times New Roman" w:cs="Times New Roman"/>
                <w:b/>
                <w:bCs/>
              </w:rPr>
              <w:t>Редакция действующего федерального закона № 261-ФЗ</w:t>
            </w:r>
          </w:p>
        </w:tc>
        <w:tc>
          <w:tcPr>
            <w:tcW w:w="5244" w:type="dxa"/>
            <w:vAlign w:val="center"/>
          </w:tcPr>
          <w:p w:rsidR="00E40FEC" w:rsidRPr="00FD20C5" w:rsidRDefault="00E40FEC" w:rsidP="00B250BC">
            <w:pPr>
              <w:jc w:val="center"/>
              <w:rPr>
                <w:rFonts w:ascii="Times New Roman" w:hAnsi="Times New Roman" w:cs="Times New Roman"/>
              </w:rPr>
            </w:pPr>
            <w:r w:rsidRPr="00FD20C5">
              <w:rPr>
                <w:rFonts w:ascii="Times New Roman" w:hAnsi="Times New Roman" w:cs="Times New Roman"/>
                <w:b/>
                <w:bCs/>
              </w:rPr>
              <w:t>Предлагаемая редакция</w:t>
            </w:r>
          </w:p>
        </w:tc>
        <w:tc>
          <w:tcPr>
            <w:tcW w:w="4395" w:type="dxa"/>
            <w:vAlign w:val="center"/>
          </w:tcPr>
          <w:p w:rsidR="00E40FEC" w:rsidRPr="00FD20C5" w:rsidRDefault="00E40FEC" w:rsidP="00B250BC">
            <w:pPr>
              <w:jc w:val="center"/>
              <w:rPr>
                <w:rFonts w:ascii="Times New Roman" w:hAnsi="Times New Roman" w:cs="Times New Roman"/>
              </w:rPr>
            </w:pPr>
            <w:r w:rsidRPr="00FD20C5">
              <w:rPr>
                <w:rFonts w:ascii="Times New Roman" w:hAnsi="Times New Roman" w:cs="Times New Roman"/>
                <w:b/>
                <w:bCs/>
              </w:rPr>
              <w:t>Пояснения</w:t>
            </w:r>
          </w:p>
        </w:tc>
      </w:tr>
      <w:tr w:rsidR="00533BFB" w:rsidRPr="00FD20C5" w:rsidTr="000F7B2C">
        <w:tc>
          <w:tcPr>
            <w:tcW w:w="534" w:type="dxa"/>
          </w:tcPr>
          <w:p w:rsidR="00533BFB" w:rsidRPr="00C3166F" w:rsidRDefault="00533BFB" w:rsidP="000F7B2C">
            <w:pPr>
              <w:jc w:val="both"/>
              <w:rPr>
                <w:rFonts w:ascii="Times New Roman" w:hAnsi="Times New Roman" w:cs="Times New Roman"/>
              </w:rPr>
            </w:pPr>
            <w:r w:rsidRPr="00C3166F">
              <w:rPr>
                <w:rFonts w:ascii="Times New Roman" w:hAnsi="Times New Roman" w:cs="Times New Roman"/>
              </w:rPr>
              <w:t>1.</w:t>
            </w:r>
          </w:p>
        </w:tc>
        <w:tc>
          <w:tcPr>
            <w:tcW w:w="5103" w:type="dxa"/>
          </w:tcPr>
          <w:p w:rsidR="00533BFB" w:rsidRPr="00C3166F" w:rsidRDefault="00533BFB" w:rsidP="000F7B2C">
            <w:pPr>
              <w:rPr>
                <w:rFonts w:ascii="Times New Roman" w:hAnsi="Times New Roman" w:cs="Times New Roman"/>
                <w:b/>
                <w:i/>
                <w:u w:val="single"/>
              </w:rPr>
            </w:pPr>
            <w:r w:rsidRPr="00C3166F">
              <w:rPr>
                <w:rFonts w:ascii="Times New Roman" w:hAnsi="Times New Roman" w:cs="Times New Roman"/>
                <w:b/>
                <w:i/>
                <w:u w:val="single"/>
              </w:rPr>
              <w:t>Часть 8 статьи 11 действующего федерального закона  № 261-ФЗ:</w:t>
            </w:r>
          </w:p>
          <w:p w:rsidR="00533BFB" w:rsidRPr="00C3166F" w:rsidRDefault="00533BFB" w:rsidP="000F7B2C">
            <w:pPr>
              <w:rPr>
                <w:rFonts w:ascii="Times New Roman" w:hAnsi="Times New Roman" w:cs="Times New Roman"/>
                <w:b/>
                <w:i/>
              </w:rPr>
            </w:pPr>
          </w:p>
          <w:p w:rsidR="00533BFB" w:rsidRPr="00C3166F" w:rsidRDefault="00533BFB" w:rsidP="000F7B2C">
            <w:pPr>
              <w:jc w:val="both"/>
              <w:rPr>
                <w:rFonts w:ascii="Times New Roman" w:hAnsi="Times New Roman" w:cs="Times New Roman"/>
              </w:rPr>
            </w:pPr>
            <w:r w:rsidRPr="00C3166F">
              <w:rPr>
                <w:rFonts w:ascii="Times New Roman" w:hAnsi="Times New Roman" w:cs="Times New Roman"/>
              </w:rPr>
              <w:t xml:space="preserve">«1.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w:t>
            </w:r>
            <w:proofErr w:type="gramStart"/>
            <w:r w:rsidRPr="00C3166F">
              <w:rPr>
                <w:rFonts w:ascii="Times New Roman" w:hAnsi="Times New Roman" w:cs="Times New Roman"/>
              </w:rPr>
              <w:t>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застройщиком.»</w:t>
            </w:r>
            <w:proofErr w:type="gramEnd"/>
          </w:p>
          <w:p w:rsidR="00533BFB" w:rsidRPr="00C3166F" w:rsidRDefault="00533BFB" w:rsidP="000F7B2C">
            <w:pPr>
              <w:jc w:val="both"/>
              <w:rPr>
                <w:rFonts w:ascii="Times New Roman" w:hAnsi="Times New Roman" w:cs="Times New Roman"/>
                <w:b/>
                <w:i/>
              </w:rPr>
            </w:pPr>
          </w:p>
        </w:tc>
        <w:tc>
          <w:tcPr>
            <w:tcW w:w="5244" w:type="dxa"/>
          </w:tcPr>
          <w:p w:rsidR="00533BFB" w:rsidRPr="00C3166F" w:rsidRDefault="00533BFB" w:rsidP="000F7B2C">
            <w:pPr>
              <w:jc w:val="both"/>
              <w:rPr>
                <w:rFonts w:ascii="Times New Roman" w:hAnsi="Times New Roman" w:cs="Times New Roman"/>
                <w:b/>
              </w:rPr>
            </w:pPr>
            <w:r w:rsidRPr="00C3166F">
              <w:rPr>
                <w:rFonts w:ascii="Times New Roman" w:hAnsi="Times New Roman" w:cs="Times New Roman"/>
                <w:b/>
              </w:rPr>
              <w:t>Предлагаем</w:t>
            </w:r>
            <w:r w:rsidR="002C1E32" w:rsidRPr="00C3166F">
              <w:rPr>
                <w:rFonts w:ascii="Times New Roman" w:hAnsi="Times New Roman" w:cs="Times New Roman"/>
                <w:b/>
              </w:rPr>
              <w:t xml:space="preserve"> следующую редакцию</w:t>
            </w:r>
            <w:r w:rsidRPr="00C3166F">
              <w:rPr>
                <w:rFonts w:ascii="Times New Roman" w:hAnsi="Times New Roman" w:cs="Times New Roman"/>
                <w:b/>
              </w:rPr>
              <w:t>:</w:t>
            </w:r>
          </w:p>
          <w:p w:rsidR="00533BFB" w:rsidRPr="00C3166F" w:rsidRDefault="00533BFB" w:rsidP="000F7B2C">
            <w:pPr>
              <w:jc w:val="both"/>
              <w:rPr>
                <w:rFonts w:ascii="Times New Roman" w:hAnsi="Times New Roman" w:cs="Times New Roman"/>
                <w:i/>
              </w:rPr>
            </w:pPr>
          </w:p>
          <w:p w:rsidR="00533BFB" w:rsidRPr="00C3166F" w:rsidRDefault="00533BFB" w:rsidP="00533BFB">
            <w:pPr>
              <w:jc w:val="both"/>
              <w:rPr>
                <w:rFonts w:ascii="Times New Roman" w:hAnsi="Times New Roman" w:cs="Times New Roman"/>
                <w:b/>
                <w:i/>
                <w:u w:val="single"/>
              </w:rPr>
            </w:pPr>
            <w:r w:rsidRPr="00C3166F">
              <w:rPr>
                <w:rFonts w:ascii="Times New Roman" w:hAnsi="Times New Roman" w:cs="Times New Roman"/>
                <w:i/>
              </w:rPr>
              <w:t xml:space="preserve">«1. </w:t>
            </w:r>
            <w:proofErr w:type="gramStart"/>
            <w:r w:rsidRPr="00C3166F">
              <w:rPr>
                <w:rFonts w:ascii="Times New Roman" w:hAnsi="Times New Roman" w:cs="Times New Roman"/>
                <w:b/>
                <w:i/>
              </w:rPr>
              <w:t>З</w:t>
            </w:r>
            <w:r w:rsidR="00C647B6" w:rsidRPr="00C3166F">
              <w:rPr>
                <w:rFonts w:ascii="Times New Roman" w:hAnsi="Times New Roman" w:cs="Times New Roman"/>
                <w:b/>
                <w:i/>
              </w:rPr>
              <w:t>аключения</w:t>
            </w:r>
            <w:r w:rsidRPr="00C3166F">
              <w:rPr>
                <w:rFonts w:ascii="Times New Roman" w:hAnsi="Times New Roman" w:cs="Times New Roman"/>
                <w:b/>
                <w:i/>
              </w:rPr>
              <w:t xml:space="preserve"> о соответствии</w:t>
            </w:r>
            <w:r w:rsidRPr="00C3166F">
              <w:rPr>
                <w:rFonts w:ascii="Times New Roman" w:hAnsi="Times New Roman" w:cs="Times New Roman"/>
                <w:i/>
              </w:rPr>
              <w:t xml:space="preserve">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w:t>
            </w:r>
            <w:r w:rsidR="00366FF0" w:rsidRPr="00C3166F">
              <w:rPr>
                <w:rFonts w:ascii="Times New Roman" w:hAnsi="Times New Roman" w:cs="Times New Roman"/>
                <w:b/>
                <w:i/>
              </w:rPr>
              <w:t>выдаю</w:t>
            </w:r>
            <w:r w:rsidR="00D22FA7" w:rsidRPr="00C3166F">
              <w:rPr>
                <w:rFonts w:ascii="Times New Roman" w:hAnsi="Times New Roman" w:cs="Times New Roman"/>
                <w:b/>
                <w:i/>
              </w:rPr>
              <w:t>тся</w:t>
            </w:r>
            <w:r w:rsidRPr="00C3166F">
              <w:rPr>
                <w:rFonts w:ascii="Times New Roman" w:hAnsi="Times New Roman" w:cs="Times New Roman"/>
                <w:i/>
              </w:rPr>
              <w:t xml:space="preserve"> органом государственного строительного надзора при осуществлении государственного строительного надзора </w:t>
            </w:r>
            <w:r w:rsidRPr="00C3166F">
              <w:rPr>
                <w:rFonts w:ascii="Times New Roman" w:hAnsi="Times New Roman" w:cs="Times New Roman"/>
                <w:b/>
                <w:i/>
              </w:rPr>
              <w:t>на основании энергети</w:t>
            </w:r>
            <w:r w:rsidR="00C647B6" w:rsidRPr="00C3166F">
              <w:rPr>
                <w:rFonts w:ascii="Times New Roman" w:hAnsi="Times New Roman" w:cs="Times New Roman"/>
                <w:b/>
                <w:i/>
              </w:rPr>
              <w:t>ческих паспортов</w:t>
            </w:r>
            <w:r w:rsidRPr="00C3166F">
              <w:rPr>
                <w:rFonts w:ascii="Times New Roman" w:hAnsi="Times New Roman" w:cs="Times New Roman"/>
                <w:b/>
                <w:i/>
              </w:rPr>
              <w:t xml:space="preserve"> на здания, строения, сооружения, </w:t>
            </w:r>
            <w:r w:rsidR="00C647B6" w:rsidRPr="00C3166F">
              <w:rPr>
                <w:rFonts w:ascii="Times New Roman" w:hAnsi="Times New Roman" w:cs="Times New Roman"/>
                <w:b/>
                <w:i/>
              </w:rPr>
              <w:t xml:space="preserve"> </w:t>
            </w:r>
            <w:r w:rsidRPr="00C3166F">
              <w:rPr>
                <w:rFonts w:ascii="Times New Roman" w:hAnsi="Times New Roman" w:cs="Times New Roman"/>
                <w:b/>
                <w:i/>
              </w:rPr>
              <w:t>вводимые в эксплуатацию после осуществления строительства, реконструкции, капитального ремонта</w:t>
            </w:r>
            <w:r w:rsidR="00C647B6" w:rsidRPr="00C3166F">
              <w:rPr>
                <w:rFonts w:ascii="Times New Roman" w:hAnsi="Times New Roman" w:cs="Times New Roman"/>
                <w:b/>
                <w:i/>
              </w:rPr>
              <w:t xml:space="preserve">, </w:t>
            </w:r>
            <w:r w:rsidR="00C647B6" w:rsidRPr="00C3166F">
              <w:rPr>
                <w:rFonts w:ascii="Times New Roman" w:hAnsi="Times New Roman" w:cs="Times New Roman"/>
                <w:b/>
                <w:i/>
                <w:u w:val="single"/>
              </w:rPr>
              <w:t>составленных</w:t>
            </w:r>
            <w:r w:rsidRPr="00C3166F">
              <w:rPr>
                <w:rFonts w:ascii="Times New Roman" w:hAnsi="Times New Roman" w:cs="Times New Roman"/>
                <w:b/>
                <w:i/>
                <w:u w:val="single"/>
              </w:rPr>
              <w:t xml:space="preserve"> по результатам энергетического обследования.</w:t>
            </w:r>
            <w:proofErr w:type="gramEnd"/>
            <w:r w:rsidRPr="00C3166F">
              <w:rPr>
                <w:rFonts w:ascii="Times New Roman" w:hAnsi="Times New Roman" w:cs="Times New Roman"/>
                <w:i/>
              </w:rPr>
              <w:t xml:space="preserve"> </w:t>
            </w:r>
            <w:proofErr w:type="gramStart"/>
            <w:r w:rsidRPr="00C3166F">
              <w:rPr>
                <w:rFonts w:ascii="Times New Roman" w:hAnsi="Times New Roman" w:cs="Times New Roman"/>
                <w:i/>
              </w:rPr>
              <w:t>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застройщиком</w:t>
            </w:r>
            <w:r w:rsidR="00C647B6" w:rsidRPr="00C3166F">
              <w:rPr>
                <w:rFonts w:ascii="Times New Roman" w:hAnsi="Times New Roman" w:cs="Times New Roman"/>
                <w:i/>
              </w:rPr>
              <w:t xml:space="preserve"> </w:t>
            </w:r>
            <w:r w:rsidR="00C647B6" w:rsidRPr="00C3166F">
              <w:rPr>
                <w:rFonts w:ascii="Times New Roman" w:hAnsi="Times New Roman" w:cs="Times New Roman"/>
                <w:b/>
                <w:i/>
              </w:rPr>
              <w:t xml:space="preserve">на основании энергетических паспортов на здания, строения, сооружения,  вводимые в эксплуатацию после осуществления строительства, реконструкции, капитального ремонта, </w:t>
            </w:r>
            <w:r w:rsidR="00C647B6" w:rsidRPr="00C3166F">
              <w:rPr>
                <w:rFonts w:ascii="Times New Roman" w:hAnsi="Times New Roman" w:cs="Times New Roman"/>
                <w:b/>
                <w:i/>
                <w:u w:val="single"/>
              </w:rPr>
              <w:t>составленных по результатам энергетического обследования</w:t>
            </w:r>
            <w:r w:rsidRPr="00C3166F">
              <w:rPr>
                <w:rFonts w:ascii="Times New Roman" w:hAnsi="Times New Roman" w:cs="Times New Roman"/>
                <w:b/>
                <w:i/>
                <w:u w:val="single"/>
              </w:rPr>
              <w:t>.»</w:t>
            </w:r>
            <w:proofErr w:type="gramEnd"/>
          </w:p>
          <w:p w:rsidR="008A7599" w:rsidRPr="00C3166F" w:rsidRDefault="008A7599" w:rsidP="00533BFB">
            <w:pPr>
              <w:jc w:val="both"/>
              <w:rPr>
                <w:rFonts w:ascii="Times New Roman" w:hAnsi="Times New Roman" w:cs="Times New Roman"/>
                <w:b/>
                <w:i/>
                <w:u w:val="single"/>
              </w:rPr>
            </w:pPr>
          </w:p>
          <w:p w:rsidR="008A7599" w:rsidRPr="00C3166F" w:rsidRDefault="008A7599" w:rsidP="00533BFB">
            <w:pPr>
              <w:jc w:val="both"/>
              <w:rPr>
                <w:rFonts w:ascii="Times New Roman" w:hAnsi="Times New Roman" w:cs="Times New Roman"/>
                <w:b/>
                <w:i/>
                <w:u w:val="single"/>
              </w:rPr>
            </w:pPr>
          </w:p>
          <w:p w:rsidR="00BA54A6" w:rsidRPr="00C3166F" w:rsidRDefault="00BA54A6" w:rsidP="00533BFB">
            <w:pPr>
              <w:jc w:val="both"/>
              <w:rPr>
                <w:rFonts w:ascii="Times New Roman" w:hAnsi="Times New Roman" w:cs="Times New Roman"/>
                <w:b/>
                <w:i/>
              </w:rPr>
            </w:pPr>
          </w:p>
          <w:p w:rsidR="00533BFB" w:rsidRPr="00C3166F" w:rsidRDefault="00533BFB" w:rsidP="000F7B2C">
            <w:pPr>
              <w:jc w:val="both"/>
              <w:rPr>
                <w:rFonts w:ascii="Times New Roman" w:hAnsi="Times New Roman" w:cs="Times New Roman"/>
              </w:rPr>
            </w:pPr>
          </w:p>
        </w:tc>
        <w:tc>
          <w:tcPr>
            <w:tcW w:w="4395" w:type="dxa"/>
          </w:tcPr>
          <w:p w:rsidR="00533BFB" w:rsidRPr="00C3166F" w:rsidRDefault="00533BFB" w:rsidP="000F7B2C">
            <w:pPr>
              <w:jc w:val="both"/>
              <w:rPr>
                <w:rFonts w:ascii="Times New Roman" w:hAnsi="Times New Roman" w:cs="Times New Roman"/>
              </w:rPr>
            </w:pPr>
          </w:p>
          <w:p w:rsidR="00CE5329" w:rsidRPr="00C3166F" w:rsidRDefault="00CE5329" w:rsidP="000F7B2C">
            <w:pPr>
              <w:jc w:val="both"/>
              <w:rPr>
                <w:rFonts w:ascii="Times New Roman" w:hAnsi="Times New Roman" w:cs="Times New Roman"/>
              </w:rPr>
            </w:pPr>
          </w:p>
          <w:p w:rsidR="00533BFB" w:rsidRPr="00C3166F" w:rsidRDefault="00533BFB" w:rsidP="00BA54A6">
            <w:pPr>
              <w:jc w:val="both"/>
              <w:rPr>
                <w:rFonts w:ascii="Times New Roman" w:hAnsi="Times New Roman" w:cs="Times New Roman"/>
              </w:rPr>
            </w:pPr>
            <w:r w:rsidRPr="00C3166F">
              <w:rPr>
                <w:rFonts w:ascii="Times New Roman" w:hAnsi="Times New Roman" w:cs="Times New Roman"/>
              </w:rPr>
              <w:t xml:space="preserve">Считаем, что </w:t>
            </w:r>
            <w:r w:rsidR="00975027" w:rsidRPr="00C3166F">
              <w:rPr>
                <w:rFonts w:ascii="Times New Roman" w:hAnsi="Times New Roman" w:cs="Times New Roman"/>
              </w:rPr>
              <w:t xml:space="preserve">фактические значения показателей, включенных в состав </w:t>
            </w:r>
            <w:proofErr w:type="gramStart"/>
            <w:r w:rsidR="00975027" w:rsidRPr="00C3166F">
              <w:rPr>
                <w:rFonts w:ascii="Times New Roman" w:hAnsi="Times New Roman" w:cs="Times New Roman"/>
              </w:rPr>
              <w:t>требований энергетической эффективности объекта капитального строительства</w:t>
            </w:r>
            <w:proofErr w:type="gramEnd"/>
            <w:r w:rsidR="00975027" w:rsidRPr="00C3166F">
              <w:rPr>
                <w:rFonts w:ascii="Times New Roman" w:hAnsi="Times New Roman" w:cs="Times New Roman"/>
              </w:rPr>
              <w:t xml:space="preserve"> и данные о его оснащенности приборами учета используемых энергетических ресурсов</w:t>
            </w:r>
            <w:r w:rsidRPr="00C3166F">
              <w:rPr>
                <w:rFonts w:ascii="Times New Roman" w:hAnsi="Times New Roman" w:cs="Times New Roman"/>
              </w:rPr>
              <w:t>, могут быть получены только по результатам</w:t>
            </w:r>
            <w:r w:rsidR="00975027" w:rsidRPr="00C3166F">
              <w:rPr>
                <w:rFonts w:ascii="Times New Roman" w:hAnsi="Times New Roman" w:cs="Times New Roman"/>
              </w:rPr>
              <w:t xml:space="preserve"> энергетического обследования объекта, вводимого в эксплуатацию после осуществления строительства, реконструкции, капитального ремонта</w:t>
            </w:r>
            <w:r w:rsidR="00BA54A6" w:rsidRPr="00C3166F">
              <w:rPr>
                <w:rFonts w:ascii="Times New Roman" w:hAnsi="Times New Roman" w:cs="Times New Roman"/>
              </w:rPr>
              <w:t>.</w:t>
            </w:r>
            <w:r w:rsidRPr="00C3166F">
              <w:rPr>
                <w:rFonts w:ascii="Times New Roman" w:hAnsi="Times New Roman" w:cs="Times New Roman"/>
              </w:rPr>
              <w:t xml:space="preserve"> </w:t>
            </w:r>
            <w:r w:rsidR="00BA54A6" w:rsidRPr="00C3166F">
              <w:rPr>
                <w:rFonts w:ascii="Times New Roman" w:hAnsi="Times New Roman" w:cs="Times New Roman"/>
              </w:rPr>
              <w:t>В связи с этим</w:t>
            </w:r>
            <w:r w:rsidRPr="00C3166F">
              <w:rPr>
                <w:rFonts w:ascii="Times New Roman" w:hAnsi="Times New Roman" w:cs="Times New Roman"/>
              </w:rPr>
              <w:t xml:space="preserve"> предлагаем закрепить это положение в настоящем законе, чтобы в дальнейшем подзаконные акты основывались на нем.</w:t>
            </w:r>
          </w:p>
        </w:tc>
      </w:tr>
      <w:tr w:rsidR="000935E0" w:rsidRPr="00FD20C5" w:rsidTr="00547CB6">
        <w:tc>
          <w:tcPr>
            <w:tcW w:w="534" w:type="dxa"/>
          </w:tcPr>
          <w:p w:rsidR="000935E0" w:rsidRPr="00C3166F" w:rsidRDefault="00F060D2" w:rsidP="00547CB6">
            <w:pPr>
              <w:jc w:val="both"/>
              <w:rPr>
                <w:rFonts w:ascii="Times New Roman" w:hAnsi="Times New Roman" w:cs="Times New Roman"/>
              </w:rPr>
            </w:pPr>
            <w:r w:rsidRPr="00C3166F">
              <w:rPr>
                <w:rFonts w:ascii="Times New Roman" w:hAnsi="Times New Roman" w:cs="Times New Roman"/>
              </w:rPr>
              <w:lastRenderedPageBreak/>
              <w:t>2</w:t>
            </w:r>
            <w:r w:rsidR="008E6B2D" w:rsidRPr="00C3166F">
              <w:rPr>
                <w:rFonts w:ascii="Times New Roman" w:hAnsi="Times New Roman" w:cs="Times New Roman"/>
              </w:rPr>
              <w:t>.</w:t>
            </w:r>
          </w:p>
        </w:tc>
        <w:tc>
          <w:tcPr>
            <w:tcW w:w="5103" w:type="dxa"/>
          </w:tcPr>
          <w:p w:rsidR="000935E0" w:rsidRPr="00C3166F" w:rsidRDefault="00F47E14" w:rsidP="00547CB6">
            <w:pPr>
              <w:rPr>
                <w:rFonts w:ascii="Times New Roman" w:hAnsi="Times New Roman" w:cs="Times New Roman"/>
                <w:b/>
                <w:i/>
                <w:u w:val="single"/>
              </w:rPr>
            </w:pPr>
            <w:r w:rsidRPr="00C3166F">
              <w:rPr>
                <w:rFonts w:ascii="Times New Roman" w:hAnsi="Times New Roman" w:cs="Times New Roman"/>
                <w:b/>
                <w:i/>
                <w:u w:val="single"/>
              </w:rPr>
              <w:t>Часть 1 статьи 12 действующего федерального закона  № 261-ФЗ:</w:t>
            </w:r>
          </w:p>
          <w:p w:rsidR="00F47E14" w:rsidRPr="00C3166F" w:rsidRDefault="00F47E14" w:rsidP="00547CB6">
            <w:pPr>
              <w:rPr>
                <w:rFonts w:ascii="Times New Roman" w:hAnsi="Times New Roman" w:cs="Times New Roman"/>
                <w:b/>
                <w:i/>
              </w:rPr>
            </w:pPr>
          </w:p>
          <w:p w:rsidR="00602DC0" w:rsidRPr="00C3166F" w:rsidRDefault="00F47E14" w:rsidP="00F47E14">
            <w:pPr>
              <w:jc w:val="both"/>
              <w:rPr>
                <w:rFonts w:ascii="Times New Roman" w:hAnsi="Times New Roman" w:cs="Times New Roman"/>
                <w:b/>
              </w:rPr>
            </w:pPr>
            <w:r w:rsidRPr="00C3166F">
              <w:rPr>
                <w:rFonts w:ascii="Times New Roman" w:hAnsi="Times New Roman" w:cs="Times New Roman"/>
              </w:rPr>
              <w:t xml:space="preserve">«1. </w:t>
            </w:r>
            <w:proofErr w:type="gramStart"/>
            <w:r w:rsidRPr="00C3166F">
              <w:rPr>
                <w:rFonts w:ascii="Times New Roman" w:hAnsi="Times New Roman" w:cs="Times New Roman"/>
              </w:rPr>
              <w:t>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w:t>
            </w:r>
            <w:proofErr w:type="gramEnd"/>
            <w:r w:rsidRPr="00C3166F">
              <w:rPr>
                <w:rFonts w:ascii="Times New Roman" w:hAnsi="Times New Roman" w:cs="Times New Roman"/>
              </w:rPr>
              <w:t xml:space="preserve"> Класс энергетической эффективности вводимого в эксплуатацию многоквартирного дома указывается в заключени</w:t>
            </w:r>
            <w:proofErr w:type="gramStart"/>
            <w:r w:rsidRPr="00C3166F">
              <w:rPr>
                <w:rFonts w:ascii="Times New Roman" w:hAnsi="Times New Roman" w:cs="Times New Roman"/>
              </w:rPr>
              <w:t>и</w:t>
            </w:r>
            <w:proofErr w:type="gramEnd"/>
            <w:r w:rsidRPr="00C3166F">
              <w:rPr>
                <w:rFonts w:ascii="Times New Roman" w:hAnsi="Times New Roman" w:cs="Times New Roman"/>
              </w:rPr>
              <w:t xml:space="preserve">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602DC0" w:rsidRPr="00C3166F" w:rsidRDefault="00602DC0" w:rsidP="00F47E14">
            <w:pPr>
              <w:jc w:val="both"/>
              <w:rPr>
                <w:rFonts w:ascii="Times New Roman" w:hAnsi="Times New Roman" w:cs="Times New Roman"/>
                <w:b/>
                <w:i/>
              </w:rPr>
            </w:pPr>
          </w:p>
        </w:tc>
        <w:tc>
          <w:tcPr>
            <w:tcW w:w="5244" w:type="dxa"/>
          </w:tcPr>
          <w:p w:rsidR="00683F64" w:rsidRPr="00C3166F" w:rsidRDefault="00683F64" w:rsidP="00547CB6">
            <w:pPr>
              <w:jc w:val="both"/>
              <w:rPr>
                <w:rFonts w:ascii="Times New Roman" w:hAnsi="Times New Roman" w:cs="Times New Roman"/>
                <w:b/>
              </w:rPr>
            </w:pPr>
            <w:r w:rsidRPr="00C3166F">
              <w:rPr>
                <w:rFonts w:ascii="Times New Roman" w:hAnsi="Times New Roman" w:cs="Times New Roman"/>
                <w:b/>
              </w:rPr>
              <w:t>Предлагаем</w:t>
            </w:r>
            <w:r w:rsidR="002C1E32" w:rsidRPr="00C3166F">
              <w:rPr>
                <w:rFonts w:ascii="Times New Roman" w:hAnsi="Times New Roman" w:cs="Times New Roman"/>
                <w:b/>
              </w:rPr>
              <w:t xml:space="preserve"> следующую редакцию</w:t>
            </w:r>
            <w:r w:rsidRPr="00C3166F">
              <w:rPr>
                <w:rFonts w:ascii="Times New Roman" w:hAnsi="Times New Roman" w:cs="Times New Roman"/>
                <w:b/>
              </w:rPr>
              <w:t>:</w:t>
            </w:r>
          </w:p>
          <w:p w:rsidR="00683F64" w:rsidRPr="00C3166F" w:rsidRDefault="00683F64" w:rsidP="00547CB6">
            <w:pPr>
              <w:jc w:val="both"/>
              <w:rPr>
                <w:rFonts w:ascii="Times New Roman" w:hAnsi="Times New Roman" w:cs="Times New Roman"/>
                <w:i/>
              </w:rPr>
            </w:pPr>
          </w:p>
          <w:p w:rsidR="000935E0" w:rsidRPr="00C3166F" w:rsidRDefault="00F47E14" w:rsidP="00547CB6">
            <w:pPr>
              <w:jc w:val="both"/>
              <w:rPr>
                <w:rFonts w:ascii="Times New Roman" w:hAnsi="Times New Roman" w:cs="Times New Roman"/>
              </w:rPr>
            </w:pPr>
            <w:r w:rsidRPr="00C3166F">
              <w:rPr>
                <w:rFonts w:ascii="Times New Roman" w:hAnsi="Times New Roman" w:cs="Times New Roman"/>
                <w:i/>
              </w:rPr>
              <w:t xml:space="preserve">«1. </w:t>
            </w:r>
            <w:proofErr w:type="gramStart"/>
            <w:r w:rsidRPr="00C3166F">
              <w:rPr>
                <w:rFonts w:ascii="Times New Roman" w:hAnsi="Times New Roman" w:cs="Times New Roman"/>
                <w:i/>
              </w:rPr>
              <w:t xml:space="preserve">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w:t>
            </w:r>
            <w:r w:rsidRPr="00C3166F">
              <w:rPr>
                <w:rFonts w:ascii="Times New Roman" w:hAnsi="Times New Roman" w:cs="Times New Roman"/>
                <w:b/>
                <w:i/>
                <w:u w:val="single"/>
              </w:rPr>
              <w:t>на основании результатов энергетического обследования</w:t>
            </w:r>
            <w:r w:rsidRPr="00C3166F">
              <w:rPr>
                <w:rFonts w:ascii="Times New Roman" w:hAnsi="Times New Roman" w:cs="Times New Roman"/>
                <w:i/>
              </w:rPr>
              <w:t xml:space="preserve">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w:t>
            </w:r>
            <w:proofErr w:type="gramEnd"/>
            <w:r w:rsidRPr="00C3166F">
              <w:rPr>
                <w:rFonts w:ascii="Times New Roman" w:hAnsi="Times New Roman" w:cs="Times New Roman"/>
                <w:i/>
              </w:rPr>
              <w:t xml:space="preserve"> Класс энергетической эффективности вводимого в эксплуатацию многоквартирного дома указывается в заключени</w:t>
            </w:r>
            <w:proofErr w:type="gramStart"/>
            <w:r w:rsidRPr="00C3166F">
              <w:rPr>
                <w:rFonts w:ascii="Times New Roman" w:hAnsi="Times New Roman" w:cs="Times New Roman"/>
                <w:i/>
              </w:rPr>
              <w:t>и</w:t>
            </w:r>
            <w:proofErr w:type="gramEnd"/>
            <w:r w:rsidRPr="00C3166F">
              <w:rPr>
                <w:rFonts w:ascii="Times New Roman" w:hAnsi="Times New Roman" w:cs="Times New Roman"/>
                <w:i/>
              </w:rPr>
              <w:t xml:space="preserve">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tc>
        <w:tc>
          <w:tcPr>
            <w:tcW w:w="4395" w:type="dxa"/>
          </w:tcPr>
          <w:p w:rsidR="00E32A47" w:rsidRPr="00C3166F" w:rsidRDefault="00E32A47" w:rsidP="00302130">
            <w:pPr>
              <w:jc w:val="both"/>
              <w:rPr>
                <w:rFonts w:ascii="Times New Roman" w:hAnsi="Times New Roman" w:cs="Times New Roman"/>
              </w:rPr>
            </w:pPr>
          </w:p>
          <w:p w:rsidR="00BA54A6" w:rsidRPr="00C3166F" w:rsidRDefault="00BA54A6" w:rsidP="00302130">
            <w:pPr>
              <w:jc w:val="both"/>
              <w:rPr>
                <w:rFonts w:ascii="Times New Roman" w:hAnsi="Times New Roman" w:cs="Times New Roman"/>
              </w:rPr>
            </w:pPr>
          </w:p>
          <w:p w:rsidR="00683F64" w:rsidRDefault="00302130" w:rsidP="00C3166F">
            <w:pPr>
              <w:jc w:val="both"/>
              <w:rPr>
                <w:rFonts w:ascii="Times New Roman" w:hAnsi="Times New Roman" w:cs="Times New Roman"/>
              </w:rPr>
            </w:pPr>
            <w:proofErr w:type="gramStart"/>
            <w:r w:rsidRPr="00C3166F">
              <w:rPr>
                <w:rFonts w:ascii="Times New Roman" w:hAnsi="Times New Roman" w:cs="Times New Roman"/>
              </w:rPr>
              <w:t>Считаем, что</w:t>
            </w:r>
            <w:r w:rsidR="00683F64" w:rsidRPr="00C3166F">
              <w:rPr>
                <w:rFonts w:ascii="Times New Roman" w:hAnsi="Times New Roman" w:cs="Times New Roman"/>
              </w:rPr>
              <w:t xml:space="preserve"> </w:t>
            </w:r>
            <w:r w:rsidRPr="00C3166F">
              <w:rPr>
                <w:rFonts w:ascii="Times New Roman" w:hAnsi="Times New Roman" w:cs="Times New Roman"/>
              </w:rPr>
              <w:t>фактические</w:t>
            </w:r>
            <w:r w:rsidR="00683F64" w:rsidRPr="00C3166F">
              <w:rPr>
                <w:rFonts w:ascii="Times New Roman" w:hAnsi="Times New Roman" w:cs="Times New Roman"/>
              </w:rPr>
              <w:t xml:space="preserve"> показатели</w:t>
            </w:r>
            <w:r w:rsidRPr="00C3166F">
              <w:rPr>
                <w:rFonts w:ascii="Times New Roman" w:hAnsi="Times New Roman" w:cs="Times New Roman"/>
              </w:rPr>
              <w:t xml:space="preserve"> расхода энергетических ресурсов</w:t>
            </w:r>
            <w:r w:rsidR="00C3166F">
              <w:rPr>
                <w:rFonts w:ascii="Times New Roman" w:hAnsi="Times New Roman" w:cs="Times New Roman"/>
              </w:rPr>
              <w:t xml:space="preserve">, на основании которых </w:t>
            </w:r>
            <w:r w:rsidR="00683F64" w:rsidRPr="00C3166F">
              <w:rPr>
                <w:rFonts w:ascii="Times New Roman" w:hAnsi="Times New Roman" w:cs="Times New Roman"/>
              </w:rPr>
              <w:t xml:space="preserve"> </w:t>
            </w:r>
            <w:r w:rsidR="00C3166F">
              <w:rPr>
                <w:rFonts w:ascii="Times New Roman" w:hAnsi="Times New Roman" w:cs="Times New Roman"/>
              </w:rPr>
              <w:t>присваивает</w:t>
            </w:r>
            <w:r w:rsidR="00783A79" w:rsidRPr="00C3166F">
              <w:rPr>
                <w:rFonts w:ascii="Times New Roman" w:hAnsi="Times New Roman" w:cs="Times New Roman"/>
              </w:rPr>
              <w:t>ся</w:t>
            </w:r>
            <w:r w:rsidR="00683F64" w:rsidRPr="00C3166F">
              <w:rPr>
                <w:rFonts w:ascii="Times New Roman" w:hAnsi="Times New Roman" w:cs="Times New Roman"/>
              </w:rPr>
              <w:t xml:space="preserve"> класс</w:t>
            </w:r>
            <w:r w:rsidR="00783A79" w:rsidRPr="00C3166F">
              <w:rPr>
                <w:rFonts w:ascii="Times New Roman" w:hAnsi="Times New Roman" w:cs="Times New Roman"/>
              </w:rPr>
              <w:t xml:space="preserve"> энергетической эффективности</w:t>
            </w:r>
            <w:r w:rsidR="00045E63">
              <w:rPr>
                <w:rFonts w:ascii="Times New Roman" w:hAnsi="Times New Roman" w:cs="Times New Roman"/>
              </w:rPr>
              <w:t xml:space="preserve"> многоквартирным домам, построенным, реконструированным или прошедшим капитальный ремонт и вводимым в эксплуатацию</w:t>
            </w:r>
            <w:r w:rsidR="00783A79" w:rsidRPr="00C3166F">
              <w:rPr>
                <w:rFonts w:ascii="Times New Roman" w:hAnsi="Times New Roman" w:cs="Times New Roman"/>
              </w:rPr>
              <w:t xml:space="preserve">, могут быть </w:t>
            </w:r>
            <w:r w:rsidR="00783A79" w:rsidRPr="00045E63">
              <w:rPr>
                <w:rFonts w:ascii="Times New Roman" w:hAnsi="Times New Roman" w:cs="Times New Roman"/>
                <w:b/>
              </w:rPr>
              <w:t xml:space="preserve">получены только </w:t>
            </w:r>
            <w:r w:rsidRPr="00045E63">
              <w:rPr>
                <w:rFonts w:ascii="Times New Roman" w:hAnsi="Times New Roman" w:cs="Times New Roman"/>
                <w:b/>
              </w:rPr>
              <w:t>по результатам</w:t>
            </w:r>
            <w:r w:rsidR="00783A79" w:rsidRPr="00045E63">
              <w:rPr>
                <w:rFonts w:ascii="Times New Roman" w:hAnsi="Times New Roman" w:cs="Times New Roman"/>
                <w:b/>
              </w:rPr>
              <w:t xml:space="preserve"> энергетического обследования</w:t>
            </w:r>
            <w:r w:rsidR="00783A79" w:rsidRPr="00C3166F">
              <w:rPr>
                <w:rFonts w:ascii="Times New Roman" w:hAnsi="Times New Roman" w:cs="Times New Roman"/>
              </w:rPr>
              <w:t xml:space="preserve">, </w:t>
            </w:r>
            <w:r w:rsidRPr="00C3166F">
              <w:rPr>
                <w:rFonts w:ascii="Times New Roman" w:hAnsi="Times New Roman" w:cs="Times New Roman"/>
              </w:rPr>
              <w:t xml:space="preserve">поэтому </w:t>
            </w:r>
            <w:r w:rsidR="00783A79" w:rsidRPr="00C3166F">
              <w:rPr>
                <w:rFonts w:ascii="Times New Roman" w:hAnsi="Times New Roman" w:cs="Times New Roman"/>
              </w:rPr>
              <w:t xml:space="preserve">предлагаем закрепить это положение в настоящем законе, чтобы </w:t>
            </w:r>
            <w:r w:rsidRPr="00C3166F">
              <w:rPr>
                <w:rFonts w:ascii="Times New Roman" w:hAnsi="Times New Roman" w:cs="Times New Roman"/>
              </w:rPr>
              <w:t xml:space="preserve">в дальнейшем </w:t>
            </w:r>
            <w:r w:rsidR="00783A79" w:rsidRPr="00C3166F">
              <w:rPr>
                <w:rFonts w:ascii="Times New Roman" w:hAnsi="Times New Roman" w:cs="Times New Roman"/>
              </w:rPr>
              <w:t>подзаконные акты основывались на нем.</w:t>
            </w:r>
            <w:proofErr w:type="gramEnd"/>
          </w:p>
          <w:p w:rsidR="00045E63" w:rsidRPr="00C3166F" w:rsidRDefault="00045E63" w:rsidP="00045E63">
            <w:pPr>
              <w:jc w:val="both"/>
              <w:rPr>
                <w:rFonts w:ascii="Times New Roman" w:hAnsi="Times New Roman" w:cs="Times New Roman"/>
              </w:rPr>
            </w:pPr>
            <w:r w:rsidRPr="00C3166F">
              <w:rPr>
                <w:rFonts w:ascii="Times New Roman" w:hAnsi="Times New Roman" w:cs="Times New Roman"/>
              </w:rPr>
              <w:t xml:space="preserve">Кроме того, чтобы избежать неоднозначности и коллизии градостроительного законодательства и законодательства в области энергосбережения,  предлагаем определить </w:t>
            </w:r>
            <w:r w:rsidRPr="00C3166F">
              <w:rPr>
                <w:rFonts w:ascii="Times New Roman" w:hAnsi="Times New Roman" w:cs="Times New Roman"/>
                <w:b/>
              </w:rPr>
              <w:t>только одно основание для определения класса энергетической эффективности – результаты энергетического обследования.</w:t>
            </w:r>
          </w:p>
        </w:tc>
      </w:tr>
      <w:tr w:rsidR="000935E0" w:rsidRPr="00FD20C5" w:rsidTr="00547CB6">
        <w:tc>
          <w:tcPr>
            <w:tcW w:w="534" w:type="dxa"/>
          </w:tcPr>
          <w:p w:rsidR="000935E0" w:rsidRPr="00C3166F" w:rsidRDefault="00F060D2" w:rsidP="00547CB6">
            <w:pPr>
              <w:jc w:val="both"/>
              <w:rPr>
                <w:rFonts w:ascii="Times New Roman" w:hAnsi="Times New Roman" w:cs="Times New Roman"/>
              </w:rPr>
            </w:pPr>
            <w:r w:rsidRPr="00C3166F">
              <w:rPr>
                <w:rFonts w:ascii="Times New Roman" w:hAnsi="Times New Roman" w:cs="Times New Roman"/>
              </w:rPr>
              <w:t>3</w:t>
            </w:r>
            <w:r w:rsidR="00F47E14" w:rsidRPr="00C3166F">
              <w:rPr>
                <w:rFonts w:ascii="Times New Roman" w:hAnsi="Times New Roman" w:cs="Times New Roman"/>
              </w:rPr>
              <w:t xml:space="preserve">. </w:t>
            </w:r>
          </w:p>
        </w:tc>
        <w:tc>
          <w:tcPr>
            <w:tcW w:w="5103" w:type="dxa"/>
          </w:tcPr>
          <w:p w:rsidR="00683F64" w:rsidRPr="00C3166F" w:rsidRDefault="00683F64" w:rsidP="00683F64">
            <w:pPr>
              <w:jc w:val="both"/>
              <w:rPr>
                <w:rFonts w:ascii="Times New Roman" w:hAnsi="Times New Roman" w:cs="Times New Roman"/>
                <w:b/>
                <w:u w:val="single"/>
              </w:rPr>
            </w:pPr>
            <w:r w:rsidRPr="00C3166F">
              <w:rPr>
                <w:rFonts w:ascii="Times New Roman" w:hAnsi="Times New Roman" w:cs="Times New Roman"/>
                <w:b/>
                <w:i/>
                <w:u w:val="single"/>
              </w:rPr>
              <w:t>Часть 1</w:t>
            </w:r>
            <w:r w:rsidRPr="00C3166F">
              <w:rPr>
                <w:rFonts w:ascii="Times New Roman" w:hAnsi="Times New Roman" w:cs="Times New Roman"/>
                <w:b/>
                <w:i/>
                <w:u w:val="single"/>
                <w:vertAlign w:val="superscript"/>
              </w:rPr>
              <w:t xml:space="preserve">1 </w:t>
            </w:r>
            <w:r w:rsidRPr="00C3166F">
              <w:rPr>
                <w:rFonts w:ascii="Times New Roman" w:hAnsi="Times New Roman" w:cs="Times New Roman"/>
                <w:b/>
                <w:i/>
                <w:u w:val="single"/>
              </w:rPr>
              <w:t>подпункта «а» пункта 5 статьи 1</w:t>
            </w:r>
            <w:r w:rsidR="00A71D21" w:rsidRPr="00C3166F">
              <w:rPr>
                <w:rFonts w:ascii="Times New Roman" w:hAnsi="Times New Roman" w:cs="Times New Roman"/>
                <w:b/>
                <w:i/>
                <w:u w:val="single"/>
              </w:rPr>
              <w:t xml:space="preserve"> Законопроекта</w:t>
            </w:r>
            <w:r w:rsidRPr="00C3166F">
              <w:rPr>
                <w:rFonts w:ascii="Times New Roman" w:hAnsi="Times New Roman" w:cs="Times New Roman"/>
                <w:b/>
                <w:i/>
                <w:u w:val="single"/>
              </w:rPr>
              <w:t>:</w:t>
            </w:r>
          </w:p>
          <w:p w:rsidR="00683F64" w:rsidRPr="00C3166F" w:rsidRDefault="00683F64" w:rsidP="00683F64">
            <w:pPr>
              <w:jc w:val="both"/>
              <w:rPr>
                <w:rFonts w:ascii="Times New Roman" w:hAnsi="Times New Roman" w:cs="Times New Roman"/>
                <w:b/>
              </w:rPr>
            </w:pPr>
          </w:p>
          <w:p w:rsidR="00F47E14" w:rsidRPr="00C3166F" w:rsidRDefault="00683F64" w:rsidP="00683F64">
            <w:pPr>
              <w:jc w:val="both"/>
              <w:rPr>
                <w:rFonts w:ascii="Times New Roman" w:hAnsi="Times New Roman" w:cs="Times New Roman"/>
              </w:rPr>
            </w:pPr>
            <w:r w:rsidRPr="00C3166F">
              <w:rPr>
                <w:rFonts w:ascii="Times New Roman" w:hAnsi="Times New Roman" w:cs="Times New Roman"/>
              </w:rPr>
              <w:t xml:space="preserve">«5 </w:t>
            </w:r>
            <w:r w:rsidR="00F47E14" w:rsidRPr="00C3166F">
              <w:rPr>
                <w:rFonts w:ascii="Times New Roman" w:hAnsi="Times New Roman" w:cs="Times New Roman"/>
              </w:rPr>
              <w:t>в статье  12:</w:t>
            </w:r>
          </w:p>
          <w:p w:rsidR="00F47E14" w:rsidRPr="00C3166F" w:rsidRDefault="00F47E14" w:rsidP="00F47E14">
            <w:pPr>
              <w:jc w:val="both"/>
              <w:rPr>
                <w:rFonts w:ascii="Times New Roman" w:hAnsi="Times New Roman" w:cs="Times New Roman"/>
              </w:rPr>
            </w:pPr>
            <w:r w:rsidRPr="00C3166F">
              <w:rPr>
                <w:rFonts w:ascii="Times New Roman" w:hAnsi="Times New Roman" w:cs="Times New Roman"/>
              </w:rPr>
              <w:t xml:space="preserve">а) дополнить частью </w:t>
            </w:r>
            <w:r w:rsidR="00683F64" w:rsidRPr="00C3166F">
              <w:rPr>
                <w:rFonts w:ascii="Times New Roman" w:hAnsi="Times New Roman" w:cs="Times New Roman"/>
                <w:b/>
                <w:i/>
              </w:rPr>
              <w:t>1</w:t>
            </w:r>
            <w:r w:rsidR="00683F64" w:rsidRPr="00C3166F">
              <w:rPr>
                <w:rFonts w:ascii="Times New Roman" w:hAnsi="Times New Roman" w:cs="Times New Roman"/>
                <w:b/>
                <w:i/>
                <w:vertAlign w:val="superscript"/>
              </w:rPr>
              <w:t>1</w:t>
            </w:r>
            <w:r w:rsidRPr="00C3166F">
              <w:rPr>
                <w:rFonts w:ascii="Times New Roman" w:hAnsi="Times New Roman" w:cs="Times New Roman"/>
              </w:rPr>
              <w:t xml:space="preserve"> следующего содержания: </w:t>
            </w:r>
          </w:p>
          <w:p w:rsidR="00F47E14" w:rsidRPr="00C3166F" w:rsidRDefault="00F47E14" w:rsidP="00F47E14">
            <w:pPr>
              <w:jc w:val="both"/>
              <w:rPr>
                <w:rFonts w:ascii="Times New Roman" w:hAnsi="Times New Roman" w:cs="Times New Roman"/>
              </w:rPr>
            </w:pPr>
            <w:r w:rsidRPr="00C3166F">
              <w:rPr>
                <w:rFonts w:ascii="Times New Roman" w:hAnsi="Times New Roman" w:cs="Times New Roman"/>
              </w:rPr>
              <w:t>«</w:t>
            </w:r>
            <w:r w:rsidR="00683F64" w:rsidRPr="00C3166F">
              <w:rPr>
                <w:rFonts w:ascii="Times New Roman" w:hAnsi="Times New Roman" w:cs="Times New Roman"/>
                <w:i/>
              </w:rPr>
              <w:t>1</w:t>
            </w:r>
            <w:r w:rsidR="00683F64" w:rsidRPr="00C3166F">
              <w:rPr>
                <w:rFonts w:ascii="Times New Roman" w:hAnsi="Times New Roman" w:cs="Times New Roman"/>
                <w:i/>
                <w:vertAlign w:val="superscript"/>
              </w:rPr>
              <w:t>1</w:t>
            </w:r>
            <w:r w:rsidRPr="00C3166F">
              <w:rPr>
                <w:rFonts w:ascii="Times New Roman" w:hAnsi="Times New Roman" w:cs="Times New Roman"/>
              </w:rPr>
              <w:t xml:space="preserve">. </w:t>
            </w:r>
            <w:proofErr w:type="gramStart"/>
            <w:r w:rsidRPr="00C3166F">
              <w:rPr>
                <w:rFonts w:ascii="Times New Roman" w:hAnsi="Times New Roman" w:cs="Times New Roman"/>
              </w:rPr>
              <w:t xml:space="preserve">Присвоение класса энергетической эффективности многоквартирного дома, построенного, реконструированного или прошедшего капитальный ремонт и вводимого в эксплуатацию, в отношении которого был составлен энергетический паспорт в соответствии с градостроительным законодательством лицами, </w:t>
            </w:r>
            <w:r w:rsidRPr="00C3166F">
              <w:rPr>
                <w:rFonts w:ascii="Times New Roman" w:hAnsi="Times New Roman" w:cs="Times New Roman"/>
              </w:rPr>
              <w:lastRenderedPageBreak/>
              <w:t>имеющими право на выполнение работ по подготовке проектной документации применительно к объектам капитального строительства и их частям, производится на основании данных та</w:t>
            </w:r>
            <w:r w:rsidR="00683F64" w:rsidRPr="00C3166F">
              <w:rPr>
                <w:rFonts w:ascii="Times New Roman" w:hAnsi="Times New Roman" w:cs="Times New Roman"/>
              </w:rPr>
              <w:t>кого энергетического паспорта.»</w:t>
            </w:r>
            <w:proofErr w:type="gramEnd"/>
          </w:p>
          <w:p w:rsidR="000935E0" w:rsidRPr="00C3166F" w:rsidRDefault="000935E0" w:rsidP="00547CB6">
            <w:pPr>
              <w:rPr>
                <w:rFonts w:ascii="Times New Roman" w:hAnsi="Times New Roman" w:cs="Times New Roman"/>
                <w:b/>
                <w:i/>
              </w:rPr>
            </w:pPr>
          </w:p>
        </w:tc>
        <w:tc>
          <w:tcPr>
            <w:tcW w:w="5244" w:type="dxa"/>
          </w:tcPr>
          <w:p w:rsidR="00683F64" w:rsidRPr="00C3166F" w:rsidRDefault="00683F64" w:rsidP="00683F64">
            <w:pPr>
              <w:pStyle w:val="11"/>
              <w:ind w:left="0"/>
              <w:rPr>
                <w:rFonts w:ascii="Times New Roman" w:hAnsi="Times New Roman" w:cs="Times New Roman"/>
                <w:b/>
              </w:rPr>
            </w:pPr>
            <w:r w:rsidRPr="00C3166F">
              <w:rPr>
                <w:rFonts w:ascii="Times New Roman" w:hAnsi="Times New Roman" w:cs="Times New Roman"/>
                <w:b/>
              </w:rPr>
              <w:lastRenderedPageBreak/>
              <w:t>Предлагаем</w:t>
            </w:r>
            <w:r w:rsidR="002C1E32" w:rsidRPr="00C3166F">
              <w:rPr>
                <w:rFonts w:ascii="Times New Roman" w:hAnsi="Times New Roman" w:cs="Times New Roman"/>
                <w:b/>
              </w:rPr>
              <w:t xml:space="preserve"> следующую редакцию</w:t>
            </w:r>
            <w:r w:rsidRPr="00C3166F">
              <w:rPr>
                <w:rFonts w:ascii="Times New Roman" w:hAnsi="Times New Roman" w:cs="Times New Roman"/>
                <w:b/>
              </w:rPr>
              <w:t>:</w:t>
            </w:r>
          </w:p>
          <w:p w:rsidR="000935E0" w:rsidRPr="00C3166F" w:rsidRDefault="000935E0" w:rsidP="00547CB6">
            <w:pPr>
              <w:jc w:val="both"/>
              <w:rPr>
                <w:rFonts w:ascii="Times New Roman" w:hAnsi="Times New Roman" w:cs="Times New Roman"/>
              </w:rPr>
            </w:pPr>
          </w:p>
          <w:p w:rsidR="00683F64" w:rsidRPr="00C3166F" w:rsidRDefault="00683F64" w:rsidP="00683F64">
            <w:pPr>
              <w:jc w:val="both"/>
              <w:rPr>
                <w:rFonts w:ascii="Times New Roman" w:hAnsi="Times New Roman" w:cs="Times New Roman"/>
              </w:rPr>
            </w:pPr>
            <w:r w:rsidRPr="00C3166F">
              <w:rPr>
                <w:rFonts w:ascii="Times New Roman" w:hAnsi="Times New Roman" w:cs="Times New Roman"/>
              </w:rPr>
              <w:t>«5 в статье  12:</w:t>
            </w:r>
          </w:p>
          <w:p w:rsidR="00683F64" w:rsidRPr="00C3166F" w:rsidRDefault="00683F64" w:rsidP="00683F64">
            <w:pPr>
              <w:jc w:val="both"/>
              <w:rPr>
                <w:rFonts w:ascii="Times New Roman" w:hAnsi="Times New Roman" w:cs="Times New Roman"/>
              </w:rPr>
            </w:pPr>
            <w:r w:rsidRPr="00C3166F">
              <w:rPr>
                <w:rFonts w:ascii="Times New Roman" w:hAnsi="Times New Roman" w:cs="Times New Roman"/>
              </w:rPr>
              <w:t xml:space="preserve">а) дополнить частью </w:t>
            </w:r>
            <w:r w:rsidRPr="00C3166F">
              <w:rPr>
                <w:rFonts w:ascii="Times New Roman" w:hAnsi="Times New Roman" w:cs="Times New Roman"/>
                <w:b/>
                <w:i/>
              </w:rPr>
              <w:t>1</w:t>
            </w:r>
            <w:r w:rsidRPr="00C3166F">
              <w:rPr>
                <w:rFonts w:ascii="Times New Roman" w:hAnsi="Times New Roman" w:cs="Times New Roman"/>
                <w:b/>
                <w:i/>
                <w:vertAlign w:val="superscript"/>
              </w:rPr>
              <w:t>1</w:t>
            </w:r>
            <w:r w:rsidRPr="00C3166F">
              <w:rPr>
                <w:rFonts w:ascii="Times New Roman" w:hAnsi="Times New Roman" w:cs="Times New Roman"/>
              </w:rPr>
              <w:t xml:space="preserve"> следующего содержания: </w:t>
            </w:r>
          </w:p>
          <w:p w:rsidR="00683F64" w:rsidRPr="00C3166F" w:rsidRDefault="00683F64" w:rsidP="00683F64">
            <w:pPr>
              <w:jc w:val="both"/>
              <w:rPr>
                <w:rFonts w:ascii="Times New Roman" w:hAnsi="Times New Roman" w:cs="Times New Roman"/>
                <w:b/>
                <w:i/>
              </w:rPr>
            </w:pPr>
            <w:r w:rsidRPr="00C3166F">
              <w:rPr>
                <w:rFonts w:ascii="Times New Roman" w:hAnsi="Times New Roman" w:cs="Times New Roman"/>
                <w:b/>
                <w:i/>
              </w:rPr>
              <w:t>«1</w:t>
            </w:r>
            <w:r w:rsidRPr="00C3166F">
              <w:rPr>
                <w:rFonts w:ascii="Times New Roman" w:hAnsi="Times New Roman" w:cs="Times New Roman"/>
                <w:b/>
                <w:i/>
                <w:vertAlign w:val="superscript"/>
              </w:rPr>
              <w:t>1</w:t>
            </w:r>
            <w:r w:rsidRPr="00C3166F">
              <w:rPr>
                <w:rFonts w:ascii="Times New Roman" w:hAnsi="Times New Roman" w:cs="Times New Roman"/>
                <w:b/>
                <w:i/>
              </w:rPr>
              <w:t xml:space="preserve">. </w:t>
            </w:r>
            <w:proofErr w:type="gramStart"/>
            <w:r w:rsidRPr="00C3166F">
              <w:rPr>
                <w:rFonts w:ascii="Times New Roman" w:hAnsi="Times New Roman" w:cs="Times New Roman"/>
                <w:i/>
              </w:rPr>
              <w:t xml:space="preserve">Присвоение класса энергетической эффективности многоквартирного дома </w:t>
            </w:r>
            <w:r w:rsidRPr="00C3166F">
              <w:rPr>
                <w:rFonts w:ascii="Times New Roman" w:hAnsi="Times New Roman" w:cs="Times New Roman"/>
                <w:b/>
                <w:i/>
              </w:rPr>
              <w:t>в процессе эксплуатации</w:t>
            </w:r>
            <w:r w:rsidR="00CA6455" w:rsidRPr="00C3166F">
              <w:rPr>
                <w:rFonts w:ascii="Times New Roman" w:hAnsi="Times New Roman" w:cs="Times New Roman"/>
                <w:b/>
                <w:i/>
              </w:rPr>
              <w:t xml:space="preserve"> (за исключением ветхого и аварийного жилья)</w:t>
            </w:r>
            <w:r w:rsidRPr="00C3166F">
              <w:rPr>
                <w:rFonts w:ascii="Times New Roman" w:hAnsi="Times New Roman" w:cs="Times New Roman"/>
                <w:b/>
                <w:i/>
              </w:rPr>
              <w:t xml:space="preserve"> </w:t>
            </w:r>
            <w:r w:rsidRPr="00C3166F">
              <w:rPr>
                <w:rFonts w:ascii="Times New Roman" w:hAnsi="Times New Roman" w:cs="Times New Roman"/>
                <w:i/>
              </w:rPr>
              <w:t>осуществляется органом исполнительной власти субъекта Российской Федерации, уполномоченным на осуществление государственного жилищного надзора,</w:t>
            </w:r>
            <w:r w:rsidRPr="00C3166F">
              <w:rPr>
                <w:rFonts w:ascii="Times New Roman" w:hAnsi="Times New Roman" w:cs="Times New Roman"/>
                <w:b/>
                <w:i/>
              </w:rPr>
              <w:t xml:space="preserve"> на основании результатов энергетического </w:t>
            </w:r>
            <w:r w:rsidRPr="00C3166F">
              <w:rPr>
                <w:rFonts w:ascii="Times New Roman" w:hAnsi="Times New Roman" w:cs="Times New Roman"/>
                <w:b/>
                <w:i/>
              </w:rPr>
              <w:lastRenderedPageBreak/>
              <w:t xml:space="preserve">обследования </w:t>
            </w:r>
            <w:r w:rsidRPr="00C3166F">
              <w:rPr>
                <w:rFonts w:ascii="Times New Roman" w:hAnsi="Times New Roman" w:cs="Times New Roman"/>
                <w:i/>
              </w:rPr>
              <w:t>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w:t>
            </w:r>
            <w:proofErr w:type="gramEnd"/>
          </w:p>
        </w:tc>
        <w:tc>
          <w:tcPr>
            <w:tcW w:w="4395" w:type="dxa"/>
          </w:tcPr>
          <w:p w:rsidR="00E32A47" w:rsidRPr="00C3166F" w:rsidRDefault="00E32A47" w:rsidP="00547CB6">
            <w:pPr>
              <w:jc w:val="both"/>
              <w:rPr>
                <w:rFonts w:ascii="Times New Roman" w:hAnsi="Times New Roman" w:cs="Times New Roman"/>
              </w:rPr>
            </w:pPr>
          </w:p>
          <w:p w:rsidR="00783A79" w:rsidRPr="00C3166F" w:rsidRDefault="003F23D4" w:rsidP="00547CB6">
            <w:pPr>
              <w:jc w:val="both"/>
              <w:rPr>
                <w:rFonts w:ascii="Times New Roman" w:hAnsi="Times New Roman" w:cs="Times New Roman"/>
              </w:rPr>
            </w:pPr>
            <w:r w:rsidRPr="00C3166F">
              <w:rPr>
                <w:rFonts w:ascii="Times New Roman" w:hAnsi="Times New Roman" w:cs="Times New Roman"/>
              </w:rPr>
              <w:t>Считаем, что фактические показатели расхода энергетических ресу</w:t>
            </w:r>
            <w:r w:rsidR="00CA6455" w:rsidRPr="00C3166F">
              <w:rPr>
                <w:rFonts w:ascii="Times New Roman" w:hAnsi="Times New Roman" w:cs="Times New Roman"/>
              </w:rPr>
              <w:t>рсов, на основании которых  присваивает</w:t>
            </w:r>
            <w:r w:rsidRPr="00C3166F">
              <w:rPr>
                <w:rFonts w:ascii="Times New Roman" w:hAnsi="Times New Roman" w:cs="Times New Roman"/>
              </w:rPr>
              <w:t>ся класс энергетической эффективности</w:t>
            </w:r>
            <w:r w:rsidR="00CA6455" w:rsidRPr="00C3166F">
              <w:rPr>
                <w:rFonts w:ascii="Times New Roman" w:hAnsi="Times New Roman" w:cs="Times New Roman"/>
              </w:rPr>
              <w:t xml:space="preserve"> многоквартирным домам в процессе эксплуатации</w:t>
            </w:r>
            <w:r w:rsidRPr="00C3166F">
              <w:rPr>
                <w:rFonts w:ascii="Times New Roman" w:hAnsi="Times New Roman" w:cs="Times New Roman"/>
              </w:rPr>
              <w:t xml:space="preserve">, могут быть получены </w:t>
            </w:r>
            <w:r w:rsidRPr="00C3166F">
              <w:rPr>
                <w:rFonts w:ascii="Times New Roman" w:hAnsi="Times New Roman" w:cs="Times New Roman"/>
                <w:b/>
              </w:rPr>
              <w:t>только по результатам энергетического обследования</w:t>
            </w:r>
            <w:r w:rsidRPr="00C3166F">
              <w:rPr>
                <w:rFonts w:ascii="Times New Roman" w:hAnsi="Times New Roman" w:cs="Times New Roman"/>
              </w:rPr>
              <w:t>, поэтому предлагаем закрепить это положение в настоящем законе, чтобы в дальнейшем подзаконные акты основывались на нем.</w:t>
            </w:r>
          </w:p>
          <w:p w:rsidR="00783A79" w:rsidRPr="00C3166F" w:rsidRDefault="00783A79" w:rsidP="00045E63">
            <w:pPr>
              <w:jc w:val="both"/>
              <w:rPr>
                <w:rFonts w:ascii="Times New Roman" w:hAnsi="Times New Roman" w:cs="Times New Roman"/>
              </w:rPr>
            </w:pPr>
            <w:r w:rsidRPr="00C3166F">
              <w:rPr>
                <w:rFonts w:ascii="Times New Roman" w:hAnsi="Times New Roman" w:cs="Times New Roman"/>
              </w:rPr>
              <w:lastRenderedPageBreak/>
              <w:t xml:space="preserve">Кроме того, чтобы избежать неоднозначности и коллизии градостроительного законодательства и законодательства в области энергосбережения,  предлагаем определить </w:t>
            </w:r>
            <w:r w:rsidRPr="00C3166F">
              <w:rPr>
                <w:rFonts w:ascii="Times New Roman" w:hAnsi="Times New Roman" w:cs="Times New Roman"/>
                <w:b/>
              </w:rPr>
              <w:t>только одно основание для определения класса энергетической эффективности – результаты энергетического обследования.</w:t>
            </w:r>
          </w:p>
        </w:tc>
      </w:tr>
      <w:tr w:rsidR="00E40FEC" w:rsidRPr="00FD20C5" w:rsidTr="00E40FEC">
        <w:tc>
          <w:tcPr>
            <w:tcW w:w="534" w:type="dxa"/>
          </w:tcPr>
          <w:p w:rsidR="00E40FEC" w:rsidRPr="00FD20C5" w:rsidRDefault="00F060D2" w:rsidP="000D0969">
            <w:pPr>
              <w:jc w:val="both"/>
              <w:rPr>
                <w:rFonts w:ascii="Times New Roman" w:hAnsi="Times New Roman" w:cs="Times New Roman"/>
              </w:rPr>
            </w:pPr>
            <w:r w:rsidRPr="00FD20C5">
              <w:rPr>
                <w:rFonts w:ascii="Times New Roman" w:hAnsi="Times New Roman" w:cs="Times New Roman"/>
              </w:rPr>
              <w:lastRenderedPageBreak/>
              <w:t>4</w:t>
            </w:r>
            <w:r w:rsidR="00E40FEC" w:rsidRPr="00FD20C5">
              <w:rPr>
                <w:rFonts w:ascii="Times New Roman" w:hAnsi="Times New Roman" w:cs="Times New Roman"/>
              </w:rPr>
              <w:t>.</w:t>
            </w:r>
          </w:p>
        </w:tc>
        <w:tc>
          <w:tcPr>
            <w:tcW w:w="5103" w:type="dxa"/>
          </w:tcPr>
          <w:p w:rsidR="00E40FEC" w:rsidRPr="00FD20C5" w:rsidRDefault="00E40FEC" w:rsidP="00E40FEC">
            <w:pPr>
              <w:jc w:val="both"/>
              <w:rPr>
                <w:rFonts w:ascii="Times New Roman" w:hAnsi="Times New Roman" w:cs="Times New Roman"/>
                <w:b/>
                <w:i/>
                <w:u w:val="single"/>
              </w:rPr>
            </w:pPr>
            <w:r w:rsidRPr="00FD20C5">
              <w:rPr>
                <w:rFonts w:ascii="Times New Roman" w:hAnsi="Times New Roman" w:cs="Times New Roman"/>
                <w:b/>
                <w:i/>
                <w:u w:val="single"/>
              </w:rPr>
              <w:t>Подпункт «д» пункта 7 статьи 1</w:t>
            </w:r>
            <w:r w:rsidR="00A71D21" w:rsidRPr="00FD20C5">
              <w:rPr>
                <w:rFonts w:ascii="Times New Roman" w:hAnsi="Times New Roman" w:cs="Times New Roman"/>
                <w:b/>
                <w:i/>
                <w:u w:val="single"/>
              </w:rPr>
              <w:t xml:space="preserve"> </w:t>
            </w:r>
            <w:r w:rsidR="00A71D21" w:rsidRPr="00736ECC">
              <w:rPr>
                <w:rFonts w:ascii="Times New Roman" w:hAnsi="Times New Roman" w:cs="Times New Roman"/>
                <w:b/>
                <w:i/>
                <w:u w:val="single"/>
              </w:rPr>
              <w:t>Законопроекта</w:t>
            </w:r>
            <w:r w:rsidRPr="00736ECC">
              <w:rPr>
                <w:rFonts w:ascii="Times New Roman" w:hAnsi="Times New Roman" w:cs="Times New Roman"/>
                <w:b/>
                <w:i/>
                <w:u w:val="single"/>
              </w:rPr>
              <w:t>:</w:t>
            </w:r>
          </w:p>
          <w:p w:rsidR="003433C9" w:rsidRPr="00FD20C5" w:rsidRDefault="003433C9" w:rsidP="00E40FEC">
            <w:pPr>
              <w:jc w:val="both"/>
              <w:rPr>
                <w:rFonts w:ascii="Times New Roman" w:hAnsi="Times New Roman" w:cs="Times New Roman"/>
                <w:b/>
              </w:rPr>
            </w:pPr>
          </w:p>
          <w:p w:rsidR="00E40FEC" w:rsidRPr="00FD20C5" w:rsidRDefault="003534F1" w:rsidP="00E40FEC">
            <w:pPr>
              <w:jc w:val="both"/>
              <w:rPr>
                <w:rFonts w:ascii="Times New Roman" w:hAnsi="Times New Roman" w:cs="Times New Roman"/>
              </w:rPr>
            </w:pPr>
            <w:r w:rsidRPr="00FD20C5">
              <w:rPr>
                <w:rFonts w:ascii="Times New Roman" w:hAnsi="Times New Roman" w:cs="Times New Roman"/>
              </w:rPr>
              <w:t>«</w:t>
            </w:r>
            <w:r w:rsidR="00E40FEC" w:rsidRPr="00FD20C5">
              <w:rPr>
                <w:rFonts w:ascii="Times New Roman" w:hAnsi="Times New Roman" w:cs="Times New Roman"/>
              </w:rPr>
              <w:t>д) часть 6 изложить в следующей редакции:</w:t>
            </w:r>
          </w:p>
          <w:p w:rsidR="00E40FEC" w:rsidRPr="00FD20C5" w:rsidRDefault="00E40FEC" w:rsidP="00E40FEC">
            <w:pPr>
              <w:jc w:val="both"/>
              <w:rPr>
                <w:rFonts w:ascii="Times New Roman" w:hAnsi="Times New Roman" w:cs="Times New Roman"/>
              </w:rPr>
            </w:pPr>
            <w:r w:rsidRPr="00FD20C5">
              <w:rPr>
                <w:rFonts w:ascii="Times New Roman" w:hAnsi="Times New Roman" w:cs="Times New Roman"/>
              </w:rPr>
              <w:t>«6. По результатам энергетического обследования проводившее его лицо</w:t>
            </w:r>
            <w:r w:rsidR="0082286E" w:rsidRPr="00FD20C5">
              <w:rPr>
                <w:rFonts w:ascii="Times New Roman" w:hAnsi="Times New Roman" w:cs="Times New Roman"/>
              </w:rPr>
              <w:t xml:space="preserve"> </w:t>
            </w:r>
            <w:r w:rsidRPr="00FD20C5">
              <w:rPr>
                <w:rFonts w:ascii="Times New Roman" w:hAnsi="Times New Roman" w:cs="Times New Roman"/>
              </w:rPr>
              <w:t>составляет отчет о проведении энергетического обследования и</w:t>
            </w:r>
            <w:r w:rsidR="0082286E" w:rsidRPr="00FD20C5">
              <w:rPr>
                <w:rFonts w:ascii="Times New Roman" w:hAnsi="Times New Roman" w:cs="Times New Roman"/>
              </w:rPr>
              <w:t xml:space="preserve"> </w:t>
            </w:r>
            <w:r w:rsidRPr="00FD20C5">
              <w:rPr>
                <w:rFonts w:ascii="Times New Roman" w:hAnsi="Times New Roman" w:cs="Times New Roman"/>
              </w:rPr>
              <w:t>энергетический паспорт, основанный на данном отчете, и передает их в</w:t>
            </w:r>
            <w:r w:rsidR="0082286E" w:rsidRPr="00FD20C5">
              <w:rPr>
                <w:rFonts w:ascii="Times New Roman" w:hAnsi="Times New Roman" w:cs="Times New Roman"/>
              </w:rPr>
              <w:t xml:space="preserve"> </w:t>
            </w:r>
            <w:r w:rsidRPr="00FD20C5">
              <w:rPr>
                <w:rFonts w:ascii="Times New Roman" w:hAnsi="Times New Roman" w:cs="Times New Roman"/>
              </w:rPr>
              <w:t>саморегулируемую организацию в области энергетического обследования,</w:t>
            </w:r>
            <w:r w:rsidR="0082286E" w:rsidRPr="00FD20C5">
              <w:rPr>
                <w:rFonts w:ascii="Times New Roman" w:hAnsi="Times New Roman" w:cs="Times New Roman"/>
              </w:rPr>
              <w:t xml:space="preserve"> </w:t>
            </w:r>
            <w:r w:rsidRPr="00FD20C5">
              <w:rPr>
                <w:rFonts w:ascii="Times New Roman" w:hAnsi="Times New Roman" w:cs="Times New Roman"/>
              </w:rPr>
              <w:t xml:space="preserve">членом которой оно является, для проверки </w:t>
            </w:r>
            <w:proofErr w:type="gramStart"/>
            <w:r w:rsidRPr="00FD20C5">
              <w:rPr>
                <w:rFonts w:ascii="Times New Roman" w:hAnsi="Times New Roman" w:cs="Times New Roman"/>
              </w:rPr>
              <w:t>качества результатов проведения</w:t>
            </w:r>
            <w:r w:rsidR="0082286E" w:rsidRPr="00FD20C5">
              <w:rPr>
                <w:rFonts w:ascii="Times New Roman" w:hAnsi="Times New Roman" w:cs="Times New Roman"/>
              </w:rPr>
              <w:t xml:space="preserve"> </w:t>
            </w:r>
            <w:r w:rsidRPr="00FD20C5">
              <w:rPr>
                <w:rFonts w:ascii="Times New Roman" w:hAnsi="Times New Roman" w:cs="Times New Roman"/>
              </w:rPr>
              <w:t>энергетического обследования</w:t>
            </w:r>
            <w:proofErr w:type="gramEnd"/>
            <w:r w:rsidRPr="00FD20C5">
              <w:rPr>
                <w:rFonts w:ascii="Times New Roman" w:hAnsi="Times New Roman" w:cs="Times New Roman"/>
              </w:rPr>
              <w:t>. Саморегулируемая организация в области</w:t>
            </w:r>
            <w:r w:rsidR="0082286E" w:rsidRPr="00FD20C5">
              <w:rPr>
                <w:rFonts w:ascii="Times New Roman" w:hAnsi="Times New Roman" w:cs="Times New Roman"/>
              </w:rPr>
              <w:t xml:space="preserve"> </w:t>
            </w:r>
            <w:r w:rsidRPr="00FD20C5">
              <w:rPr>
                <w:rFonts w:ascii="Times New Roman" w:hAnsi="Times New Roman" w:cs="Times New Roman"/>
              </w:rPr>
              <w:t>энергетического обследования обязана обеспечить проверку качества</w:t>
            </w:r>
            <w:r w:rsidR="0082286E" w:rsidRPr="00FD20C5">
              <w:rPr>
                <w:rFonts w:ascii="Times New Roman" w:hAnsi="Times New Roman" w:cs="Times New Roman"/>
              </w:rPr>
              <w:t xml:space="preserve"> </w:t>
            </w:r>
            <w:r w:rsidRPr="00FD20C5">
              <w:rPr>
                <w:rFonts w:ascii="Times New Roman" w:hAnsi="Times New Roman" w:cs="Times New Roman"/>
              </w:rPr>
              <w:t>результатов проведения энергетического обследования в течение десяти</w:t>
            </w:r>
            <w:r w:rsidR="0082286E" w:rsidRPr="00FD20C5">
              <w:rPr>
                <w:rFonts w:ascii="Times New Roman" w:hAnsi="Times New Roman" w:cs="Times New Roman"/>
              </w:rPr>
              <w:t xml:space="preserve"> </w:t>
            </w:r>
            <w:r w:rsidRPr="00FD20C5">
              <w:rPr>
                <w:rFonts w:ascii="Times New Roman" w:hAnsi="Times New Roman" w:cs="Times New Roman"/>
              </w:rPr>
              <w:t>рабочих дней с момента получения энергетического паспорта и отчета о</w:t>
            </w:r>
            <w:r w:rsidR="0082286E" w:rsidRPr="00FD20C5">
              <w:rPr>
                <w:rFonts w:ascii="Times New Roman" w:hAnsi="Times New Roman" w:cs="Times New Roman"/>
              </w:rPr>
              <w:t xml:space="preserve"> </w:t>
            </w:r>
            <w:r w:rsidRPr="00FD20C5">
              <w:rPr>
                <w:rFonts w:ascii="Times New Roman" w:hAnsi="Times New Roman" w:cs="Times New Roman"/>
              </w:rPr>
              <w:t>проведении энергетического обследования и передать указанные документы с</w:t>
            </w:r>
            <w:r w:rsidR="0082286E" w:rsidRPr="00FD20C5">
              <w:rPr>
                <w:rFonts w:ascii="Times New Roman" w:hAnsi="Times New Roman" w:cs="Times New Roman"/>
              </w:rPr>
              <w:t xml:space="preserve"> </w:t>
            </w:r>
            <w:r w:rsidRPr="00FD20C5">
              <w:rPr>
                <w:rFonts w:ascii="Times New Roman" w:hAnsi="Times New Roman" w:cs="Times New Roman"/>
              </w:rPr>
              <w:t>отметкой о проверке качества результатов проведения энергетического</w:t>
            </w:r>
            <w:r w:rsidR="0082286E" w:rsidRPr="00FD20C5">
              <w:rPr>
                <w:rFonts w:ascii="Times New Roman" w:hAnsi="Times New Roman" w:cs="Times New Roman"/>
              </w:rPr>
              <w:t xml:space="preserve"> </w:t>
            </w:r>
            <w:r w:rsidRPr="00FD20C5">
              <w:rPr>
                <w:rFonts w:ascii="Times New Roman" w:hAnsi="Times New Roman" w:cs="Times New Roman"/>
              </w:rPr>
              <w:t>обследования лицу, проводившему энергетическое обследование</w:t>
            </w:r>
            <w:proofErr w:type="gramStart"/>
            <w:r w:rsidRPr="00FD20C5">
              <w:rPr>
                <w:rFonts w:ascii="Times New Roman" w:hAnsi="Times New Roman" w:cs="Times New Roman"/>
              </w:rPr>
              <w:t xml:space="preserve"> .</w:t>
            </w:r>
            <w:proofErr w:type="gramEnd"/>
          </w:p>
          <w:p w:rsidR="00E40FEC" w:rsidRPr="00FD20C5" w:rsidRDefault="00E40FEC" w:rsidP="00E40FEC">
            <w:pPr>
              <w:jc w:val="both"/>
              <w:rPr>
                <w:rFonts w:ascii="Times New Roman" w:hAnsi="Times New Roman" w:cs="Times New Roman"/>
              </w:rPr>
            </w:pPr>
            <w:proofErr w:type="gramStart"/>
            <w:r w:rsidRPr="00FD20C5">
              <w:rPr>
                <w:rFonts w:ascii="Times New Roman" w:hAnsi="Times New Roman" w:cs="Times New Roman"/>
              </w:rPr>
              <w:t>Энергетический паспорт и отчет о проведении энергетического обследования,</w:t>
            </w:r>
            <w:r w:rsidR="0082286E" w:rsidRPr="00FD20C5">
              <w:rPr>
                <w:rFonts w:ascii="Times New Roman" w:hAnsi="Times New Roman" w:cs="Times New Roman"/>
              </w:rPr>
              <w:t xml:space="preserve"> </w:t>
            </w:r>
            <w:r w:rsidRPr="00FD20C5">
              <w:rPr>
                <w:rFonts w:ascii="Times New Roman" w:hAnsi="Times New Roman" w:cs="Times New Roman"/>
              </w:rPr>
              <w:t xml:space="preserve">подписанные </w:t>
            </w:r>
            <w:proofErr w:type="spellStart"/>
            <w:r w:rsidRPr="00FD20C5">
              <w:rPr>
                <w:rFonts w:ascii="Times New Roman" w:hAnsi="Times New Roman" w:cs="Times New Roman"/>
              </w:rPr>
              <w:t>энергоаудиторами</w:t>
            </w:r>
            <w:proofErr w:type="spellEnd"/>
            <w:r w:rsidRPr="00FD20C5">
              <w:rPr>
                <w:rFonts w:ascii="Times New Roman" w:hAnsi="Times New Roman" w:cs="Times New Roman"/>
              </w:rPr>
              <w:t>, участвовавшими в проведении</w:t>
            </w:r>
            <w:r w:rsidR="006436A3" w:rsidRPr="00FD20C5">
              <w:rPr>
                <w:rFonts w:ascii="Times New Roman" w:hAnsi="Times New Roman" w:cs="Times New Roman"/>
              </w:rPr>
              <w:t xml:space="preserve"> </w:t>
            </w:r>
            <w:r w:rsidRPr="00FD20C5">
              <w:rPr>
                <w:rFonts w:ascii="Times New Roman" w:hAnsi="Times New Roman" w:cs="Times New Roman"/>
              </w:rPr>
              <w:t xml:space="preserve">энергетического обследования, с отметкой </w:t>
            </w:r>
            <w:r w:rsidRPr="00FD20C5">
              <w:rPr>
                <w:rFonts w:ascii="Times New Roman" w:hAnsi="Times New Roman" w:cs="Times New Roman"/>
              </w:rPr>
              <w:lastRenderedPageBreak/>
              <w:t>саморегулируемой организации в</w:t>
            </w:r>
            <w:r w:rsidR="0082286E" w:rsidRPr="00FD20C5">
              <w:rPr>
                <w:rFonts w:ascii="Times New Roman" w:hAnsi="Times New Roman" w:cs="Times New Roman"/>
              </w:rPr>
              <w:t xml:space="preserve"> </w:t>
            </w:r>
            <w:r w:rsidRPr="00FD20C5">
              <w:rPr>
                <w:rFonts w:ascii="Times New Roman" w:hAnsi="Times New Roman" w:cs="Times New Roman"/>
              </w:rPr>
              <w:t>области энергетического обследования о проверке качества результатов</w:t>
            </w:r>
            <w:r w:rsidR="0082286E" w:rsidRPr="00FD20C5">
              <w:rPr>
                <w:rFonts w:ascii="Times New Roman" w:hAnsi="Times New Roman" w:cs="Times New Roman"/>
              </w:rPr>
              <w:t xml:space="preserve"> </w:t>
            </w:r>
            <w:r w:rsidRPr="00FD20C5">
              <w:rPr>
                <w:rFonts w:ascii="Times New Roman" w:hAnsi="Times New Roman" w:cs="Times New Roman"/>
              </w:rPr>
              <w:t>проведения энергетического обследования передаются лицом, проводившим</w:t>
            </w:r>
            <w:r w:rsidR="006436A3" w:rsidRPr="00FD20C5">
              <w:rPr>
                <w:rFonts w:ascii="Times New Roman" w:hAnsi="Times New Roman" w:cs="Times New Roman"/>
              </w:rPr>
              <w:t xml:space="preserve"> </w:t>
            </w:r>
            <w:r w:rsidRPr="00FD20C5">
              <w:rPr>
                <w:rFonts w:ascii="Times New Roman" w:hAnsi="Times New Roman" w:cs="Times New Roman"/>
              </w:rPr>
              <w:t>энергетическое обследование лицу, заказавшему проведение энергетического</w:t>
            </w:r>
            <w:r w:rsidR="0082286E" w:rsidRPr="00FD20C5">
              <w:rPr>
                <w:rFonts w:ascii="Times New Roman" w:hAnsi="Times New Roman" w:cs="Times New Roman"/>
              </w:rPr>
              <w:t xml:space="preserve"> </w:t>
            </w:r>
            <w:r w:rsidRPr="00FD20C5">
              <w:rPr>
                <w:rFonts w:ascii="Times New Roman" w:hAnsi="Times New Roman" w:cs="Times New Roman"/>
              </w:rPr>
              <w:t>обследования.</w:t>
            </w:r>
            <w:proofErr w:type="gramEnd"/>
            <w:r w:rsidRPr="00FD20C5">
              <w:rPr>
                <w:rFonts w:ascii="Times New Roman" w:hAnsi="Times New Roman" w:cs="Times New Roman"/>
              </w:rPr>
              <w:t xml:space="preserve"> Энергетический паспорт, составленный по результатам</w:t>
            </w:r>
            <w:r w:rsidR="0082286E" w:rsidRPr="00FD20C5">
              <w:rPr>
                <w:rFonts w:ascii="Times New Roman" w:hAnsi="Times New Roman" w:cs="Times New Roman"/>
              </w:rPr>
              <w:t xml:space="preserve"> </w:t>
            </w:r>
            <w:r w:rsidRPr="00FD20C5">
              <w:rPr>
                <w:rFonts w:ascii="Times New Roman" w:hAnsi="Times New Roman" w:cs="Times New Roman"/>
              </w:rPr>
              <w:t>энергетического обследования многоквартирного дома, подлежит передаче</w:t>
            </w:r>
            <w:r w:rsidR="0082286E" w:rsidRPr="00FD20C5">
              <w:rPr>
                <w:rFonts w:ascii="Times New Roman" w:hAnsi="Times New Roman" w:cs="Times New Roman"/>
              </w:rPr>
              <w:t xml:space="preserve"> </w:t>
            </w:r>
            <w:r w:rsidRPr="00FD20C5">
              <w:rPr>
                <w:rFonts w:ascii="Times New Roman" w:hAnsi="Times New Roman" w:cs="Times New Roman"/>
              </w:rPr>
              <w:t>лицом, его составившим, собственникам помещений в многоквартирном доме</w:t>
            </w:r>
            <w:r w:rsidR="0082286E" w:rsidRPr="00FD20C5">
              <w:rPr>
                <w:rFonts w:ascii="Times New Roman" w:hAnsi="Times New Roman" w:cs="Times New Roman"/>
              </w:rPr>
              <w:t xml:space="preserve"> </w:t>
            </w:r>
            <w:r w:rsidRPr="00FD20C5">
              <w:rPr>
                <w:rFonts w:ascii="Times New Roman" w:hAnsi="Times New Roman" w:cs="Times New Roman"/>
              </w:rPr>
              <w:t xml:space="preserve">или лицу, ответственному за содержание многоквартирного дома, вместе </w:t>
            </w:r>
            <w:proofErr w:type="gramStart"/>
            <w:r w:rsidRPr="00FD20C5">
              <w:rPr>
                <w:rFonts w:ascii="Times New Roman" w:hAnsi="Times New Roman" w:cs="Times New Roman"/>
              </w:rPr>
              <w:t>с</w:t>
            </w:r>
            <w:proofErr w:type="gramEnd"/>
          </w:p>
          <w:p w:rsidR="00E40FEC" w:rsidRPr="00FD20C5" w:rsidRDefault="00E40FEC" w:rsidP="00E40FEC">
            <w:pPr>
              <w:jc w:val="both"/>
              <w:rPr>
                <w:rFonts w:ascii="Times New Roman" w:hAnsi="Times New Roman" w:cs="Times New Roman"/>
              </w:rPr>
            </w:pPr>
            <w:r w:rsidRPr="00FD20C5">
              <w:rPr>
                <w:rFonts w:ascii="Times New Roman" w:hAnsi="Times New Roman" w:cs="Times New Roman"/>
              </w:rPr>
              <w:t>отчетом о проведении энергетического обследования…»</w:t>
            </w:r>
            <w:r w:rsidR="006436A3" w:rsidRPr="00FD20C5">
              <w:rPr>
                <w:rFonts w:ascii="Times New Roman" w:hAnsi="Times New Roman" w:cs="Times New Roman"/>
              </w:rPr>
              <w:t>.</w:t>
            </w:r>
          </w:p>
        </w:tc>
        <w:tc>
          <w:tcPr>
            <w:tcW w:w="5244" w:type="dxa"/>
          </w:tcPr>
          <w:p w:rsidR="00D53088" w:rsidRPr="00FD20C5" w:rsidRDefault="00D53088" w:rsidP="00904D8C">
            <w:pPr>
              <w:pStyle w:val="11"/>
              <w:ind w:left="0"/>
              <w:rPr>
                <w:rFonts w:ascii="Times New Roman" w:hAnsi="Times New Roman" w:cs="Times New Roman"/>
                <w:b/>
              </w:rPr>
            </w:pPr>
            <w:r w:rsidRPr="00FD20C5">
              <w:rPr>
                <w:rFonts w:ascii="Times New Roman" w:hAnsi="Times New Roman" w:cs="Times New Roman"/>
                <w:b/>
              </w:rPr>
              <w:lastRenderedPageBreak/>
              <w:t>Предлагаем</w:t>
            </w:r>
            <w:r w:rsidR="002C1E32">
              <w:rPr>
                <w:rFonts w:ascii="Times New Roman" w:hAnsi="Times New Roman" w:cs="Times New Roman"/>
                <w:b/>
              </w:rPr>
              <w:t xml:space="preserve"> </w:t>
            </w:r>
            <w:r w:rsidR="002C1E32" w:rsidRPr="00FD20C5">
              <w:rPr>
                <w:rFonts w:ascii="Times New Roman" w:hAnsi="Times New Roman" w:cs="Times New Roman"/>
                <w:b/>
              </w:rPr>
              <w:t>следующую редакцию</w:t>
            </w:r>
            <w:r w:rsidRPr="00FD20C5">
              <w:rPr>
                <w:rFonts w:ascii="Times New Roman" w:hAnsi="Times New Roman" w:cs="Times New Roman"/>
                <w:b/>
              </w:rPr>
              <w:t>:</w:t>
            </w:r>
          </w:p>
          <w:p w:rsidR="00D961A1" w:rsidRPr="00FD20C5" w:rsidRDefault="00D961A1" w:rsidP="00904D8C">
            <w:pPr>
              <w:pStyle w:val="11"/>
              <w:ind w:left="0"/>
              <w:rPr>
                <w:rFonts w:ascii="Times New Roman" w:hAnsi="Times New Roman" w:cs="Times New Roman"/>
                <w:b/>
              </w:rPr>
            </w:pPr>
          </w:p>
          <w:p w:rsidR="009B767D" w:rsidRPr="00FD20C5" w:rsidRDefault="00D53088" w:rsidP="00904D8C">
            <w:pPr>
              <w:pStyle w:val="11"/>
              <w:spacing w:line="276" w:lineRule="auto"/>
              <w:ind w:left="0"/>
              <w:rPr>
                <w:rFonts w:ascii="Times New Roman" w:hAnsi="Times New Roman" w:cs="Times New Roman"/>
                <w:i/>
              </w:rPr>
            </w:pPr>
            <w:r w:rsidRPr="00FD20C5">
              <w:rPr>
                <w:rFonts w:ascii="Times New Roman" w:hAnsi="Times New Roman" w:cs="Times New Roman"/>
                <w:i/>
              </w:rPr>
              <w:t>«</w:t>
            </w:r>
            <w:r w:rsidR="009B767D" w:rsidRPr="00FD20C5">
              <w:rPr>
                <w:rFonts w:ascii="Times New Roman" w:hAnsi="Times New Roman" w:cs="Times New Roman"/>
                <w:i/>
              </w:rPr>
              <w:t xml:space="preserve">д) часть 6 изложить в следующей редакции: </w:t>
            </w:r>
          </w:p>
          <w:p w:rsidR="009B767D" w:rsidRPr="00FD20C5" w:rsidRDefault="009B767D" w:rsidP="00904D8C">
            <w:pPr>
              <w:jc w:val="both"/>
              <w:rPr>
                <w:rFonts w:ascii="Times New Roman" w:hAnsi="Times New Roman" w:cs="Times New Roman"/>
                <w:b/>
                <w:i/>
                <w:u w:val="single"/>
              </w:rPr>
            </w:pPr>
            <w:r w:rsidRPr="00FD20C5">
              <w:rPr>
                <w:rFonts w:ascii="Times New Roman" w:hAnsi="Times New Roman" w:cs="Times New Roman"/>
                <w:i/>
              </w:rPr>
              <w:t xml:space="preserve">«6. По результатам энергетического обследования проводившее его лицо составляет отчет о </w:t>
            </w:r>
            <w:r w:rsidR="0082286E" w:rsidRPr="00FD20C5">
              <w:rPr>
                <w:rFonts w:ascii="Times New Roman" w:hAnsi="Times New Roman" w:cs="Times New Roman"/>
                <w:i/>
              </w:rPr>
              <w:t>п</w:t>
            </w:r>
            <w:r w:rsidRPr="00FD20C5">
              <w:rPr>
                <w:rFonts w:ascii="Times New Roman" w:hAnsi="Times New Roman" w:cs="Times New Roman"/>
                <w:i/>
              </w:rPr>
              <w:t xml:space="preserve">роведении энергетического обследования и энергетический паспорт и передает их в саморегулируемую организацию в области энергетического обследования, членом которой оно является, для проверки  </w:t>
            </w:r>
            <w:r w:rsidRPr="00FD20C5">
              <w:rPr>
                <w:rFonts w:ascii="Times New Roman" w:hAnsi="Times New Roman" w:cs="Times New Roman"/>
                <w:b/>
                <w:i/>
                <w:u w:val="single"/>
              </w:rPr>
              <w:t>соответствия представленных документов установленным требованиям.</w:t>
            </w:r>
            <w:r w:rsidRPr="00FD20C5">
              <w:rPr>
                <w:rFonts w:ascii="Times New Roman" w:hAnsi="Times New Roman" w:cs="Times New Roman"/>
                <w:i/>
              </w:rPr>
              <w:t xml:space="preserve"> Саморегулируемая организация в области энергетического обследования обеспечивает проверку </w:t>
            </w:r>
            <w:r w:rsidRPr="00FD20C5">
              <w:rPr>
                <w:rFonts w:ascii="Times New Roman" w:hAnsi="Times New Roman" w:cs="Times New Roman"/>
                <w:b/>
                <w:i/>
                <w:u w:val="single"/>
              </w:rPr>
              <w:t>соответствия представленного отчета о проведении энергетического обследования и энергетического паспорта установленным требованиям</w:t>
            </w:r>
            <w:r w:rsidRPr="00FD20C5">
              <w:rPr>
                <w:rFonts w:ascii="Times New Roman" w:hAnsi="Times New Roman" w:cs="Times New Roman"/>
                <w:i/>
              </w:rPr>
              <w:t xml:space="preserve"> в течение </w:t>
            </w:r>
            <w:r w:rsidRPr="00FD20C5">
              <w:rPr>
                <w:rFonts w:ascii="Times New Roman" w:hAnsi="Times New Roman" w:cs="Times New Roman"/>
                <w:b/>
                <w:i/>
                <w:u w:val="single"/>
              </w:rPr>
              <w:t>двадцати</w:t>
            </w:r>
            <w:r w:rsidRPr="00FD20C5">
              <w:rPr>
                <w:rFonts w:ascii="Times New Roman" w:hAnsi="Times New Roman" w:cs="Times New Roman"/>
                <w:i/>
              </w:rPr>
              <w:t xml:space="preserve"> рабочих дней с момента их получения. </w:t>
            </w:r>
            <w:r w:rsidRPr="00FD20C5">
              <w:rPr>
                <w:rFonts w:ascii="Times New Roman" w:hAnsi="Times New Roman" w:cs="Times New Roman"/>
                <w:b/>
                <w:i/>
                <w:u w:val="single"/>
              </w:rPr>
              <w:t xml:space="preserve">В случае соответствия представленных документов установленным требованиям  саморегулируемая организация в области энергетического обследования передает отчет о проведении энергетического обследования и энергетический паспорт с соответствующими отметками лицу, проводившему </w:t>
            </w:r>
            <w:proofErr w:type="gramStart"/>
            <w:r w:rsidRPr="00FD20C5">
              <w:rPr>
                <w:rFonts w:ascii="Times New Roman" w:hAnsi="Times New Roman" w:cs="Times New Roman"/>
                <w:b/>
                <w:i/>
                <w:u w:val="single"/>
              </w:rPr>
              <w:t>энергетическое</w:t>
            </w:r>
            <w:proofErr w:type="gramEnd"/>
            <w:r w:rsidRPr="00FD20C5">
              <w:rPr>
                <w:rFonts w:ascii="Times New Roman" w:hAnsi="Times New Roman" w:cs="Times New Roman"/>
                <w:b/>
                <w:i/>
                <w:u w:val="single"/>
              </w:rPr>
              <w:t xml:space="preserve"> обследования. Если в результате проверки </w:t>
            </w:r>
            <w:r w:rsidRPr="00FD20C5">
              <w:rPr>
                <w:rFonts w:ascii="Times New Roman" w:hAnsi="Times New Roman" w:cs="Times New Roman"/>
                <w:b/>
                <w:i/>
                <w:u w:val="single"/>
              </w:rPr>
              <w:lastRenderedPageBreak/>
              <w:t>представленных документов выявлено их несоответствие установленным требованиям, отчет о проведении энергетического обследования и энергетический паспорт возвращаются лицу, проводившему энергетическое обследование, для устранения выявленных недостатков.</w:t>
            </w:r>
          </w:p>
          <w:p w:rsidR="00E40FEC" w:rsidRPr="00FD20C5" w:rsidRDefault="009B767D" w:rsidP="0082286E">
            <w:pPr>
              <w:jc w:val="both"/>
              <w:rPr>
                <w:rFonts w:ascii="Times New Roman" w:hAnsi="Times New Roman" w:cs="Times New Roman"/>
              </w:rPr>
            </w:pPr>
            <w:proofErr w:type="gramStart"/>
            <w:r w:rsidRPr="00FD20C5">
              <w:rPr>
                <w:rFonts w:ascii="Times New Roman" w:hAnsi="Times New Roman" w:cs="Times New Roman"/>
                <w:i/>
              </w:rPr>
              <w:t xml:space="preserve">Энергетический паспорт и отчет о проведении энергетического обследования, подписанные </w:t>
            </w:r>
            <w:proofErr w:type="spellStart"/>
            <w:r w:rsidRPr="00FD20C5">
              <w:rPr>
                <w:rFonts w:ascii="Times New Roman" w:hAnsi="Times New Roman" w:cs="Times New Roman"/>
                <w:i/>
              </w:rPr>
              <w:t>энергоаудиторами</w:t>
            </w:r>
            <w:proofErr w:type="spellEnd"/>
            <w:r w:rsidRPr="00FD20C5">
              <w:rPr>
                <w:rFonts w:ascii="Times New Roman" w:hAnsi="Times New Roman" w:cs="Times New Roman"/>
                <w:i/>
              </w:rPr>
              <w:t>, участвовавшими в проведении энергетического обследования</w:t>
            </w:r>
            <w:r w:rsidRPr="00FD20C5">
              <w:rPr>
                <w:rFonts w:ascii="Times New Roman" w:hAnsi="Times New Roman" w:cs="Times New Roman"/>
                <w:b/>
                <w:i/>
              </w:rPr>
              <w:t xml:space="preserve">, </w:t>
            </w:r>
            <w:r w:rsidRPr="00FD20C5">
              <w:rPr>
                <w:rFonts w:ascii="Times New Roman" w:hAnsi="Times New Roman" w:cs="Times New Roman"/>
                <w:i/>
              </w:rPr>
              <w:t>с отметкой саморегулируемой организации в</w:t>
            </w:r>
            <w:r w:rsidR="0082286E" w:rsidRPr="00FD20C5">
              <w:rPr>
                <w:rFonts w:ascii="Times New Roman" w:hAnsi="Times New Roman" w:cs="Times New Roman"/>
                <w:i/>
              </w:rPr>
              <w:t xml:space="preserve"> </w:t>
            </w:r>
            <w:r w:rsidRPr="00FD20C5">
              <w:rPr>
                <w:rFonts w:ascii="Times New Roman" w:hAnsi="Times New Roman" w:cs="Times New Roman"/>
                <w:i/>
              </w:rPr>
              <w:t>области энергетического обследования</w:t>
            </w:r>
            <w:r w:rsidRPr="00FD20C5">
              <w:rPr>
                <w:rFonts w:ascii="Times New Roman" w:hAnsi="Times New Roman" w:cs="Times New Roman"/>
                <w:b/>
                <w:i/>
              </w:rPr>
              <w:t xml:space="preserve"> о </w:t>
            </w:r>
            <w:r w:rsidRPr="00FD20C5">
              <w:rPr>
                <w:rFonts w:ascii="Times New Roman" w:hAnsi="Times New Roman" w:cs="Times New Roman"/>
                <w:b/>
                <w:i/>
                <w:u w:val="single"/>
              </w:rPr>
              <w:t>соответствии представленных документов установленным требованиям</w:t>
            </w:r>
            <w:r w:rsidRPr="00FD20C5">
              <w:rPr>
                <w:rFonts w:ascii="Times New Roman" w:hAnsi="Times New Roman" w:cs="Times New Roman"/>
                <w:b/>
                <w:i/>
              </w:rPr>
              <w:t xml:space="preserve"> </w:t>
            </w:r>
            <w:r w:rsidRPr="00FD20C5">
              <w:rPr>
                <w:rFonts w:ascii="Times New Roman" w:hAnsi="Times New Roman" w:cs="Times New Roman"/>
                <w:i/>
              </w:rPr>
              <w:t>передаются лицом, проводившим энергетическое обследование лицу, заказавшему проведение энергетического</w:t>
            </w:r>
            <w:r w:rsidR="0082286E" w:rsidRPr="00FD20C5">
              <w:rPr>
                <w:rFonts w:ascii="Times New Roman" w:hAnsi="Times New Roman" w:cs="Times New Roman"/>
                <w:i/>
              </w:rPr>
              <w:t xml:space="preserve"> </w:t>
            </w:r>
            <w:r w:rsidRPr="00FD20C5">
              <w:rPr>
                <w:rFonts w:ascii="Times New Roman" w:hAnsi="Times New Roman" w:cs="Times New Roman"/>
                <w:i/>
              </w:rPr>
              <w:t>обследования.</w:t>
            </w:r>
            <w:proofErr w:type="gramEnd"/>
            <w:r w:rsidRPr="00FD20C5">
              <w:rPr>
                <w:rFonts w:ascii="Times New Roman" w:hAnsi="Times New Roman" w:cs="Times New Roman"/>
                <w:i/>
              </w:rPr>
              <w:t xml:space="preserve">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 вместе с отчетом о проведении энергетического обследования…»</w:t>
            </w:r>
            <w:r w:rsidR="00CE3D43" w:rsidRPr="00FD20C5">
              <w:rPr>
                <w:rFonts w:ascii="Times New Roman" w:hAnsi="Times New Roman" w:cs="Times New Roman"/>
                <w:i/>
              </w:rPr>
              <w:t>.</w:t>
            </w:r>
          </w:p>
        </w:tc>
        <w:tc>
          <w:tcPr>
            <w:tcW w:w="4395" w:type="dxa"/>
          </w:tcPr>
          <w:p w:rsidR="00E40FEC" w:rsidRPr="00FD20C5" w:rsidRDefault="009B767D" w:rsidP="000D0969">
            <w:pPr>
              <w:jc w:val="both"/>
              <w:rPr>
                <w:rFonts w:ascii="Times New Roman" w:hAnsi="Times New Roman" w:cs="Times New Roman"/>
              </w:rPr>
            </w:pPr>
            <w:r w:rsidRPr="00FD20C5">
              <w:rPr>
                <w:rFonts w:ascii="Times New Roman" w:hAnsi="Times New Roman" w:cs="Times New Roman"/>
              </w:rPr>
              <w:lastRenderedPageBreak/>
              <w:t>Поскольку саморегулируемая организация сама не участвует в проведении энергетического обследования и непосредственно имеет дело только с документально оформленными результатами такого обследования, требование о проверке его качества необоснованно. Поэтому представляется необходимым установление обязанности саморегулируемой организации проверить соответствие представленных документов установленным требованиям (такие требования устанавливаются как уполномоченным федеральным органом исполнительной власти, так и внутренними документами саморегулируемой организации).</w:t>
            </w:r>
          </w:p>
          <w:p w:rsidR="0082286E" w:rsidRPr="00FD20C5" w:rsidRDefault="0082286E" w:rsidP="0082286E">
            <w:pPr>
              <w:ind w:firstLine="360"/>
              <w:jc w:val="both"/>
              <w:rPr>
                <w:rFonts w:ascii="Times New Roman" w:hAnsi="Times New Roman" w:cs="Times New Roman"/>
              </w:rPr>
            </w:pPr>
            <w:r w:rsidRPr="00FD20C5">
              <w:rPr>
                <w:rFonts w:ascii="Times New Roman" w:hAnsi="Times New Roman" w:cs="Times New Roman"/>
              </w:rPr>
              <w:t>Провести качественную проверку  энергетического паспорта и отчетной документации в 10-дневный срок не предоставляется возможным для объектов промышленного назначения, объектов</w:t>
            </w:r>
            <w:r w:rsidR="004A76E4" w:rsidRPr="00FD20C5">
              <w:rPr>
                <w:rFonts w:ascii="Times New Roman" w:hAnsi="Times New Roman" w:cs="Times New Roman"/>
              </w:rPr>
              <w:t>,</w:t>
            </w:r>
            <w:r w:rsidRPr="00FD20C5">
              <w:rPr>
                <w:rFonts w:ascii="Times New Roman" w:hAnsi="Times New Roman" w:cs="Times New Roman"/>
              </w:rPr>
              <w:t xml:space="preserve"> имеющих филиалы на территории РФ</w:t>
            </w:r>
            <w:r w:rsidR="004A76E4" w:rsidRPr="00FD20C5">
              <w:rPr>
                <w:rFonts w:ascii="Times New Roman" w:hAnsi="Times New Roman" w:cs="Times New Roman"/>
              </w:rPr>
              <w:t>,</w:t>
            </w:r>
            <w:r w:rsidRPr="00FD20C5">
              <w:rPr>
                <w:rFonts w:ascii="Times New Roman" w:hAnsi="Times New Roman" w:cs="Times New Roman"/>
              </w:rPr>
              <w:t xml:space="preserve"> и других крупных предприятий. Поэтому срок проведения экспертизы нужно увеличить для отчетной документации большого объема</w:t>
            </w:r>
            <w:r w:rsidR="003534F1" w:rsidRPr="00FD20C5">
              <w:rPr>
                <w:rFonts w:ascii="Times New Roman" w:hAnsi="Times New Roman" w:cs="Times New Roman"/>
              </w:rPr>
              <w:t xml:space="preserve"> </w:t>
            </w:r>
            <w:r w:rsidRPr="00FD20C5">
              <w:rPr>
                <w:rFonts w:ascii="Times New Roman" w:hAnsi="Times New Roman" w:cs="Times New Roman"/>
              </w:rPr>
              <w:t>до 20 рабочих дней.</w:t>
            </w:r>
          </w:p>
          <w:p w:rsidR="0082286E" w:rsidRPr="00FD20C5" w:rsidRDefault="00AE24E1" w:rsidP="0082286E">
            <w:pPr>
              <w:jc w:val="both"/>
              <w:rPr>
                <w:rFonts w:ascii="Times New Roman" w:hAnsi="Times New Roman" w:cs="Times New Roman"/>
                <w:b/>
                <w:i/>
              </w:rPr>
            </w:pPr>
            <w:r w:rsidRPr="00FD20C5">
              <w:rPr>
                <w:rFonts w:ascii="Times New Roman" w:hAnsi="Times New Roman" w:cs="Times New Roman"/>
              </w:rPr>
              <w:lastRenderedPageBreak/>
              <w:t xml:space="preserve">Кроме </w:t>
            </w:r>
            <w:r w:rsidR="0082286E" w:rsidRPr="00FD20C5">
              <w:rPr>
                <w:rFonts w:ascii="Times New Roman" w:hAnsi="Times New Roman" w:cs="Times New Roman"/>
              </w:rPr>
              <w:t>того</w:t>
            </w:r>
            <w:r w:rsidRPr="00FD20C5">
              <w:rPr>
                <w:rFonts w:ascii="Times New Roman" w:hAnsi="Times New Roman" w:cs="Times New Roman"/>
              </w:rPr>
              <w:t>,</w:t>
            </w:r>
            <w:r w:rsidR="0082286E" w:rsidRPr="00FD20C5">
              <w:rPr>
                <w:rFonts w:ascii="Times New Roman" w:hAnsi="Times New Roman" w:cs="Times New Roman"/>
              </w:rPr>
              <w:t xml:space="preserve"> в данном разделе предлагаем  </w:t>
            </w:r>
            <w:proofErr w:type="gramStart"/>
            <w:r w:rsidR="0082286E" w:rsidRPr="00FD20C5">
              <w:rPr>
                <w:rFonts w:ascii="Times New Roman" w:hAnsi="Times New Roman" w:cs="Times New Roman"/>
                <w:b/>
                <w:i/>
              </w:rPr>
              <w:t>регламентировать порядок</w:t>
            </w:r>
            <w:proofErr w:type="gramEnd"/>
            <w:r w:rsidR="0082286E" w:rsidRPr="00FD20C5">
              <w:rPr>
                <w:rFonts w:ascii="Times New Roman" w:hAnsi="Times New Roman" w:cs="Times New Roman"/>
                <w:b/>
                <w:i/>
              </w:rPr>
              <w:t xml:space="preserve"> передачи</w:t>
            </w:r>
            <w:r w:rsidR="0082286E" w:rsidRPr="00FD20C5">
              <w:rPr>
                <w:rFonts w:ascii="Times New Roman" w:hAnsi="Times New Roman" w:cs="Times New Roman"/>
                <w:i/>
              </w:rPr>
              <w:t xml:space="preserve"> </w:t>
            </w:r>
            <w:r w:rsidR="0082286E" w:rsidRPr="00FD20C5">
              <w:rPr>
                <w:rFonts w:ascii="Times New Roman" w:hAnsi="Times New Roman" w:cs="Times New Roman"/>
                <w:b/>
                <w:i/>
              </w:rPr>
              <w:t xml:space="preserve">энергетического паспорта, составленного по результатам </w:t>
            </w:r>
            <w:r w:rsidRPr="00FD20C5">
              <w:rPr>
                <w:rFonts w:ascii="Times New Roman" w:hAnsi="Times New Roman" w:cs="Times New Roman"/>
                <w:b/>
                <w:i/>
              </w:rPr>
              <w:t>энергетического обследования</w:t>
            </w:r>
            <w:r w:rsidR="0082286E" w:rsidRPr="00FD20C5">
              <w:rPr>
                <w:rFonts w:ascii="Times New Roman" w:hAnsi="Times New Roman" w:cs="Times New Roman"/>
                <w:b/>
                <w:i/>
              </w:rPr>
              <w:t xml:space="preserve"> многоквартирного дома,</w:t>
            </w:r>
            <w:r w:rsidR="0082286E" w:rsidRPr="00FD20C5">
              <w:rPr>
                <w:rFonts w:ascii="Times New Roman" w:hAnsi="Times New Roman" w:cs="Times New Roman"/>
                <w:i/>
              </w:rPr>
              <w:t xml:space="preserve"> </w:t>
            </w:r>
            <w:r w:rsidR="0082286E" w:rsidRPr="00FD20C5">
              <w:rPr>
                <w:rFonts w:ascii="Times New Roman" w:hAnsi="Times New Roman" w:cs="Times New Roman"/>
                <w:b/>
                <w:i/>
              </w:rPr>
              <w:t>при смене лица, ответственного за его содержание.</w:t>
            </w:r>
          </w:p>
          <w:p w:rsidR="0082286E" w:rsidRPr="00FD20C5" w:rsidRDefault="0082286E" w:rsidP="0082286E">
            <w:pPr>
              <w:jc w:val="both"/>
              <w:rPr>
                <w:rFonts w:ascii="Times New Roman" w:hAnsi="Times New Roman" w:cs="Times New Roman"/>
              </w:rPr>
            </w:pPr>
          </w:p>
        </w:tc>
      </w:tr>
      <w:tr w:rsidR="004F679A" w:rsidRPr="00FD20C5" w:rsidTr="003826BB">
        <w:tc>
          <w:tcPr>
            <w:tcW w:w="534" w:type="dxa"/>
          </w:tcPr>
          <w:p w:rsidR="004F679A" w:rsidRPr="00FD20C5" w:rsidRDefault="00F060D2" w:rsidP="003826BB">
            <w:pPr>
              <w:jc w:val="both"/>
              <w:rPr>
                <w:rFonts w:ascii="Times New Roman" w:hAnsi="Times New Roman" w:cs="Times New Roman"/>
              </w:rPr>
            </w:pPr>
            <w:r w:rsidRPr="00FD20C5">
              <w:rPr>
                <w:rFonts w:ascii="Times New Roman" w:hAnsi="Times New Roman" w:cs="Times New Roman"/>
              </w:rPr>
              <w:lastRenderedPageBreak/>
              <w:t>5</w:t>
            </w:r>
            <w:r w:rsidR="004F679A" w:rsidRPr="00FD20C5">
              <w:rPr>
                <w:rFonts w:ascii="Times New Roman" w:hAnsi="Times New Roman" w:cs="Times New Roman"/>
              </w:rPr>
              <w:t>.</w:t>
            </w:r>
          </w:p>
        </w:tc>
        <w:tc>
          <w:tcPr>
            <w:tcW w:w="5103" w:type="dxa"/>
          </w:tcPr>
          <w:p w:rsidR="004F679A" w:rsidRPr="00736ECC" w:rsidRDefault="004F679A" w:rsidP="003826BB">
            <w:pPr>
              <w:jc w:val="both"/>
              <w:rPr>
                <w:rFonts w:ascii="Times New Roman" w:hAnsi="Times New Roman" w:cs="Times New Roman"/>
                <w:b/>
                <w:i/>
                <w:u w:val="single"/>
              </w:rPr>
            </w:pPr>
            <w:r w:rsidRPr="00736ECC">
              <w:rPr>
                <w:rFonts w:ascii="Times New Roman" w:hAnsi="Times New Roman" w:cs="Times New Roman"/>
                <w:b/>
                <w:i/>
                <w:u w:val="single"/>
              </w:rPr>
              <w:t>Часть 4</w:t>
            </w:r>
            <w:r w:rsidRPr="00736ECC">
              <w:rPr>
                <w:rFonts w:ascii="Times New Roman" w:hAnsi="Times New Roman" w:cs="Times New Roman"/>
                <w:b/>
                <w:i/>
                <w:u w:val="single"/>
                <w:vertAlign w:val="superscript"/>
              </w:rPr>
              <w:t>4</w:t>
            </w:r>
            <w:r w:rsidRPr="00736ECC">
              <w:rPr>
                <w:rFonts w:ascii="Times New Roman" w:hAnsi="Times New Roman" w:cs="Times New Roman"/>
                <w:b/>
                <w:i/>
                <w:u w:val="single"/>
              </w:rPr>
              <w:t xml:space="preserve"> п</w:t>
            </w:r>
            <w:r w:rsidR="00A71D21" w:rsidRPr="00736ECC">
              <w:rPr>
                <w:rFonts w:ascii="Times New Roman" w:hAnsi="Times New Roman" w:cs="Times New Roman"/>
                <w:b/>
                <w:i/>
                <w:u w:val="single"/>
              </w:rPr>
              <w:t>одпункта «г» пункта 7 статьи 1 З</w:t>
            </w:r>
            <w:r w:rsidRPr="00736ECC">
              <w:rPr>
                <w:rFonts w:ascii="Times New Roman" w:hAnsi="Times New Roman" w:cs="Times New Roman"/>
                <w:b/>
                <w:i/>
                <w:u w:val="single"/>
              </w:rPr>
              <w:t>аконопроекта:</w:t>
            </w:r>
          </w:p>
          <w:p w:rsidR="003433C9" w:rsidRPr="00FD20C5" w:rsidRDefault="003433C9" w:rsidP="003826BB">
            <w:pPr>
              <w:jc w:val="both"/>
              <w:rPr>
                <w:rFonts w:ascii="Times New Roman" w:hAnsi="Times New Roman" w:cs="Times New Roman"/>
                <w:b/>
              </w:rPr>
            </w:pPr>
          </w:p>
          <w:p w:rsidR="004F679A" w:rsidRPr="00FD20C5" w:rsidRDefault="004F679A" w:rsidP="003826BB">
            <w:pPr>
              <w:jc w:val="both"/>
              <w:rPr>
                <w:rFonts w:ascii="Times New Roman" w:hAnsi="Times New Roman" w:cs="Times New Roman"/>
              </w:rPr>
            </w:pPr>
            <w:r w:rsidRPr="00FD20C5">
              <w:rPr>
                <w:rFonts w:ascii="Times New Roman" w:hAnsi="Times New Roman" w:cs="Times New Roman"/>
              </w:rPr>
              <w:t>«4</w:t>
            </w:r>
            <w:r w:rsidRPr="00FD20C5">
              <w:rPr>
                <w:rFonts w:ascii="Times New Roman" w:hAnsi="Times New Roman" w:cs="Times New Roman"/>
                <w:vertAlign w:val="superscript"/>
              </w:rPr>
              <w:t>4</w:t>
            </w:r>
            <w:r w:rsidRPr="00FD20C5">
              <w:rPr>
                <w:rFonts w:ascii="Times New Roman" w:hAnsi="Times New Roman" w:cs="Times New Roman"/>
              </w:rPr>
              <w:t>. </w:t>
            </w:r>
            <w:proofErr w:type="gramStart"/>
            <w:r w:rsidRPr="00FD20C5">
              <w:rPr>
                <w:rFonts w:ascii="Times New Roman" w:hAnsi="Times New Roman" w:cs="Times New Roman"/>
              </w:rPr>
              <w:t xml:space="preserve">В случае неисполнения или ненадлежащего исполнения лицом, проводящим энергетическое обследование, обязательств, предусмотренных законом или соглашением, в том числе вследствие несоблюдения требований к проведению энергетического обследования, правил и стандартов саморегулируемой организации в области энергетического обследования, членом </w:t>
            </w:r>
            <w:r w:rsidRPr="00FD20C5">
              <w:rPr>
                <w:rFonts w:ascii="Times New Roman" w:hAnsi="Times New Roman" w:cs="Times New Roman"/>
              </w:rPr>
              <w:lastRenderedPageBreak/>
              <w:t>которой оно является, лицо, заказавшее энергетическое обследование, вправе назначить разумный срок для устранения недостатков.</w:t>
            </w:r>
            <w:proofErr w:type="gramEnd"/>
            <w:r w:rsidRPr="00FD20C5">
              <w:rPr>
                <w:rFonts w:ascii="Times New Roman" w:hAnsi="Times New Roman" w:cs="Times New Roman"/>
              </w:rPr>
              <w:t xml:space="preserve"> При неисполнении лицом, проводящим энергетическое обследование, в назначенный срок этого требования лицо, заказавшее энергетическое обследование, вправе отказаться в одностороннем порядке от исполнения обязательств в соответствии с гражданским законодательством и потребовать возмещения убытков, если иное не установлено соглашением сторон. </w:t>
            </w:r>
            <w:proofErr w:type="gramStart"/>
            <w:r w:rsidRPr="00FD20C5">
              <w:rPr>
                <w:rFonts w:ascii="Times New Roman" w:hAnsi="Times New Roman" w:cs="Times New Roman"/>
              </w:rPr>
              <w:t>Лицо, проводящее энергетического обследование и саморегулируемая организация в области энергетического обследования, членом которой оно является, с момента проставления саморегулируемой организацией в области энергетического обследования отметки о надлежащем качестве результатов энергетического обследования несут солидарную ответственность перед лицом, заказавшим энергетического обследование, за убытки, причиненные неисполнением или ненадлежащим исполнением лицом, проводящим энергетическое обследование, обязательств, предусмотренных законом или соглашением.</w:t>
            </w:r>
            <w:proofErr w:type="gramEnd"/>
            <w:r w:rsidRPr="00FD20C5">
              <w:rPr>
                <w:rFonts w:ascii="Times New Roman" w:hAnsi="Times New Roman" w:cs="Times New Roman"/>
              </w:rPr>
              <w:t xml:space="preserve"> Саморегулируемая организация в области энергетического обследования несет ответственность в пределах средств компенсационного фонда</w:t>
            </w:r>
            <w:proofErr w:type="gramStart"/>
            <w:r w:rsidRPr="00FD20C5">
              <w:rPr>
                <w:rFonts w:ascii="Times New Roman" w:hAnsi="Times New Roman" w:cs="Times New Roman"/>
              </w:rPr>
              <w:t>.»</w:t>
            </w:r>
            <w:r w:rsidR="005A5923" w:rsidRPr="00FD20C5">
              <w:rPr>
                <w:rFonts w:ascii="Times New Roman" w:hAnsi="Times New Roman" w:cs="Times New Roman"/>
              </w:rPr>
              <w:t>.</w:t>
            </w:r>
            <w:proofErr w:type="gramEnd"/>
          </w:p>
        </w:tc>
        <w:tc>
          <w:tcPr>
            <w:tcW w:w="5244" w:type="dxa"/>
          </w:tcPr>
          <w:p w:rsidR="004F679A" w:rsidRPr="00FD20C5" w:rsidRDefault="004F679A" w:rsidP="003826BB">
            <w:pPr>
              <w:spacing w:after="200" w:line="276" w:lineRule="auto"/>
              <w:jc w:val="both"/>
              <w:rPr>
                <w:rFonts w:ascii="Times New Roman" w:hAnsi="Times New Roman" w:cs="Times New Roman"/>
                <w:b/>
              </w:rPr>
            </w:pPr>
            <w:r w:rsidRPr="00FD20C5">
              <w:rPr>
                <w:rFonts w:ascii="Times New Roman" w:hAnsi="Times New Roman" w:cs="Times New Roman"/>
                <w:b/>
              </w:rPr>
              <w:lastRenderedPageBreak/>
              <w:t>Исключить.</w:t>
            </w:r>
          </w:p>
        </w:tc>
        <w:tc>
          <w:tcPr>
            <w:tcW w:w="4395" w:type="dxa"/>
          </w:tcPr>
          <w:p w:rsidR="004F679A" w:rsidRPr="00FD20C5" w:rsidRDefault="004F679A" w:rsidP="003826BB">
            <w:pPr>
              <w:jc w:val="both"/>
              <w:rPr>
                <w:rFonts w:ascii="Times New Roman" w:hAnsi="Times New Roman" w:cs="Times New Roman"/>
              </w:rPr>
            </w:pPr>
            <w:proofErr w:type="gramStart"/>
            <w:r w:rsidRPr="00FD20C5">
              <w:rPr>
                <w:rFonts w:ascii="Times New Roman" w:hAnsi="Times New Roman" w:cs="Times New Roman"/>
              </w:rPr>
              <w:t>Регулирование отношений между заказчиком и исполнителем энергетического обследования осуществляется в соответствии с положениями Гражданского кодекса РФ (в том числе гл. 39 ГК РФ «Возмездное оказание услуг»).</w:t>
            </w:r>
            <w:proofErr w:type="gramEnd"/>
            <w:r w:rsidRPr="00FD20C5">
              <w:rPr>
                <w:rFonts w:ascii="Times New Roman" w:hAnsi="Times New Roman" w:cs="Times New Roman"/>
              </w:rPr>
              <w:t xml:space="preserve"> Дополнительное урегулирование на уровне специального закона избыточно и противоречит ГК РФ (см. п.2 ст. 3 ГК РФ).</w:t>
            </w:r>
          </w:p>
          <w:p w:rsidR="005A5923" w:rsidRPr="00FD20C5" w:rsidRDefault="004F679A" w:rsidP="003826BB">
            <w:pPr>
              <w:jc w:val="both"/>
              <w:rPr>
                <w:rFonts w:ascii="Times New Roman" w:hAnsi="Times New Roman" w:cs="Times New Roman"/>
              </w:rPr>
            </w:pPr>
            <w:r w:rsidRPr="00FD20C5">
              <w:rPr>
                <w:rFonts w:ascii="Times New Roman" w:hAnsi="Times New Roman" w:cs="Times New Roman"/>
              </w:rPr>
              <w:t xml:space="preserve">В соответствии с </w:t>
            </w:r>
            <w:r w:rsidRPr="00FD20C5">
              <w:rPr>
                <w:rFonts w:ascii="Times New Roman" w:hAnsi="Times New Roman" w:cs="Times New Roman"/>
                <w:b/>
              </w:rPr>
              <w:t>ч.12 ст.13</w:t>
            </w:r>
            <w:r w:rsidRPr="00FD20C5">
              <w:rPr>
                <w:rFonts w:ascii="Times New Roman" w:hAnsi="Times New Roman" w:cs="Times New Roman"/>
              </w:rPr>
              <w:t xml:space="preserve"> Федерального </w:t>
            </w:r>
            <w:r w:rsidRPr="00FD20C5">
              <w:rPr>
                <w:rFonts w:ascii="Times New Roman" w:hAnsi="Times New Roman" w:cs="Times New Roman"/>
              </w:rPr>
              <w:lastRenderedPageBreak/>
              <w:t xml:space="preserve">закона «О саморегулируемых организациях» </w:t>
            </w:r>
            <w:r w:rsidRPr="00FD20C5">
              <w:rPr>
                <w:rFonts w:ascii="Times New Roman" w:hAnsi="Times New Roman" w:cs="Times New Roman"/>
                <w:b/>
              </w:rPr>
              <w:t>№ 315-ФЗ</w:t>
            </w:r>
            <w:r w:rsidRPr="00FD20C5">
              <w:rPr>
                <w:rFonts w:ascii="Times New Roman" w:hAnsi="Times New Roman" w:cs="Times New Roman"/>
              </w:rPr>
              <w:t xml:space="preserve">: </w:t>
            </w:r>
          </w:p>
          <w:p w:rsidR="005A5923" w:rsidRPr="00FD20C5" w:rsidRDefault="004F679A" w:rsidP="003826BB">
            <w:pPr>
              <w:jc w:val="both"/>
              <w:rPr>
                <w:rFonts w:ascii="Times New Roman" w:hAnsi="Times New Roman" w:cs="Times New Roman"/>
              </w:rPr>
            </w:pPr>
            <w:r w:rsidRPr="00FD20C5">
              <w:rPr>
                <w:rFonts w:ascii="Times New Roman" w:hAnsi="Times New Roman" w:cs="Times New Roman"/>
              </w:rPr>
              <w:t xml:space="preserve">«12. Саморегулируемая организация в соответствии с федеральными законами в пределах средств компенсационного фонда саморегулируемой организации несет ответственность по обязательствам своего члена, возникшим в результате </w:t>
            </w:r>
            <w:r w:rsidRPr="00FD20C5">
              <w:rPr>
                <w:rFonts w:ascii="Times New Roman" w:hAnsi="Times New Roman" w:cs="Times New Roman"/>
                <w:b/>
                <w:i/>
                <w:u w:val="single"/>
              </w:rPr>
              <w:t>причинения вреда</w:t>
            </w:r>
            <w:r w:rsidRPr="00FD20C5">
              <w:rPr>
                <w:rFonts w:ascii="Times New Roman" w:hAnsi="Times New Roman" w:cs="Times New Roman"/>
              </w:rPr>
              <w:t xml:space="preserve"> вследствие </w:t>
            </w:r>
            <w:proofErr w:type="gramStart"/>
            <w:r w:rsidRPr="00FD20C5">
              <w:rPr>
                <w:rFonts w:ascii="Times New Roman" w:hAnsi="Times New Roman" w:cs="Times New Roman"/>
              </w:rPr>
              <w:t>недостатков</w:t>
            </w:r>
            <w:proofErr w:type="gramEnd"/>
            <w:r w:rsidRPr="00FD20C5">
              <w:rPr>
                <w:rFonts w:ascii="Times New Roman" w:hAnsi="Times New Roman" w:cs="Times New Roman"/>
              </w:rPr>
              <w:t xml:space="preserve"> произведенных членом саморегулируемой организации товаров (работ, услуг)». </w:t>
            </w:r>
          </w:p>
          <w:p w:rsidR="004F679A" w:rsidRPr="00FD20C5" w:rsidRDefault="004F679A" w:rsidP="003826BB">
            <w:pPr>
              <w:jc w:val="both"/>
              <w:rPr>
                <w:rFonts w:ascii="Times New Roman" w:hAnsi="Times New Roman" w:cs="Times New Roman"/>
              </w:rPr>
            </w:pPr>
            <w:r w:rsidRPr="00FD20C5">
              <w:rPr>
                <w:rFonts w:ascii="Times New Roman" w:hAnsi="Times New Roman" w:cs="Times New Roman"/>
              </w:rPr>
              <w:t xml:space="preserve">То же самое установлено </w:t>
            </w:r>
            <w:r w:rsidRPr="00FD20C5">
              <w:rPr>
                <w:rFonts w:ascii="Times New Roman" w:hAnsi="Times New Roman" w:cs="Times New Roman"/>
                <w:b/>
              </w:rPr>
              <w:t>п.3 ч.3 ст.18</w:t>
            </w:r>
            <w:r w:rsidRPr="00FD20C5">
              <w:rPr>
                <w:rFonts w:ascii="Times New Roman" w:hAnsi="Times New Roman" w:cs="Times New Roman"/>
              </w:rPr>
              <w:t xml:space="preserve"> Федерального закона «Об энергосбережении…» </w:t>
            </w:r>
            <w:r w:rsidRPr="00FD20C5">
              <w:rPr>
                <w:rFonts w:ascii="Times New Roman" w:hAnsi="Times New Roman" w:cs="Times New Roman"/>
                <w:b/>
              </w:rPr>
              <w:t xml:space="preserve"> № 261-ФЗ</w:t>
            </w:r>
            <w:r w:rsidRPr="00FD20C5">
              <w:rPr>
                <w:rFonts w:ascii="Times New Roman" w:hAnsi="Times New Roman" w:cs="Times New Roman"/>
              </w:rPr>
              <w:t xml:space="preserve">. Таким образом, саморегулируемая организация в области энергетического обследования несет ответственность не за качество выполнения работ по договору, </w:t>
            </w:r>
            <w:r w:rsidRPr="00FD20C5">
              <w:rPr>
                <w:rFonts w:ascii="Times New Roman" w:hAnsi="Times New Roman" w:cs="Times New Roman"/>
                <w:b/>
                <w:i/>
              </w:rPr>
              <w:t>а за вред «вследствие недостатков оказанных услуг по энергетическому обследованию».</w:t>
            </w:r>
            <w:r w:rsidRPr="00FD20C5">
              <w:rPr>
                <w:rFonts w:ascii="Times New Roman" w:hAnsi="Times New Roman" w:cs="Times New Roman"/>
              </w:rPr>
              <w:t xml:space="preserve"> Причинение </w:t>
            </w:r>
            <w:r w:rsidRPr="00FD20C5">
              <w:rPr>
                <w:rFonts w:ascii="Times New Roman" w:hAnsi="Times New Roman" w:cs="Times New Roman"/>
                <w:b/>
                <w:i/>
              </w:rPr>
              <w:t>вреда</w:t>
            </w:r>
            <w:r w:rsidRPr="00FD20C5">
              <w:rPr>
                <w:rFonts w:ascii="Times New Roman" w:hAnsi="Times New Roman" w:cs="Times New Roman"/>
              </w:rPr>
              <w:t xml:space="preserve"> – самостоятельное основание возникновения обязательства, не связанное с обязательствами сторон по договору (см. ст.8 ГК РФ).</w:t>
            </w:r>
          </w:p>
          <w:p w:rsidR="004F679A" w:rsidRPr="00FD20C5" w:rsidRDefault="004F679A" w:rsidP="003826BB">
            <w:pPr>
              <w:rPr>
                <w:rFonts w:ascii="Times New Roman" w:hAnsi="Times New Roman" w:cs="Times New Roman"/>
              </w:rPr>
            </w:pPr>
          </w:p>
          <w:p w:rsidR="004F679A" w:rsidRPr="00FD20C5" w:rsidRDefault="004F679A" w:rsidP="003826BB">
            <w:pPr>
              <w:jc w:val="both"/>
              <w:rPr>
                <w:rFonts w:ascii="Times New Roman" w:hAnsi="Times New Roman" w:cs="Times New Roman"/>
              </w:rPr>
            </w:pPr>
          </w:p>
        </w:tc>
      </w:tr>
      <w:tr w:rsidR="004F679A" w:rsidRPr="00FD20C5" w:rsidTr="003826BB">
        <w:tc>
          <w:tcPr>
            <w:tcW w:w="534" w:type="dxa"/>
          </w:tcPr>
          <w:p w:rsidR="004F679A" w:rsidRPr="00FD20C5" w:rsidRDefault="00F060D2" w:rsidP="003826BB">
            <w:pPr>
              <w:jc w:val="both"/>
              <w:rPr>
                <w:rFonts w:ascii="Times New Roman" w:hAnsi="Times New Roman" w:cs="Times New Roman"/>
              </w:rPr>
            </w:pPr>
            <w:r w:rsidRPr="00FD20C5">
              <w:rPr>
                <w:rFonts w:ascii="Times New Roman" w:hAnsi="Times New Roman" w:cs="Times New Roman"/>
              </w:rPr>
              <w:lastRenderedPageBreak/>
              <w:t>6</w:t>
            </w:r>
            <w:r w:rsidR="004F679A" w:rsidRPr="00FD20C5">
              <w:rPr>
                <w:rFonts w:ascii="Times New Roman" w:hAnsi="Times New Roman" w:cs="Times New Roman"/>
              </w:rPr>
              <w:t>.</w:t>
            </w:r>
          </w:p>
        </w:tc>
        <w:tc>
          <w:tcPr>
            <w:tcW w:w="5103" w:type="dxa"/>
          </w:tcPr>
          <w:p w:rsidR="004F679A" w:rsidRPr="00736ECC" w:rsidRDefault="004F679A" w:rsidP="003826BB">
            <w:pPr>
              <w:jc w:val="both"/>
              <w:rPr>
                <w:rFonts w:ascii="Times New Roman" w:hAnsi="Times New Roman" w:cs="Times New Roman"/>
                <w:b/>
                <w:i/>
                <w:u w:val="single"/>
              </w:rPr>
            </w:pPr>
            <w:r w:rsidRPr="00736ECC">
              <w:rPr>
                <w:rFonts w:ascii="Times New Roman" w:hAnsi="Times New Roman" w:cs="Times New Roman"/>
                <w:b/>
                <w:i/>
                <w:u w:val="single"/>
              </w:rPr>
              <w:t>Подпункт «з» пункта 7 статьи 1</w:t>
            </w:r>
            <w:r w:rsidR="00A71D21" w:rsidRPr="00736ECC">
              <w:rPr>
                <w:rFonts w:ascii="Times New Roman" w:hAnsi="Times New Roman" w:cs="Times New Roman"/>
                <w:b/>
                <w:i/>
                <w:u w:val="single"/>
              </w:rPr>
              <w:t xml:space="preserve"> Законопроекта</w:t>
            </w:r>
            <w:r w:rsidRPr="00736ECC">
              <w:rPr>
                <w:rFonts w:ascii="Times New Roman" w:hAnsi="Times New Roman" w:cs="Times New Roman"/>
                <w:b/>
                <w:i/>
                <w:u w:val="single"/>
              </w:rPr>
              <w:t>:</w:t>
            </w:r>
          </w:p>
          <w:p w:rsidR="003433C9" w:rsidRPr="00FD20C5" w:rsidRDefault="003433C9" w:rsidP="003826BB">
            <w:pPr>
              <w:jc w:val="both"/>
              <w:rPr>
                <w:rFonts w:ascii="Times New Roman" w:hAnsi="Times New Roman" w:cs="Times New Roman"/>
                <w:b/>
              </w:rPr>
            </w:pPr>
          </w:p>
          <w:p w:rsidR="004F679A" w:rsidRPr="00FD20C5" w:rsidRDefault="005A5923" w:rsidP="003826BB">
            <w:pPr>
              <w:jc w:val="both"/>
              <w:rPr>
                <w:rFonts w:ascii="Times New Roman" w:hAnsi="Times New Roman" w:cs="Times New Roman"/>
              </w:rPr>
            </w:pPr>
            <w:r w:rsidRPr="00FD20C5">
              <w:rPr>
                <w:rFonts w:ascii="Times New Roman" w:hAnsi="Times New Roman" w:cs="Times New Roman"/>
              </w:rPr>
              <w:t>«</w:t>
            </w:r>
            <w:r w:rsidR="004F679A" w:rsidRPr="00FD20C5">
              <w:rPr>
                <w:rFonts w:ascii="Times New Roman" w:hAnsi="Times New Roman" w:cs="Times New Roman"/>
              </w:rPr>
              <w:t xml:space="preserve">з) в  пункте 9 слова «, могут составляться на основании проектной документации» заменить словами «составляются в соответствии с градостроительным законодательством лицами, имеющими право на выполнение работ по </w:t>
            </w:r>
            <w:r w:rsidR="004F679A" w:rsidRPr="00FD20C5">
              <w:rPr>
                <w:rFonts w:ascii="Times New Roman" w:hAnsi="Times New Roman" w:cs="Times New Roman"/>
              </w:rPr>
              <w:lastRenderedPageBreak/>
              <w:t>подготовке проектной документации применительно к объектам капитального строительства и их частям»;</w:t>
            </w:r>
          </w:p>
        </w:tc>
        <w:tc>
          <w:tcPr>
            <w:tcW w:w="5244" w:type="dxa"/>
          </w:tcPr>
          <w:p w:rsidR="00783A79" w:rsidRPr="00FD20C5" w:rsidRDefault="00783A79" w:rsidP="00783A79">
            <w:pPr>
              <w:jc w:val="both"/>
              <w:rPr>
                <w:rFonts w:ascii="Times New Roman" w:hAnsi="Times New Roman" w:cs="Times New Roman"/>
                <w:b/>
              </w:rPr>
            </w:pPr>
            <w:r w:rsidRPr="00FD20C5">
              <w:rPr>
                <w:rFonts w:ascii="Times New Roman" w:hAnsi="Times New Roman" w:cs="Times New Roman"/>
                <w:b/>
              </w:rPr>
              <w:lastRenderedPageBreak/>
              <w:t>Предлагаем</w:t>
            </w:r>
            <w:r w:rsidR="002C1E32">
              <w:rPr>
                <w:rFonts w:ascii="Times New Roman" w:hAnsi="Times New Roman" w:cs="Times New Roman"/>
                <w:b/>
              </w:rPr>
              <w:t xml:space="preserve"> </w:t>
            </w:r>
            <w:r w:rsidR="002C1E32" w:rsidRPr="00FD20C5">
              <w:rPr>
                <w:rFonts w:ascii="Times New Roman" w:hAnsi="Times New Roman" w:cs="Times New Roman"/>
                <w:b/>
              </w:rPr>
              <w:t>следующую редакцию</w:t>
            </w:r>
            <w:r w:rsidRPr="00FD20C5">
              <w:rPr>
                <w:rFonts w:ascii="Times New Roman" w:hAnsi="Times New Roman" w:cs="Times New Roman"/>
                <w:b/>
              </w:rPr>
              <w:t>:</w:t>
            </w:r>
          </w:p>
          <w:p w:rsidR="00783A79" w:rsidRPr="00FD20C5" w:rsidRDefault="00783A79" w:rsidP="00783A79">
            <w:pPr>
              <w:jc w:val="both"/>
              <w:rPr>
                <w:rFonts w:ascii="Times New Roman" w:hAnsi="Times New Roman" w:cs="Times New Roman"/>
                <w:b/>
              </w:rPr>
            </w:pPr>
          </w:p>
          <w:p w:rsidR="00783A79" w:rsidRPr="00FD20C5" w:rsidRDefault="00783A79" w:rsidP="00783A79">
            <w:pPr>
              <w:jc w:val="both"/>
              <w:rPr>
                <w:rFonts w:ascii="Times New Roman" w:hAnsi="Times New Roman" w:cs="Times New Roman"/>
                <w:highlight w:val="yellow"/>
              </w:rPr>
            </w:pPr>
          </w:p>
          <w:p w:rsidR="004F679A" w:rsidRPr="008A7599" w:rsidRDefault="00783A79" w:rsidP="00783A79">
            <w:pPr>
              <w:spacing w:after="200" w:line="276" w:lineRule="auto"/>
              <w:jc w:val="both"/>
              <w:rPr>
                <w:rFonts w:ascii="Times New Roman" w:hAnsi="Times New Roman" w:cs="Times New Roman"/>
                <w:i/>
              </w:rPr>
            </w:pPr>
            <w:r w:rsidRPr="00C3166F">
              <w:rPr>
                <w:rFonts w:ascii="Times New Roman" w:hAnsi="Times New Roman" w:cs="Times New Roman"/>
                <w:i/>
              </w:rPr>
              <w:t>«з) в  пункте 9 слова «, могут составляться на основании проектной документации» заменить словами «</w:t>
            </w:r>
            <w:r w:rsidRPr="00C3166F">
              <w:rPr>
                <w:rFonts w:ascii="Times New Roman" w:hAnsi="Times New Roman" w:cs="Times New Roman"/>
                <w:b/>
                <w:i/>
              </w:rPr>
              <w:t>составляются на основании энергетического обследования</w:t>
            </w:r>
            <w:r w:rsidR="003F23D4" w:rsidRPr="00C3166F">
              <w:rPr>
                <w:rFonts w:ascii="Times New Roman" w:hAnsi="Times New Roman" w:cs="Times New Roman"/>
                <w:i/>
              </w:rPr>
              <w:t xml:space="preserve"> </w:t>
            </w:r>
            <w:r w:rsidR="00020064" w:rsidRPr="00C3166F">
              <w:rPr>
                <w:rFonts w:ascii="Times New Roman" w:hAnsi="Times New Roman" w:cs="Times New Roman"/>
                <w:b/>
                <w:i/>
              </w:rPr>
              <w:t xml:space="preserve">и являются </w:t>
            </w:r>
            <w:r w:rsidR="00020064" w:rsidRPr="00C3166F">
              <w:rPr>
                <w:rFonts w:ascii="Times New Roman" w:hAnsi="Times New Roman" w:cs="Times New Roman"/>
                <w:b/>
                <w:i/>
              </w:rPr>
              <w:lastRenderedPageBreak/>
              <w:t>документом, подтверждающим</w:t>
            </w:r>
            <w:r w:rsidR="003F23D4" w:rsidRPr="00C3166F">
              <w:rPr>
                <w:rFonts w:ascii="Times New Roman" w:hAnsi="Times New Roman" w:cs="Times New Roman"/>
                <w:b/>
                <w:i/>
              </w:rPr>
              <w:t xml:space="preserve"> соответствие параметров построенного, реконструированного, отремонтированного объекта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roofErr w:type="gramStart"/>
            <w:r w:rsidR="00020064" w:rsidRPr="00C3166F">
              <w:rPr>
                <w:rFonts w:ascii="Times New Roman" w:hAnsi="Times New Roman" w:cs="Times New Roman"/>
                <w:b/>
                <w:i/>
              </w:rPr>
              <w:t>.</w:t>
            </w:r>
            <w:r w:rsidR="00BA54A6" w:rsidRPr="00C3166F">
              <w:rPr>
                <w:rFonts w:ascii="Times New Roman" w:hAnsi="Times New Roman" w:cs="Times New Roman"/>
                <w:i/>
              </w:rPr>
              <w:t>»</w:t>
            </w:r>
            <w:r w:rsidR="00020064" w:rsidRPr="008A7599">
              <w:rPr>
                <w:rFonts w:ascii="Times New Roman" w:hAnsi="Times New Roman" w:cs="Times New Roman"/>
                <w:i/>
              </w:rPr>
              <w:t xml:space="preserve"> </w:t>
            </w:r>
            <w:proofErr w:type="gramEnd"/>
          </w:p>
          <w:p w:rsidR="00280121" w:rsidRPr="00FD20C5" w:rsidRDefault="00280121" w:rsidP="003F23D4">
            <w:pPr>
              <w:spacing w:after="200" w:line="276" w:lineRule="auto"/>
              <w:jc w:val="both"/>
              <w:rPr>
                <w:rFonts w:ascii="Times New Roman" w:hAnsi="Times New Roman" w:cs="Times New Roman"/>
                <w:b/>
              </w:rPr>
            </w:pPr>
            <w:r w:rsidRPr="00FD20C5">
              <w:rPr>
                <w:rFonts w:ascii="Times New Roman" w:hAnsi="Times New Roman" w:cs="Times New Roman"/>
              </w:rPr>
              <w:t xml:space="preserve"> </w:t>
            </w:r>
          </w:p>
        </w:tc>
        <w:tc>
          <w:tcPr>
            <w:tcW w:w="4395" w:type="dxa"/>
          </w:tcPr>
          <w:p w:rsidR="004F679A" w:rsidRPr="00FD20C5" w:rsidRDefault="004F679A" w:rsidP="003826BB">
            <w:pPr>
              <w:jc w:val="both"/>
              <w:rPr>
                <w:rFonts w:ascii="Times New Roman" w:hAnsi="Times New Roman" w:cs="Times New Roman"/>
              </w:rPr>
            </w:pPr>
            <w:r w:rsidRPr="00FD20C5">
              <w:rPr>
                <w:rFonts w:ascii="Times New Roman" w:hAnsi="Times New Roman" w:cs="Times New Roman"/>
              </w:rPr>
              <w:lastRenderedPageBreak/>
              <w:t>В соответствии с предлагаемой законопроектом редакцией (подпункт «а» пункта 7 статьи 1 Законопроекта)</w:t>
            </w:r>
            <w:r w:rsidR="008D21DE" w:rsidRPr="00FD20C5">
              <w:rPr>
                <w:rFonts w:ascii="Times New Roman" w:hAnsi="Times New Roman" w:cs="Times New Roman"/>
              </w:rPr>
              <w:t>,</w:t>
            </w:r>
            <w:r w:rsidRPr="00FD20C5">
              <w:rPr>
                <w:rFonts w:ascii="Times New Roman" w:hAnsi="Times New Roman" w:cs="Times New Roman"/>
              </w:rPr>
              <w:t xml:space="preserve"> энергетическое обследование может проводиться в отношении продукции, здания, строения, сооружения. Согласно ч.4 ст.15 действующей редакции федерального закона </w:t>
            </w:r>
            <w:r w:rsidR="008D21DE" w:rsidRPr="00FD20C5">
              <w:rPr>
                <w:rFonts w:ascii="Times New Roman" w:hAnsi="Times New Roman" w:cs="Times New Roman"/>
              </w:rPr>
              <w:t xml:space="preserve">№ </w:t>
            </w:r>
            <w:r w:rsidRPr="00FD20C5">
              <w:rPr>
                <w:rFonts w:ascii="Times New Roman" w:hAnsi="Times New Roman" w:cs="Times New Roman"/>
              </w:rPr>
              <w:t xml:space="preserve">261-ФЗ, деятельность по </w:t>
            </w:r>
            <w:r w:rsidRPr="00FD20C5">
              <w:rPr>
                <w:rFonts w:ascii="Times New Roman" w:hAnsi="Times New Roman" w:cs="Times New Roman"/>
              </w:rPr>
              <w:lastRenderedPageBreak/>
              <w:t>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w:t>
            </w:r>
          </w:p>
          <w:p w:rsidR="004F679A" w:rsidRPr="00FD20C5" w:rsidRDefault="004F679A" w:rsidP="003826BB">
            <w:pPr>
              <w:jc w:val="both"/>
              <w:rPr>
                <w:rFonts w:ascii="Times New Roman" w:hAnsi="Times New Roman" w:cs="Times New Roman"/>
              </w:rPr>
            </w:pPr>
            <w:r w:rsidRPr="00FD20C5">
              <w:rPr>
                <w:rFonts w:ascii="Times New Roman" w:hAnsi="Times New Roman" w:cs="Times New Roman"/>
              </w:rPr>
              <w:t xml:space="preserve">Частью 6 ст. 15 261-ФЗ установлено, что по результатам энергетического обследования проводившее его лицо составляет энергетический паспорт и передает его лицу, заказавшему проведение энергетического обследования. Таким образом, составление энергетического паспорта </w:t>
            </w:r>
            <w:r w:rsidR="008D21DE" w:rsidRPr="00FD20C5">
              <w:rPr>
                <w:rFonts w:ascii="Times New Roman" w:hAnsi="Times New Roman" w:cs="Times New Roman"/>
              </w:rPr>
              <w:t>здания, строения, сооружения</w:t>
            </w:r>
            <w:r w:rsidRPr="00FD20C5">
              <w:rPr>
                <w:rFonts w:ascii="Times New Roman" w:hAnsi="Times New Roman" w:cs="Times New Roman"/>
              </w:rPr>
              <w:t xml:space="preserve"> в том понимании, которое заложено 261-ФЗ, предполагает проведение энергетического обследования</w:t>
            </w:r>
            <w:r w:rsidR="008D21DE" w:rsidRPr="00FD20C5">
              <w:rPr>
                <w:rFonts w:ascii="Times New Roman" w:hAnsi="Times New Roman" w:cs="Times New Roman"/>
              </w:rPr>
              <w:t>,</w:t>
            </w:r>
            <w:r w:rsidRPr="00FD20C5">
              <w:rPr>
                <w:rFonts w:ascii="Times New Roman" w:hAnsi="Times New Roman" w:cs="Times New Roman"/>
              </w:rPr>
              <w:t xml:space="preserve"> и лицо, проводящее такое обследование</w:t>
            </w:r>
            <w:r w:rsidR="008D21DE" w:rsidRPr="00FD20C5">
              <w:rPr>
                <w:rFonts w:ascii="Times New Roman" w:hAnsi="Times New Roman" w:cs="Times New Roman"/>
              </w:rPr>
              <w:t>,</w:t>
            </w:r>
            <w:r w:rsidRPr="00FD20C5">
              <w:rPr>
                <w:rFonts w:ascii="Times New Roman" w:hAnsi="Times New Roman" w:cs="Times New Roman"/>
              </w:rPr>
              <w:t xml:space="preserve"> должно быть членом СРО в области энергетического обследования. </w:t>
            </w:r>
          </w:p>
          <w:p w:rsidR="008D21DE" w:rsidRPr="00C3166F" w:rsidRDefault="004F679A" w:rsidP="003826BB">
            <w:pPr>
              <w:jc w:val="both"/>
              <w:rPr>
                <w:rFonts w:ascii="Times New Roman" w:hAnsi="Times New Roman" w:cs="Times New Roman"/>
              </w:rPr>
            </w:pPr>
            <w:r w:rsidRPr="00FD20C5">
              <w:rPr>
                <w:rFonts w:ascii="Times New Roman" w:hAnsi="Times New Roman" w:cs="Times New Roman"/>
              </w:rPr>
              <w:t xml:space="preserve">Если какой-то документ также называется «энергетическим паспортом», но вопросы его составления регулируются градостроительным законодательством, и энергетическое обследование не проводится, то это предмет регулирования </w:t>
            </w:r>
            <w:r w:rsidRPr="00C3166F">
              <w:rPr>
                <w:rFonts w:ascii="Times New Roman" w:hAnsi="Times New Roman" w:cs="Times New Roman"/>
              </w:rPr>
              <w:t xml:space="preserve">градостроительного законодательства. </w:t>
            </w:r>
          </w:p>
          <w:p w:rsidR="00783A79" w:rsidRPr="00FD20C5" w:rsidRDefault="00D775F4" w:rsidP="00923E42">
            <w:pPr>
              <w:jc w:val="both"/>
              <w:rPr>
                <w:rFonts w:ascii="Times New Roman" w:hAnsi="Times New Roman" w:cs="Times New Roman"/>
                <w:b/>
                <w:i/>
              </w:rPr>
            </w:pPr>
            <w:r w:rsidRPr="00C3166F">
              <w:rPr>
                <w:rFonts w:ascii="Times New Roman" w:hAnsi="Times New Roman" w:cs="Times New Roman"/>
                <w:b/>
                <w:i/>
              </w:rPr>
              <w:t xml:space="preserve">Кроме того, реальные данные о показателях энергетической эффективности </w:t>
            </w:r>
            <w:r w:rsidR="00020064" w:rsidRPr="00C3166F">
              <w:rPr>
                <w:rFonts w:ascii="Times New Roman" w:hAnsi="Times New Roman" w:cs="Times New Roman"/>
                <w:b/>
                <w:i/>
              </w:rPr>
              <w:t xml:space="preserve"> </w:t>
            </w:r>
            <w:r w:rsidRPr="00C3166F">
              <w:rPr>
                <w:rFonts w:ascii="Times New Roman" w:hAnsi="Times New Roman" w:cs="Times New Roman"/>
                <w:b/>
                <w:i/>
              </w:rPr>
              <w:t>можно получить только на основании энергетического обследования.</w:t>
            </w:r>
          </w:p>
          <w:p w:rsidR="003433C9" w:rsidRPr="00FD20C5" w:rsidRDefault="004F679A" w:rsidP="00923E42">
            <w:pPr>
              <w:jc w:val="both"/>
              <w:rPr>
                <w:rFonts w:ascii="Times New Roman" w:hAnsi="Times New Roman" w:cs="Times New Roman"/>
                <w:b/>
                <w:i/>
              </w:rPr>
            </w:pPr>
            <w:r w:rsidRPr="00FD20C5">
              <w:rPr>
                <w:rFonts w:ascii="Times New Roman" w:hAnsi="Times New Roman" w:cs="Times New Roman"/>
                <w:b/>
                <w:i/>
              </w:rPr>
              <w:t>Если энергетическое обследование в отношении здания</w:t>
            </w:r>
            <w:r w:rsidR="00BA54A6" w:rsidRPr="00FD20C5">
              <w:rPr>
                <w:rFonts w:ascii="Times New Roman" w:hAnsi="Times New Roman" w:cs="Times New Roman"/>
                <w:b/>
                <w:i/>
              </w:rPr>
              <w:t>, строения, сооружения, вводимые</w:t>
            </w:r>
            <w:r w:rsidRPr="00FD20C5">
              <w:rPr>
                <w:rFonts w:ascii="Times New Roman" w:hAnsi="Times New Roman" w:cs="Times New Roman"/>
                <w:b/>
                <w:i/>
              </w:rPr>
              <w:t xml:space="preserve"> в эксплуатацию после осуществления строительства, реконструкции, капитального ремонта, все же должно быть проведено, то на </w:t>
            </w:r>
            <w:r w:rsidRPr="00FD20C5">
              <w:rPr>
                <w:rFonts w:ascii="Times New Roman" w:hAnsi="Times New Roman" w:cs="Times New Roman"/>
                <w:b/>
                <w:i/>
              </w:rPr>
              <w:lastRenderedPageBreak/>
              <w:t xml:space="preserve">лицо, его проводящее, должны распространяться требования ч.4 ст.15 Федерального закона «Об энергосбережении…» </w:t>
            </w:r>
            <w:r w:rsidR="008D21DE" w:rsidRPr="00FD20C5">
              <w:rPr>
                <w:rFonts w:ascii="Times New Roman" w:hAnsi="Times New Roman" w:cs="Times New Roman"/>
                <w:b/>
                <w:i/>
              </w:rPr>
              <w:t xml:space="preserve">№ </w:t>
            </w:r>
            <w:r w:rsidRPr="00FD20C5">
              <w:rPr>
                <w:rFonts w:ascii="Times New Roman" w:hAnsi="Times New Roman" w:cs="Times New Roman"/>
                <w:b/>
                <w:i/>
              </w:rPr>
              <w:t>261-ФЗ.</w:t>
            </w:r>
          </w:p>
        </w:tc>
      </w:tr>
      <w:tr w:rsidR="004F679A" w:rsidRPr="00FD20C5" w:rsidTr="003826BB">
        <w:tc>
          <w:tcPr>
            <w:tcW w:w="534" w:type="dxa"/>
          </w:tcPr>
          <w:p w:rsidR="004F679A" w:rsidRPr="00FD20C5" w:rsidRDefault="00F060D2" w:rsidP="003826BB">
            <w:pPr>
              <w:jc w:val="both"/>
              <w:rPr>
                <w:rFonts w:ascii="Times New Roman" w:hAnsi="Times New Roman" w:cs="Times New Roman"/>
              </w:rPr>
            </w:pPr>
            <w:r w:rsidRPr="00FD20C5">
              <w:rPr>
                <w:rFonts w:ascii="Times New Roman" w:hAnsi="Times New Roman" w:cs="Times New Roman"/>
              </w:rPr>
              <w:lastRenderedPageBreak/>
              <w:t>7</w:t>
            </w:r>
            <w:r w:rsidR="004F679A" w:rsidRPr="00FD20C5">
              <w:rPr>
                <w:rFonts w:ascii="Times New Roman" w:hAnsi="Times New Roman" w:cs="Times New Roman"/>
              </w:rPr>
              <w:t>.</w:t>
            </w:r>
          </w:p>
        </w:tc>
        <w:tc>
          <w:tcPr>
            <w:tcW w:w="5103" w:type="dxa"/>
          </w:tcPr>
          <w:p w:rsidR="004F679A" w:rsidRPr="00736ECC" w:rsidRDefault="004F679A" w:rsidP="003826BB">
            <w:pPr>
              <w:rPr>
                <w:rFonts w:ascii="Times New Roman" w:hAnsi="Times New Roman" w:cs="Times New Roman"/>
                <w:b/>
                <w:i/>
                <w:u w:val="single"/>
              </w:rPr>
            </w:pPr>
            <w:r w:rsidRPr="00736ECC">
              <w:rPr>
                <w:rFonts w:ascii="Times New Roman" w:hAnsi="Times New Roman" w:cs="Times New Roman"/>
                <w:b/>
                <w:i/>
                <w:u w:val="single"/>
              </w:rPr>
              <w:t>Часть 8 статьи 15 действующего федерального закона  № 261-ФЗ:</w:t>
            </w:r>
          </w:p>
          <w:p w:rsidR="008A7599" w:rsidRDefault="008A7599" w:rsidP="003826BB">
            <w:pPr>
              <w:jc w:val="both"/>
              <w:rPr>
                <w:rFonts w:ascii="Times New Roman" w:hAnsi="Times New Roman" w:cs="Times New Roman"/>
              </w:rPr>
            </w:pPr>
          </w:p>
          <w:p w:rsidR="004F679A" w:rsidRPr="00FD20C5" w:rsidRDefault="004F679A" w:rsidP="003826BB">
            <w:pPr>
              <w:jc w:val="both"/>
              <w:rPr>
                <w:rFonts w:ascii="Times New Roman" w:hAnsi="Times New Roman" w:cs="Times New Roman"/>
              </w:rPr>
            </w:pPr>
            <w:r w:rsidRPr="00FD20C5">
              <w:rPr>
                <w:rFonts w:ascii="Times New Roman" w:hAnsi="Times New Roman" w:cs="Times New Roman"/>
              </w:rPr>
              <w:t xml:space="preserve">«Уполномоченными федеральными органами  исполнительной власти устанавливаются требования к энергетическому паспорту, составленному по результатам </w:t>
            </w:r>
            <w:r w:rsidRPr="008A7599">
              <w:rPr>
                <w:rFonts w:ascii="Times New Roman" w:hAnsi="Times New Roman" w:cs="Times New Roman"/>
                <w:b/>
                <w:i/>
                <w:u w:val="single"/>
              </w:rPr>
              <w:t>обязательного</w:t>
            </w:r>
            <w:r w:rsidRPr="00FD20C5">
              <w:rPr>
                <w:rFonts w:ascii="Times New Roman" w:hAnsi="Times New Roman" w:cs="Times New Roman"/>
                <w:i/>
              </w:rPr>
              <w:t xml:space="preserve"> </w:t>
            </w:r>
            <w:r w:rsidRPr="00FD20C5">
              <w:rPr>
                <w:rFonts w:ascii="Times New Roman" w:hAnsi="Times New Roman" w:cs="Times New Roman"/>
              </w:rPr>
              <w:t>энергетического обследования…».</w:t>
            </w:r>
          </w:p>
          <w:p w:rsidR="004F679A" w:rsidRPr="00FD20C5" w:rsidRDefault="004F679A" w:rsidP="003826BB">
            <w:pPr>
              <w:spacing w:after="200" w:line="276" w:lineRule="auto"/>
              <w:jc w:val="both"/>
              <w:rPr>
                <w:rFonts w:ascii="Times New Roman" w:hAnsi="Times New Roman" w:cs="Times New Roman"/>
                <w:b/>
                <w:i/>
              </w:rPr>
            </w:pPr>
            <w:r w:rsidRPr="00FD20C5">
              <w:rPr>
                <w:rFonts w:ascii="Times New Roman" w:hAnsi="Times New Roman" w:cs="Times New Roman"/>
                <w:b/>
              </w:rPr>
              <w:t xml:space="preserve"> </w:t>
            </w:r>
          </w:p>
          <w:p w:rsidR="005A5923" w:rsidRPr="00FD20C5" w:rsidRDefault="005A5923" w:rsidP="003826BB">
            <w:pPr>
              <w:jc w:val="both"/>
              <w:rPr>
                <w:rFonts w:ascii="Times New Roman" w:hAnsi="Times New Roman" w:cs="Times New Roman"/>
                <w:b/>
              </w:rPr>
            </w:pPr>
          </w:p>
          <w:p w:rsidR="004F679A" w:rsidRPr="00FD20C5" w:rsidRDefault="004F679A" w:rsidP="00904D8C">
            <w:pPr>
              <w:jc w:val="both"/>
              <w:rPr>
                <w:rFonts w:ascii="Times New Roman" w:hAnsi="Times New Roman" w:cs="Times New Roman"/>
              </w:rPr>
            </w:pPr>
          </w:p>
        </w:tc>
        <w:tc>
          <w:tcPr>
            <w:tcW w:w="5244" w:type="dxa"/>
          </w:tcPr>
          <w:p w:rsidR="004F679A" w:rsidRPr="00FD20C5" w:rsidRDefault="004F679A" w:rsidP="003826BB">
            <w:pPr>
              <w:rPr>
                <w:rFonts w:ascii="Times New Roman" w:hAnsi="Times New Roman" w:cs="Times New Roman"/>
                <w:b/>
              </w:rPr>
            </w:pPr>
            <w:r w:rsidRPr="00FD20C5">
              <w:rPr>
                <w:rFonts w:ascii="Times New Roman" w:hAnsi="Times New Roman" w:cs="Times New Roman"/>
                <w:b/>
              </w:rPr>
              <w:t>Предлагаем</w:t>
            </w:r>
            <w:r w:rsidR="002C1E32">
              <w:rPr>
                <w:rFonts w:ascii="Times New Roman" w:hAnsi="Times New Roman" w:cs="Times New Roman"/>
                <w:b/>
              </w:rPr>
              <w:t xml:space="preserve"> </w:t>
            </w:r>
            <w:r w:rsidR="002C1E32" w:rsidRPr="00FD20C5">
              <w:rPr>
                <w:rFonts w:ascii="Times New Roman" w:hAnsi="Times New Roman" w:cs="Times New Roman"/>
                <w:b/>
              </w:rPr>
              <w:t>следующую редакцию</w:t>
            </w:r>
            <w:r w:rsidRPr="00FD20C5">
              <w:rPr>
                <w:rFonts w:ascii="Times New Roman" w:hAnsi="Times New Roman" w:cs="Times New Roman"/>
                <w:b/>
              </w:rPr>
              <w:t>:</w:t>
            </w:r>
          </w:p>
          <w:p w:rsidR="00D961A1" w:rsidRPr="00FD20C5" w:rsidRDefault="00D961A1" w:rsidP="003826BB">
            <w:pPr>
              <w:rPr>
                <w:rFonts w:ascii="Times New Roman" w:hAnsi="Times New Roman" w:cs="Times New Roman"/>
                <w:b/>
              </w:rPr>
            </w:pPr>
          </w:p>
          <w:p w:rsidR="008A7599" w:rsidRDefault="008A7599" w:rsidP="003826BB">
            <w:pPr>
              <w:jc w:val="both"/>
              <w:rPr>
                <w:rFonts w:ascii="Times New Roman" w:hAnsi="Times New Roman" w:cs="Times New Roman"/>
                <w:i/>
              </w:rPr>
            </w:pPr>
          </w:p>
          <w:p w:rsidR="004F679A" w:rsidRPr="00FD20C5" w:rsidRDefault="008A7599" w:rsidP="003826BB">
            <w:pPr>
              <w:jc w:val="both"/>
              <w:rPr>
                <w:rFonts w:ascii="Times New Roman" w:hAnsi="Times New Roman" w:cs="Times New Roman"/>
                <w:b/>
              </w:rPr>
            </w:pPr>
            <w:r w:rsidRPr="00FD20C5">
              <w:rPr>
                <w:rFonts w:ascii="Times New Roman" w:hAnsi="Times New Roman" w:cs="Times New Roman"/>
                <w:b/>
                <w:i/>
              </w:rPr>
              <w:t xml:space="preserve"> </w:t>
            </w:r>
            <w:r w:rsidR="004F679A" w:rsidRPr="00FD20C5">
              <w:rPr>
                <w:rFonts w:ascii="Times New Roman" w:hAnsi="Times New Roman" w:cs="Times New Roman"/>
                <w:b/>
                <w:i/>
              </w:rPr>
              <w:t>«Уполномоченными федеральными органами  исполнительной власти устанавливаются требования к энергетическому паспорту, составленному по результатам энергетического обследования…».</w:t>
            </w:r>
          </w:p>
        </w:tc>
        <w:tc>
          <w:tcPr>
            <w:tcW w:w="4395" w:type="dxa"/>
          </w:tcPr>
          <w:p w:rsidR="004F679A" w:rsidRPr="00FD20C5" w:rsidRDefault="004F679A" w:rsidP="00904D8C">
            <w:pPr>
              <w:jc w:val="both"/>
              <w:rPr>
                <w:rFonts w:ascii="Times New Roman" w:hAnsi="Times New Roman" w:cs="Times New Roman"/>
              </w:rPr>
            </w:pPr>
            <w:r w:rsidRPr="00FD20C5">
              <w:rPr>
                <w:rFonts w:ascii="Times New Roman" w:hAnsi="Times New Roman" w:cs="Times New Roman"/>
              </w:rPr>
              <w:t>Из законопроекта следует, что уполномоченные федеральные органы исполнительной  власти устанавл</w:t>
            </w:r>
            <w:r w:rsidR="008D21DE" w:rsidRPr="00FD20C5">
              <w:rPr>
                <w:rFonts w:ascii="Times New Roman" w:hAnsi="Times New Roman" w:cs="Times New Roman"/>
              </w:rPr>
              <w:t xml:space="preserve">ивают требования только к энергетическому </w:t>
            </w:r>
            <w:r w:rsidRPr="00FD20C5">
              <w:rPr>
                <w:rFonts w:ascii="Times New Roman" w:hAnsi="Times New Roman" w:cs="Times New Roman"/>
              </w:rPr>
              <w:t xml:space="preserve">паспорту, составленному по результатам </w:t>
            </w:r>
            <w:r w:rsidRPr="00FD20C5">
              <w:rPr>
                <w:rFonts w:ascii="Times New Roman" w:hAnsi="Times New Roman" w:cs="Times New Roman"/>
                <w:b/>
                <w:u w:val="single"/>
              </w:rPr>
              <w:t>обязательного</w:t>
            </w:r>
            <w:r w:rsidRPr="00FD20C5">
              <w:rPr>
                <w:rFonts w:ascii="Times New Roman" w:hAnsi="Times New Roman" w:cs="Times New Roman"/>
              </w:rPr>
              <w:t xml:space="preserve"> </w:t>
            </w:r>
            <w:r w:rsidRPr="00FD20C5">
              <w:rPr>
                <w:rFonts w:ascii="Times New Roman" w:hAnsi="Times New Roman" w:cs="Times New Roman"/>
                <w:b/>
                <w:u w:val="single"/>
              </w:rPr>
              <w:t>энергетического обследования</w:t>
            </w:r>
            <w:r w:rsidR="007234B0" w:rsidRPr="00FD20C5">
              <w:rPr>
                <w:rFonts w:ascii="Times New Roman" w:hAnsi="Times New Roman" w:cs="Times New Roman"/>
                <w:b/>
                <w:u w:val="single"/>
              </w:rPr>
              <w:t>,</w:t>
            </w:r>
            <w:r w:rsidRPr="00FD20C5">
              <w:rPr>
                <w:rFonts w:ascii="Times New Roman" w:hAnsi="Times New Roman" w:cs="Times New Roman"/>
                <w:b/>
                <w:u w:val="single"/>
              </w:rPr>
              <w:t xml:space="preserve"> и к отчету</w:t>
            </w:r>
            <w:r w:rsidRPr="00FD20C5">
              <w:rPr>
                <w:rFonts w:ascii="Times New Roman" w:hAnsi="Times New Roman" w:cs="Times New Roman"/>
              </w:rPr>
              <w:t xml:space="preserve"> о проведении энергетического обследования. Не </w:t>
            </w:r>
            <w:r w:rsidR="007234B0" w:rsidRPr="00FD20C5">
              <w:rPr>
                <w:rFonts w:ascii="Times New Roman" w:hAnsi="Times New Roman" w:cs="Times New Roman"/>
              </w:rPr>
              <w:t>определено</w:t>
            </w:r>
            <w:r w:rsidRPr="00FD20C5">
              <w:rPr>
                <w:rFonts w:ascii="Times New Roman" w:hAnsi="Times New Roman" w:cs="Times New Roman"/>
              </w:rPr>
              <w:t xml:space="preserve">, каким требованиям должен отвечать энергетический паспорт, составленный на основании проведенного </w:t>
            </w:r>
            <w:r w:rsidRPr="00FD20C5">
              <w:rPr>
                <w:rFonts w:ascii="Times New Roman" w:hAnsi="Times New Roman" w:cs="Times New Roman"/>
                <w:b/>
                <w:u w:val="single"/>
              </w:rPr>
              <w:t>добровольного энергетического обследования.</w:t>
            </w:r>
          </w:p>
        </w:tc>
      </w:tr>
      <w:tr w:rsidR="00E40FEC" w:rsidRPr="00FD20C5" w:rsidTr="00E40FEC">
        <w:tc>
          <w:tcPr>
            <w:tcW w:w="534" w:type="dxa"/>
          </w:tcPr>
          <w:p w:rsidR="00E40FEC" w:rsidRPr="00FD20C5" w:rsidRDefault="00F060D2" w:rsidP="000D0969">
            <w:pPr>
              <w:jc w:val="both"/>
              <w:rPr>
                <w:rFonts w:ascii="Times New Roman" w:hAnsi="Times New Roman" w:cs="Times New Roman"/>
              </w:rPr>
            </w:pPr>
            <w:r w:rsidRPr="00FD20C5">
              <w:rPr>
                <w:rFonts w:ascii="Times New Roman" w:hAnsi="Times New Roman" w:cs="Times New Roman"/>
              </w:rPr>
              <w:t>8</w:t>
            </w:r>
            <w:r w:rsidR="00AA371C" w:rsidRPr="00FD20C5">
              <w:rPr>
                <w:rFonts w:ascii="Times New Roman" w:hAnsi="Times New Roman" w:cs="Times New Roman"/>
              </w:rPr>
              <w:t>.</w:t>
            </w:r>
          </w:p>
        </w:tc>
        <w:tc>
          <w:tcPr>
            <w:tcW w:w="5103" w:type="dxa"/>
          </w:tcPr>
          <w:p w:rsidR="00A71D21" w:rsidRPr="00736ECC" w:rsidRDefault="007234B0" w:rsidP="00A71D21">
            <w:pPr>
              <w:jc w:val="both"/>
              <w:rPr>
                <w:rFonts w:ascii="Times New Roman" w:hAnsi="Times New Roman" w:cs="Times New Roman"/>
                <w:b/>
                <w:i/>
                <w:u w:val="single"/>
              </w:rPr>
            </w:pPr>
            <w:r w:rsidRPr="00736ECC">
              <w:rPr>
                <w:rFonts w:ascii="Times New Roman" w:hAnsi="Times New Roman" w:cs="Times New Roman"/>
                <w:b/>
                <w:i/>
                <w:u w:val="single"/>
              </w:rPr>
              <w:t>Часть 1</w:t>
            </w:r>
            <w:r w:rsidRPr="00736ECC">
              <w:rPr>
                <w:rFonts w:ascii="Times New Roman" w:hAnsi="Times New Roman" w:cs="Times New Roman"/>
                <w:b/>
                <w:i/>
                <w:u w:val="single"/>
                <w:vertAlign w:val="superscript"/>
              </w:rPr>
              <w:t>2</w:t>
            </w:r>
            <w:r w:rsidR="00193CCC" w:rsidRPr="00736ECC">
              <w:rPr>
                <w:rFonts w:ascii="Times New Roman" w:hAnsi="Times New Roman" w:cs="Times New Roman"/>
                <w:b/>
                <w:i/>
                <w:u w:val="single"/>
              </w:rPr>
              <w:t xml:space="preserve"> подпункта «б» пункта 8 статьи 1</w:t>
            </w:r>
            <w:r w:rsidR="00A71D21" w:rsidRPr="00736ECC">
              <w:rPr>
                <w:rFonts w:ascii="Times New Roman" w:hAnsi="Times New Roman" w:cs="Times New Roman"/>
                <w:b/>
                <w:i/>
                <w:u w:val="single"/>
              </w:rPr>
              <w:t xml:space="preserve"> Законопроекта:</w:t>
            </w:r>
          </w:p>
          <w:p w:rsidR="005A5923" w:rsidRPr="00FD20C5" w:rsidRDefault="005A5923" w:rsidP="00193CCC">
            <w:pPr>
              <w:rPr>
                <w:rFonts w:ascii="Times New Roman" w:hAnsi="Times New Roman" w:cs="Times New Roman"/>
              </w:rPr>
            </w:pPr>
          </w:p>
          <w:p w:rsidR="005A5923" w:rsidRPr="00FD20C5" w:rsidRDefault="005A5923" w:rsidP="00904D8C">
            <w:pPr>
              <w:spacing w:line="276" w:lineRule="auto"/>
              <w:rPr>
                <w:rFonts w:ascii="Times New Roman" w:hAnsi="Times New Roman" w:cs="Times New Roman"/>
              </w:rPr>
            </w:pPr>
            <w:r w:rsidRPr="00FD20C5">
              <w:rPr>
                <w:rFonts w:ascii="Times New Roman" w:hAnsi="Times New Roman" w:cs="Times New Roman"/>
              </w:rPr>
              <w:t>«8) в статье 16:</w:t>
            </w:r>
          </w:p>
          <w:p w:rsidR="005A5923" w:rsidRPr="00FD20C5" w:rsidRDefault="005A5923" w:rsidP="00904D8C">
            <w:pPr>
              <w:spacing w:line="276" w:lineRule="auto"/>
              <w:rPr>
                <w:rFonts w:ascii="Times New Roman" w:hAnsi="Times New Roman" w:cs="Times New Roman"/>
              </w:rPr>
            </w:pPr>
            <w:r w:rsidRPr="00FD20C5">
              <w:rPr>
                <w:rFonts w:ascii="Times New Roman" w:hAnsi="Times New Roman" w:cs="Times New Roman"/>
              </w:rPr>
              <w:t>б) дополнить частями 1</w:t>
            </w:r>
            <w:r w:rsidRPr="00FD20C5">
              <w:rPr>
                <w:rFonts w:ascii="Times New Roman" w:hAnsi="Times New Roman" w:cs="Times New Roman"/>
                <w:vertAlign w:val="superscript"/>
              </w:rPr>
              <w:t>1</w:t>
            </w:r>
            <w:r w:rsidRPr="00FD20C5">
              <w:rPr>
                <w:rFonts w:ascii="Times New Roman" w:hAnsi="Times New Roman" w:cs="Times New Roman"/>
              </w:rPr>
              <w:t xml:space="preserve"> – 1</w:t>
            </w:r>
            <w:r w:rsidRPr="00FD20C5">
              <w:rPr>
                <w:rFonts w:ascii="Times New Roman" w:hAnsi="Times New Roman" w:cs="Times New Roman"/>
                <w:vertAlign w:val="superscript"/>
              </w:rPr>
              <w:t>4</w:t>
            </w:r>
            <w:r w:rsidRPr="00FD20C5">
              <w:rPr>
                <w:rFonts w:ascii="Times New Roman" w:hAnsi="Times New Roman" w:cs="Times New Roman"/>
              </w:rPr>
              <w:t xml:space="preserve"> следующего содержания:</w:t>
            </w:r>
          </w:p>
          <w:p w:rsidR="00193CCC" w:rsidRPr="00FD20C5" w:rsidRDefault="005A5923" w:rsidP="00904D8C">
            <w:pPr>
              <w:autoSpaceDE w:val="0"/>
              <w:autoSpaceDN w:val="0"/>
              <w:adjustRightInd w:val="0"/>
              <w:jc w:val="both"/>
              <w:rPr>
                <w:rFonts w:ascii="Times New Roman" w:hAnsi="Times New Roman" w:cs="Times New Roman"/>
              </w:rPr>
            </w:pPr>
            <w:r w:rsidRPr="00FD20C5">
              <w:rPr>
                <w:rFonts w:ascii="Times New Roman" w:hAnsi="Times New Roman" w:cs="Times New Roman"/>
              </w:rPr>
              <w:t>…</w:t>
            </w:r>
            <w:r w:rsidR="00D53088" w:rsidRPr="00FD20C5">
              <w:rPr>
                <w:rFonts w:ascii="Times New Roman" w:hAnsi="Times New Roman" w:cs="Times New Roman"/>
              </w:rPr>
              <w:t>«</w:t>
            </w:r>
            <w:r w:rsidR="007234B0" w:rsidRPr="00FD20C5">
              <w:rPr>
                <w:rFonts w:ascii="Times New Roman" w:hAnsi="Times New Roman" w:cs="Times New Roman"/>
              </w:rPr>
              <w:t>1</w:t>
            </w:r>
            <w:r w:rsidR="007234B0" w:rsidRPr="00FD20C5">
              <w:rPr>
                <w:rFonts w:ascii="Times New Roman" w:hAnsi="Times New Roman" w:cs="Times New Roman"/>
                <w:vertAlign w:val="superscript"/>
              </w:rPr>
              <w:t>2</w:t>
            </w:r>
            <w:r w:rsidR="00193CCC" w:rsidRPr="00FD20C5">
              <w:rPr>
                <w:rFonts w:ascii="Times New Roman" w:hAnsi="Times New Roman" w:cs="Times New Roman"/>
              </w:rPr>
              <w:t xml:space="preserve"> Организации, указанные в пункте 7 части 1 настоящей статьи, вправе вместо проведения обязательного энергетического обследования</w:t>
            </w:r>
          </w:p>
          <w:p w:rsidR="00E40FEC" w:rsidRPr="00FD20C5" w:rsidRDefault="00193CCC" w:rsidP="006B6926">
            <w:pPr>
              <w:autoSpaceDE w:val="0"/>
              <w:autoSpaceDN w:val="0"/>
              <w:adjustRightInd w:val="0"/>
              <w:jc w:val="both"/>
              <w:rPr>
                <w:rFonts w:ascii="Times New Roman" w:hAnsi="Times New Roman" w:cs="Times New Roman"/>
              </w:rPr>
            </w:pPr>
            <w:r w:rsidRPr="00FD20C5">
              <w:rPr>
                <w:rFonts w:ascii="Times New Roman" w:hAnsi="Times New Roman" w:cs="Times New Roman"/>
              </w:rPr>
              <w:t>многоквартирных домов, ответственными за содержание которых они являются, заполнить и направить в сроки, установленные для проведения обязательного энергетического обследования, декларацию об объеме потребления энергетических ресурсов в уполномоченный федеральный орган исполнительной власти по вопросам проведения энергетических обследований</w:t>
            </w:r>
            <w:proofErr w:type="gramStart"/>
            <w:r w:rsidRPr="00FD20C5">
              <w:rPr>
                <w:rFonts w:ascii="Times New Roman" w:hAnsi="Times New Roman" w:cs="Times New Roman"/>
              </w:rPr>
              <w:t>.»</w:t>
            </w:r>
            <w:proofErr w:type="gramEnd"/>
          </w:p>
        </w:tc>
        <w:tc>
          <w:tcPr>
            <w:tcW w:w="5244" w:type="dxa"/>
          </w:tcPr>
          <w:p w:rsidR="00193CCC" w:rsidRPr="00FD20C5" w:rsidRDefault="00D53088" w:rsidP="00193CCC">
            <w:pPr>
              <w:rPr>
                <w:rFonts w:ascii="Times New Roman" w:hAnsi="Times New Roman" w:cs="Times New Roman"/>
                <w:b/>
              </w:rPr>
            </w:pPr>
            <w:r w:rsidRPr="00FD20C5">
              <w:rPr>
                <w:rFonts w:ascii="Times New Roman" w:hAnsi="Times New Roman" w:cs="Times New Roman"/>
                <w:b/>
              </w:rPr>
              <w:t>Предлагаем</w:t>
            </w:r>
            <w:r w:rsidR="002C1E32">
              <w:rPr>
                <w:rFonts w:ascii="Times New Roman" w:hAnsi="Times New Roman" w:cs="Times New Roman"/>
                <w:b/>
              </w:rPr>
              <w:t xml:space="preserve"> </w:t>
            </w:r>
            <w:r w:rsidR="002C1E32" w:rsidRPr="00FD20C5">
              <w:rPr>
                <w:rFonts w:ascii="Times New Roman" w:hAnsi="Times New Roman" w:cs="Times New Roman"/>
                <w:b/>
              </w:rPr>
              <w:t>следующую редакцию</w:t>
            </w:r>
            <w:r w:rsidRPr="00FD20C5">
              <w:rPr>
                <w:rFonts w:ascii="Times New Roman" w:hAnsi="Times New Roman" w:cs="Times New Roman"/>
                <w:b/>
              </w:rPr>
              <w:t>:</w:t>
            </w:r>
          </w:p>
          <w:p w:rsidR="005A5923" w:rsidRPr="00FD20C5" w:rsidRDefault="005A5923" w:rsidP="005A5923">
            <w:pPr>
              <w:rPr>
                <w:rFonts w:ascii="Times New Roman" w:hAnsi="Times New Roman" w:cs="Times New Roman"/>
              </w:rPr>
            </w:pPr>
          </w:p>
          <w:p w:rsidR="005A5923" w:rsidRPr="00FD20C5" w:rsidRDefault="005A5923" w:rsidP="005A5923">
            <w:pPr>
              <w:rPr>
                <w:rFonts w:ascii="Times New Roman" w:hAnsi="Times New Roman" w:cs="Times New Roman"/>
              </w:rPr>
            </w:pPr>
            <w:r w:rsidRPr="00FD20C5">
              <w:rPr>
                <w:rFonts w:ascii="Times New Roman" w:hAnsi="Times New Roman" w:cs="Times New Roman"/>
              </w:rPr>
              <w:t>«8) в статье 16:</w:t>
            </w:r>
          </w:p>
          <w:p w:rsidR="005A5923" w:rsidRPr="00FD20C5" w:rsidRDefault="005A5923" w:rsidP="005A5923">
            <w:pPr>
              <w:rPr>
                <w:rFonts w:ascii="Times New Roman" w:hAnsi="Times New Roman" w:cs="Times New Roman"/>
              </w:rPr>
            </w:pPr>
            <w:r w:rsidRPr="00FD20C5">
              <w:rPr>
                <w:rFonts w:ascii="Times New Roman" w:hAnsi="Times New Roman" w:cs="Times New Roman"/>
              </w:rPr>
              <w:t>б) дополнить частями 1</w:t>
            </w:r>
            <w:r w:rsidRPr="00FD20C5">
              <w:rPr>
                <w:rFonts w:ascii="Times New Roman" w:hAnsi="Times New Roman" w:cs="Times New Roman"/>
                <w:vertAlign w:val="superscript"/>
              </w:rPr>
              <w:t>1</w:t>
            </w:r>
            <w:r w:rsidRPr="00FD20C5">
              <w:rPr>
                <w:rFonts w:ascii="Times New Roman" w:hAnsi="Times New Roman" w:cs="Times New Roman"/>
              </w:rPr>
              <w:t xml:space="preserve"> – 1</w:t>
            </w:r>
            <w:r w:rsidRPr="00FD20C5">
              <w:rPr>
                <w:rFonts w:ascii="Times New Roman" w:hAnsi="Times New Roman" w:cs="Times New Roman"/>
                <w:vertAlign w:val="superscript"/>
              </w:rPr>
              <w:t>4</w:t>
            </w:r>
            <w:r w:rsidRPr="00FD20C5">
              <w:rPr>
                <w:rFonts w:ascii="Times New Roman" w:hAnsi="Times New Roman" w:cs="Times New Roman"/>
              </w:rPr>
              <w:t xml:space="preserve"> следующего содержания:</w:t>
            </w:r>
          </w:p>
          <w:p w:rsidR="00E40FEC" w:rsidRPr="00FD20C5" w:rsidRDefault="00D53088" w:rsidP="00F67DBA">
            <w:pPr>
              <w:rPr>
                <w:rFonts w:ascii="Times New Roman" w:hAnsi="Times New Roman" w:cs="Times New Roman"/>
              </w:rPr>
            </w:pPr>
            <w:proofErr w:type="gramStart"/>
            <w:r w:rsidRPr="00FD20C5">
              <w:rPr>
                <w:rFonts w:ascii="Times New Roman" w:hAnsi="Times New Roman" w:cs="Times New Roman"/>
                <w:i/>
              </w:rPr>
              <w:t>«1</w:t>
            </w:r>
            <w:r w:rsidRPr="00FD20C5">
              <w:rPr>
                <w:rFonts w:ascii="Times New Roman" w:hAnsi="Times New Roman" w:cs="Times New Roman"/>
                <w:i/>
                <w:vertAlign w:val="superscript"/>
              </w:rPr>
              <w:t>2</w:t>
            </w:r>
            <w:r w:rsidR="00375745">
              <w:rPr>
                <w:rFonts w:ascii="Times New Roman" w:hAnsi="Times New Roman" w:cs="Times New Roman"/>
                <w:i/>
              </w:rPr>
              <w:t xml:space="preserve"> Организации, </w:t>
            </w:r>
            <w:r w:rsidR="00375745" w:rsidRPr="00C3166F">
              <w:rPr>
                <w:rFonts w:ascii="Times New Roman" w:hAnsi="Times New Roman" w:cs="Times New Roman"/>
                <w:i/>
              </w:rPr>
              <w:t>ответственные за содержание многоквартирных домо</w:t>
            </w:r>
            <w:r w:rsidR="000F54B9" w:rsidRPr="00C3166F">
              <w:rPr>
                <w:rFonts w:ascii="Times New Roman" w:hAnsi="Times New Roman" w:cs="Times New Roman"/>
                <w:i/>
              </w:rPr>
              <w:t xml:space="preserve">в, </w:t>
            </w:r>
            <w:r w:rsidR="00D22FA7" w:rsidRPr="00C3166F">
              <w:rPr>
                <w:rFonts w:ascii="Times New Roman" w:hAnsi="Times New Roman" w:cs="Times New Roman"/>
                <w:b/>
                <w:i/>
                <w:u w:val="single"/>
              </w:rPr>
              <w:t xml:space="preserve"> суммарная стоимость потребленных </w:t>
            </w:r>
            <w:r w:rsidR="00193CCC" w:rsidRPr="00C3166F">
              <w:rPr>
                <w:rFonts w:ascii="Times New Roman" w:hAnsi="Times New Roman" w:cs="Times New Roman"/>
                <w:b/>
                <w:i/>
                <w:u w:val="single"/>
              </w:rPr>
              <w:t xml:space="preserve">энергетических ресурсов </w:t>
            </w:r>
            <w:r w:rsidR="00D22FA7" w:rsidRPr="00C3166F">
              <w:rPr>
                <w:rFonts w:ascii="Times New Roman" w:hAnsi="Times New Roman" w:cs="Times New Roman"/>
                <w:b/>
                <w:i/>
                <w:u w:val="single"/>
              </w:rPr>
              <w:t xml:space="preserve">и воды </w:t>
            </w:r>
            <w:r w:rsidR="000F54B9" w:rsidRPr="00C3166F">
              <w:rPr>
                <w:rFonts w:ascii="Times New Roman" w:hAnsi="Times New Roman" w:cs="Times New Roman"/>
                <w:b/>
                <w:i/>
                <w:u w:val="single"/>
              </w:rPr>
              <w:t xml:space="preserve">которых </w:t>
            </w:r>
            <w:r w:rsidR="00D22FA7" w:rsidRPr="00C3166F">
              <w:rPr>
                <w:rFonts w:ascii="Times New Roman" w:hAnsi="Times New Roman" w:cs="Times New Roman"/>
                <w:b/>
                <w:i/>
                <w:u w:val="single"/>
              </w:rPr>
              <w:t>не превышае</w:t>
            </w:r>
            <w:r w:rsidR="00193CCC" w:rsidRPr="00C3166F">
              <w:rPr>
                <w:rFonts w:ascii="Times New Roman" w:hAnsi="Times New Roman" w:cs="Times New Roman"/>
                <w:b/>
                <w:i/>
                <w:u w:val="single"/>
              </w:rPr>
              <w:t xml:space="preserve">т </w:t>
            </w:r>
            <w:r w:rsidR="00F67DBA" w:rsidRPr="00C3166F">
              <w:rPr>
                <w:rFonts w:ascii="Times New Roman" w:hAnsi="Times New Roman" w:cs="Times New Roman"/>
                <w:b/>
                <w:i/>
                <w:u w:val="single"/>
              </w:rPr>
              <w:t>………..</w:t>
            </w:r>
            <w:r w:rsidRPr="00C3166F">
              <w:rPr>
                <w:rFonts w:ascii="Times New Roman" w:hAnsi="Times New Roman" w:cs="Times New Roman"/>
                <w:b/>
                <w:i/>
                <w:u w:val="single"/>
              </w:rPr>
              <w:t>миллион</w:t>
            </w:r>
            <w:r w:rsidR="00380C8F" w:rsidRPr="00C3166F">
              <w:rPr>
                <w:rFonts w:ascii="Times New Roman" w:hAnsi="Times New Roman" w:cs="Times New Roman"/>
                <w:b/>
                <w:i/>
                <w:u w:val="single"/>
              </w:rPr>
              <w:t>ов</w:t>
            </w:r>
            <w:r w:rsidR="00193CCC" w:rsidRPr="00C3166F">
              <w:rPr>
                <w:rFonts w:ascii="Times New Roman" w:hAnsi="Times New Roman" w:cs="Times New Roman"/>
                <w:b/>
                <w:i/>
                <w:u w:val="single"/>
              </w:rPr>
              <w:t xml:space="preserve"> рублей за календарный год, </w:t>
            </w:r>
            <w:r w:rsidR="00193CCC" w:rsidRPr="00C3166F">
              <w:rPr>
                <w:rFonts w:ascii="Times New Roman" w:hAnsi="Times New Roman" w:cs="Times New Roman"/>
                <w:i/>
              </w:rPr>
              <w:t>вправе вместо проведения обязательного энергетического</w:t>
            </w:r>
            <w:r w:rsidR="00193CCC" w:rsidRPr="00FD20C5">
              <w:rPr>
                <w:rFonts w:ascii="Times New Roman" w:hAnsi="Times New Roman" w:cs="Times New Roman"/>
                <w:i/>
              </w:rPr>
              <w:t xml:space="preserve"> обследования многоквартирных домов, ответственными за содержание которых они являются, заполнить и направить в сроки, установленные для проведения обязательного энергетического обследования, декларацию об объеме потребления энергетических ресурсов в уполномоченный федеральный орган исполнительной власти по</w:t>
            </w:r>
            <w:proofErr w:type="gramEnd"/>
            <w:r w:rsidR="00193CCC" w:rsidRPr="00FD20C5">
              <w:rPr>
                <w:rFonts w:ascii="Times New Roman" w:hAnsi="Times New Roman" w:cs="Times New Roman"/>
                <w:i/>
              </w:rPr>
              <w:t xml:space="preserve"> вопросам проведения энергетических обследований</w:t>
            </w:r>
            <w:proofErr w:type="gramStart"/>
            <w:r w:rsidR="00193CCC" w:rsidRPr="00FD20C5">
              <w:rPr>
                <w:rFonts w:ascii="Times New Roman" w:hAnsi="Times New Roman" w:cs="Times New Roman"/>
                <w:i/>
              </w:rPr>
              <w:t>.»</w:t>
            </w:r>
            <w:proofErr w:type="gramEnd"/>
          </w:p>
        </w:tc>
        <w:tc>
          <w:tcPr>
            <w:tcW w:w="4395" w:type="dxa"/>
          </w:tcPr>
          <w:p w:rsidR="00E40FEC" w:rsidRPr="00FD20C5" w:rsidRDefault="000B7653" w:rsidP="000B7653">
            <w:pPr>
              <w:jc w:val="both"/>
              <w:rPr>
                <w:rFonts w:ascii="Times New Roman" w:hAnsi="Times New Roman" w:cs="Times New Roman"/>
              </w:rPr>
            </w:pPr>
            <w:r w:rsidRPr="00FD20C5">
              <w:rPr>
                <w:rFonts w:ascii="Times New Roman" w:hAnsi="Times New Roman" w:cs="Times New Roman"/>
              </w:rPr>
              <w:t>Если не ввести ограничения</w:t>
            </w:r>
            <w:r w:rsidR="00AE24E1" w:rsidRPr="00FD20C5">
              <w:rPr>
                <w:rFonts w:ascii="Times New Roman" w:hAnsi="Times New Roman" w:cs="Times New Roman"/>
              </w:rPr>
              <w:t xml:space="preserve"> по потреблению энергетических ресурсов</w:t>
            </w:r>
            <w:r w:rsidRPr="00FD20C5">
              <w:rPr>
                <w:rFonts w:ascii="Times New Roman" w:hAnsi="Times New Roman" w:cs="Times New Roman"/>
              </w:rPr>
              <w:t xml:space="preserve">, то все организации, ответственные за содержание многоквартирных домов, будут вместо проведения обязательного энергетического обследования, заполнять и направлять декларации… </w:t>
            </w:r>
          </w:p>
          <w:p w:rsidR="00595A54" w:rsidRPr="00FD20C5" w:rsidRDefault="000B7653" w:rsidP="00595A54">
            <w:pPr>
              <w:autoSpaceDE w:val="0"/>
              <w:autoSpaceDN w:val="0"/>
              <w:adjustRightInd w:val="0"/>
              <w:jc w:val="both"/>
              <w:rPr>
                <w:rFonts w:ascii="Times New Roman" w:hAnsi="Times New Roman" w:cs="Times New Roman"/>
              </w:rPr>
            </w:pPr>
            <w:r w:rsidRPr="00FD20C5">
              <w:rPr>
                <w:rFonts w:ascii="Times New Roman" w:hAnsi="Times New Roman" w:cs="Times New Roman"/>
              </w:rPr>
              <w:t xml:space="preserve">Тогда теряют смысл </w:t>
            </w:r>
            <w:r w:rsidR="00595A54" w:rsidRPr="00FD20C5">
              <w:rPr>
                <w:rFonts w:ascii="Times New Roman" w:hAnsi="Times New Roman" w:cs="Times New Roman"/>
              </w:rPr>
              <w:t>ч</w:t>
            </w:r>
            <w:r w:rsidRPr="00FD20C5">
              <w:rPr>
                <w:rFonts w:ascii="Times New Roman" w:hAnsi="Times New Roman" w:cs="Times New Roman"/>
              </w:rPr>
              <w:t>асть 3</w:t>
            </w:r>
            <w:r w:rsidR="00AD1877" w:rsidRPr="00FD20C5">
              <w:rPr>
                <w:rFonts w:ascii="Times New Roman" w:hAnsi="Times New Roman" w:cs="Times New Roman"/>
                <w:vertAlign w:val="superscript"/>
              </w:rPr>
              <w:t>1</w:t>
            </w:r>
            <w:r w:rsidRPr="00FD20C5">
              <w:rPr>
                <w:rFonts w:ascii="Times New Roman" w:hAnsi="Times New Roman" w:cs="Times New Roman"/>
              </w:rPr>
              <w:t xml:space="preserve"> подпункта «в» пункта 5 статьи 1, касающаяся определения класса энергетической эффективности многоквартирного дома по результатам проведенного энергетического обследования</w:t>
            </w:r>
            <w:r w:rsidR="001C5C30" w:rsidRPr="00FD20C5">
              <w:rPr>
                <w:rFonts w:ascii="Times New Roman" w:hAnsi="Times New Roman" w:cs="Times New Roman"/>
              </w:rPr>
              <w:t>,</w:t>
            </w:r>
            <w:r w:rsidR="00595A54" w:rsidRPr="00FD20C5">
              <w:rPr>
                <w:rFonts w:ascii="Times New Roman" w:hAnsi="Times New Roman" w:cs="Times New Roman"/>
              </w:rPr>
              <w:t xml:space="preserve"> </w:t>
            </w:r>
            <w:r w:rsidR="001C5C30" w:rsidRPr="00FD20C5">
              <w:rPr>
                <w:rFonts w:ascii="Times New Roman" w:hAnsi="Times New Roman" w:cs="Times New Roman"/>
              </w:rPr>
              <w:t>а</w:t>
            </w:r>
            <w:r w:rsidR="00595A54" w:rsidRPr="00FD20C5">
              <w:rPr>
                <w:rFonts w:ascii="Times New Roman" w:hAnsi="Times New Roman" w:cs="Times New Roman"/>
              </w:rPr>
              <w:t xml:space="preserve"> также часть 2</w:t>
            </w:r>
            <w:r w:rsidR="00595A54" w:rsidRPr="00FD20C5">
              <w:rPr>
                <w:rFonts w:ascii="Times New Roman" w:hAnsi="Times New Roman" w:cs="Times New Roman"/>
                <w:vertAlign w:val="superscript"/>
              </w:rPr>
              <w:t>1</w:t>
            </w:r>
            <w:r w:rsidR="00595A54" w:rsidRPr="00FD20C5">
              <w:rPr>
                <w:rFonts w:ascii="Times New Roman" w:hAnsi="Times New Roman" w:cs="Times New Roman"/>
              </w:rPr>
              <w:t xml:space="preserve"> подпункта «в» пункта 8 Статьи 1, касающаяся прекращения обстоятель</w:t>
            </w:r>
            <w:proofErr w:type="gramStart"/>
            <w:r w:rsidR="00595A54" w:rsidRPr="00FD20C5">
              <w:rPr>
                <w:rFonts w:ascii="Times New Roman" w:hAnsi="Times New Roman" w:cs="Times New Roman"/>
              </w:rPr>
              <w:t>ств дл</w:t>
            </w:r>
            <w:proofErr w:type="gramEnd"/>
            <w:r w:rsidR="00595A54" w:rsidRPr="00FD20C5">
              <w:rPr>
                <w:rFonts w:ascii="Times New Roman" w:hAnsi="Times New Roman" w:cs="Times New Roman"/>
              </w:rPr>
              <w:t>я этих лиц, послуживших основанием для направления деклараций.</w:t>
            </w:r>
          </w:p>
          <w:p w:rsidR="000B7653" w:rsidRPr="00FD20C5" w:rsidRDefault="000B7653" w:rsidP="000B7653">
            <w:pPr>
              <w:rPr>
                <w:rFonts w:ascii="Times New Roman" w:hAnsi="Times New Roman" w:cs="Times New Roman"/>
              </w:rPr>
            </w:pPr>
          </w:p>
          <w:p w:rsidR="000B7653" w:rsidRPr="00FD20C5" w:rsidRDefault="000B7653" w:rsidP="000B7653">
            <w:pPr>
              <w:jc w:val="both"/>
              <w:rPr>
                <w:rFonts w:ascii="Times New Roman" w:hAnsi="Times New Roman" w:cs="Times New Roman"/>
              </w:rPr>
            </w:pPr>
          </w:p>
        </w:tc>
      </w:tr>
      <w:tr w:rsidR="00E40FEC" w:rsidRPr="00FD20C5" w:rsidTr="00E40FEC">
        <w:tc>
          <w:tcPr>
            <w:tcW w:w="534" w:type="dxa"/>
          </w:tcPr>
          <w:p w:rsidR="00E40FEC" w:rsidRPr="00FD20C5" w:rsidRDefault="00F060D2" w:rsidP="000D0969">
            <w:pPr>
              <w:jc w:val="both"/>
              <w:rPr>
                <w:rFonts w:ascii="Times New Roman" w:hAnsi="Times New Roman" w:cs="Times New Roman"/>
              </w:rPr>
            </w:pPr>
            <w:r w:rsidRPr="00FD20C5">
              <w:rPr>
                <w:rFonts w:ascii="Times New Roman" w:hAnsi="Times New Roman" w:cs="Times New Roman"/>
              </w:rPr>
              <w:lastRenderedPageBreak/>
              <w:t>9</w:t>
            </w:r>
            <w:r w:rsidR="00AA371C" w:rsidRPr="00FD20C5">
              <w:rPr>
                <w:rFonts w:ascii="Times New Roman" w:hAnsi="Times New Roman" w:cs="Times New Roman"/>
              </w:rPr>
              <w:t>.</w:t>
            </w:r>
          </w:p>
        </w:tc>
        <w:tc>
          <w:tcPr>
            <w:tcW w:w="5103" w:type="dxa"/>
          </w:tcPr>
          <w:p w:rsidR="00A71D21" w:rsidRPr="00736ECC" w:rsidRDefault="00D53088" w:rsidP="00A71D21">
            <w:pPr>
              <w:jc w:val="both"/>
              <w:rPr>
                <w:rFonts w:ascii="Times New Roman" w:hAnsi="Times New Roman" w:cs="Times New Roman"/>
                <w:b/>
                <w:i/>
                <w:u w:val="single"/>
              </w:rPr>
            </w:pPr>
            <w:r w:rsidRPr="00736ECC">
              <w:rPr>
                <w:rFonts w:ascii="Times New Roman" w:hAnsi="Times New Roman" w:cs="Times New Roman"/>
                <w:b/>
                <w:i/>
                <w:u w:val="single"/>
              </w:rPr>
              <w:t>Часть 2</w:t>
            </w:r>
            <w:r w:rsidRPr="00736ECC">
              <w:rPr>
                <w:rFonts w:ascii="Times New Roman" w:hAnsi="Times New Roman" w:cs="Times New Roman"/>
                <w:b/>
                <w:i/>
                <w:u w:val="single"/>
                <w:vertAlign w:val="superscript"/>
              </w:rPr>
              <w:t>1</w:t>
            </w:r>
            <w:r w:rsidR="00EB6441" w:rsidRPr="00736ECC">
              <w:rPr>
                <w:rFonts w:ascii="Times New Roman" w:hAnsi="Times New Roman" w:cs="Times New Roman"/>
                <w:b/>
                <w:i/>
                <w:u w:val="single"/>
              </w:rPr>
              <w:t xml:space="preserve"> подпункта «в» пункта 8 Статьи 1</w:t>
            </w:r>
            <w:r w:rsidR="00A71D21" w:rsidRPr="00736ECC">
              <w:rPr>
                <w:rFonts w:ascii="Times New Roman" w:hAnsi="Times New Roman" w:cs="Times New Roman"/>
                <w:b/>
                <w:i/>
                <w:u w:val="single"/>
              </w:rPr>
              <w:t xml:space="preserve"> Законопроекта:</w:t>
            </w:r>
          </w:p>
          <w:p w:rsidR="00EC6278" w:rsidRPr="00FD20C5" w:rsidRDefault="00EC6278" w:rsidP="00EB6441">
            <w:pPr>
              <w:autoSpaceDE w:val="0"/>
              <w:autoSpaceDN w:val="0"/>
              <w:adjustRightInd w:val="0"/>
              <w:jc w:val="both"/>
              <w:rPr>
                <w:rFonts w:ascii="Times New Roman" w:hAnsi="Times New Roman" w:cs="Times New Roman"/>
                <w:b/>
                <w:i/>
              </w:rPr>
            </w:pPr>
          </w:p>
          <w:p w:rsidR="00EC6278" w:rsidRPr="00FD20C5" w:rsidRDefault="00EC6278" w:rsidP="00904D8C">
            <w:pPr>
              <w:autoSpaceDE w:val="0"/>
              <w:autoSpaceDN w:val="0"/>
              <w:adjustRightInd w:val="0"/>
              <w:spacing w:line="276" w:lineRule="auto"/>
              <w:jc w:val="both"/>
              <w:rPr>
                <w:rFonts w:ascii="Times New Roman" w:hAnsi="Times New Roman" w:cs="Times New Roman"/>
              </w:rPr>
            </w:pPr>
            <w:r w:rsidRPr="00FD20C5">
              <w:rPr>
                <w:rFonts w:ascii="Times New Roman" w:hAnsi="Times New Roman" w:cs="Times New Roman"/>
              </w:rPr>
              <w:t>«в) дополнить частью 2</w:t>
            </w:r>
            <w:r w:rsidRPr="00FD20C5">
              <w:rPr>
                <w:rFonts w:ascii="Times New Roman" w:hAnsi="Times New Roman" w:cs="Times New Roman"/>
                <w:vertAlign w:val="superscript"/>
              </w:rPr>
              <w:t>1</w:t>
            </w:r>
            <w:r w:rsidRPr="00FD20C5">
              <w:rPr>
                <w:rFonts w:ascii="Times New Roman" w:hAnsi="Times New Roman" w:cs="Times New Roman"/>
              </w:rPr>
              <w:t xml:space="preserve"> следующего содержания:</w:t>
            </w:r>
          </w:p>
          <w:p w:rsidR="00E40FEC" w:rsidRPr="00FD20C5" w:rsidRDefault="00EB6441" w:rsidP="00904D8C">
            <w:pPr>
              <w:autoSpaceDE w:val="0"/>
              <w:autoSpaceDN w:val="0"/>
              <w:adjustRightInd w:val="0"/>
              <w:jc w:val="both"/>
              <w:rPr>
                <w:rFonts w:ascii="Times New Roman" w:hAnsi="Times New Roman" w:cs="Times New Roman"/>
              </w:rPr>
            </w:pPr>
            <w:proofErr w:type="gramStart"/>
            <w:r w:rsidRPr="00FD20C5">
              <w:rPr>
                <w:rFonts w:ascii="Times New Roman" w:hAnsi="Times New Roman" w:cs="Times New Roman"/>
              </w:rPr>
              <w:t>«2</w:t>
            </w:r>
            <w:r w:rsidR="00D53088" w:rsidRPr="00FD20C5">
              <w:rPr>
                <w:rFonts w:ascii="Times New Roman" w:hAnsi="Times New Roman" w:cs="Times New Roman"/>
                <w:vertAlign w:val="superscript"/>
              </w:rPr>
              <w:t>1</w:t>
            </w:r>
            <w:r w:rsidRPr="00FD20C5">
              <w:rPr>
                <w:rFonts w:ascii="Times New Roman" w:hAnsi="Times New Roman" w:cs="Times New Roman"/>
              </w:rPr>
              <w:t xml:space="preserve"> Лица, указанные в частях 1</w:t>
            </w:r>
            <w:r w:rsidRPr="00FD20C5">
              <w:rPr>
                <w:rFonts w:ascii="Times New Roman" w:hAnsi="Times New Roman" w:cs="Times New Roman"/>
                <w:vertAlign w:val="superscript"/>
              </w:rPr>
              <w:t>2</w:t>
            </w:r>
            <w:r w:rsidRPr="00FD20C5">
              <w:rPr>
                <w:rFonts w:ascii="Times New Roman" w:hAnsi="Times New Roman" w:cs="Times New Roman"/>
              </w:rPr>
              <w:t xml:space="preserve"> и 1</w:t>
            </w:r>
            <w:r w:rsidRPr="00FD20C5">
              <w:rPr>
                <w:rFonts w:ascii="Times New Roman" w:hAnsi="Times New Roman" w:cs="Times New Roman"/>
                <w:vertAlign w:val="superscript"/>
              </w:rPr>
              <w:t>3</w:t>
            </w:r>
            <w:r w:rsidRPr="00FD20C5">
              <w:rPr>
                <w:rFonts w:ascii="Times New Roman" w:hAnsi="Times New Roman" w:cs="Times New Roman"/>
              </w:rPr>
              <w:t xml:space="preserve"> настоящей статьи, обязаны проводить энергетическое обследование в течение года с момента прекращения обстоятельств, послуживших основанием для направления декларации об объеме потребления энергетических ресурсов в уполномоченный федеральный орган исполнительной власти по вопросам проведения энергетических обследований.</w:t>
            </w:r>
            <w:proofErr w:type="gramEnd"/>
            <w:r w:rsidRPr="00FD20C5">
              <w:rPr>
                <w:rFonts w:ascii="Times New Roman" w:hAnsi="Times New Roman" w:cs="Times New Roman"/>
              </w:rPr>
              <w:t xml:space="preserve"> Последующие энергетические обследования проводятся этими лицами в соответствии с частью 2 настоящей статьи</w:t>
            </w:r>
            <w:proofErr w:type="gramStart"/>
            <w:r w:rsidRPr="00FD20C5">
              <w:rPr>
                <w:rFonts w:ascii="Times New Roman" w:hAnsi="Times New Roman" w:cs="Times New Roman"/>
              </w:rPr>
              <w:t>.»</w:t>
            </w:r>
            <w:proofErr w:type="gramEnd"/>
          </w:p>
        </w:tc>
        <w:tc>
          <w:tcPr>
            <w:tcW w:w="5244" w:type="dxa"/>
          </w:tcPr>
          <w:p w:rsidR="00D961A1" w:rsidRPr="00FD20C5" w:rsidRDefault="00D961A1" w:rsidP="00EB6441">
            <w:pPr>
              <w:autoSpaceDE w:val="0"/>
              <w:autoSpaceDN w:val="0"/>
              <w:adjustRightInd w:val="0"/>
              <w:spacing w:after="200" w:line="276" w:lineRule="auto"/>
              <w:jc w:val="both"/>
              <w:rPr>
                <w:rFonts w:ascii="Times New Roman" w:hAnsi="Times New Roman" w:cs="Times New Roman"/>
                <w:b/>
              </w:rPr>
            </w:pPr>
            <w:r w:rsidRPr="00FD20C5">
              <w:rPr>
                <w:rFonts w:ascii="Times New Roman" w:hAnsi="Times New Roman" w:cs="Times New Roman"/>
                <w:b/>
              </w:rPr>
              <w:t>Предлагаем</w:t>
            </w:r>
            <w:r w:rsidR="002C1E32">
              <w:rPr>
                <w:rFonts w:ascii="Times New Roman" w:hAnsi="Times New Roman" w:cs="Times New Roman"/>
                <w:b/>
              </w:rPr>
              <w:t xml:space="preserve"> </w:t>
            </w:r>
            <w:r w:rsidR="002C1E32" w:rsidRPr="00FD20C5">
              <w:rPr>
                <w:rFonts w:ascii="Times New Roman" w:hAnsi="Times New Roman" w:cs="Times New Roman"/>
                <w:b/>
              </w:rPr>
              <w:t>следующую редакцию</w:t>
            </w:r>
            <w:r w:rsidRPr="00FD20C5">
              <w:rPr>
                <w:rFonts w:ascii="Times New Roman" w:hAnsi="Times New Roman" w:cs="Times New Roman"/>
                <w:b/>
              </w:rPr>
              <w:t>:</w:t>
            </w:r>
          </w:p>
          <w:p w:rsidR="008A7599" w:rsidRDefault="008A7599" w:rsidP="00EC6278">
            <w:pPr>
              <w:autoSpaceDE w:val="0"/>
              <w:autoSpaceDN w:val="0"/>
              <w:adjustRightInd w:val="0"/>
              <w:jc w:val="both"/>
              <w:rPr>
                <w:rFonts w:ascii="Times New Roman" w:hAnsi="Times New Roman" w:cs="Times New Roman"/>
                <w:i/>
              </w:rPr>
            </w:pPr>
          </w:p>
          <w:p w:rsidR="00EC6278" w:rsidRPr="00FD20C5" w:rsidRDefault="008A7599" w:rsidP="00EC6278">
            <w:pPr>
              <w:autoSpaceDE w:val="0"/>
              <w:autoSpaceDN w:val="0"/>
              <w:adjustRightInd w:val="0"/>
              <w:jc w:val="both"/>
              <w:rPr>
                <w:rFonts w:ascii="Times New Roman" w:hAnsi="Times New Roman" w:cs="Times New Roman"/>
              </w:rPr>
            </w:pPr>
            <w:r w:rsidRPr="00FD20C5">
              <w:rPr>
                <w:rFonts w:ascii="Times New Roman" w:hAnsi="Times New Roman" w:cs="Times New Roman"/>
              </w:rPr>
              <w:t xml:space="preserve"> </w:t>
            </w:r>
            <w:r w:rsidR="00EC6278" w:rsidRPr="00FD20C5">
              <w:rPr>
                <w:rFonts w:ascii="Times New Roman" w:hAnsi="Times New Roman" w:cs="Times New Roman"/>
              </w:rPr>
              <w:t>«в) дополнить частью 2</w:t>
            </w:r>
            <w:r w:rsidR="00EC6278" w:rsidRPr="00FD20C5">
              <w:rPr>
                <w:rFonts w:ascii="Times New Roman" w:hAnsi="Times New Roman" w:cs="Times New Roman"/>
                <w:vertAlign w:val="superscript"/>
              </w:rPr>
              <w:t>1</w:t>
            </w:r>
            <w:r w:rsidR="00EC6278" w:rsidRPr="00FD20C5">
              <w:rPr>
                <w:rFonts w:ascii="Times New Roman" w:hAnsi="Times New Roman" w:cs="Times New Roman"/>
              </w:rPr>
              <w:t xml:space="preserve"> следующего содержания:</w:t>
            </w:r>
          </w:p>
          <w:p w:rsidR="00EB6441" w:rsidRPr="00FD20C5" w:rsidRDefault="00EB6441" w:rsidP="00EB6441">
            <w:pPr>
              <w:autoSpaceDE w:val="0"/>
              <w:autoSpaceDN w:val="0"/>
              <w:adjustRightInd w:val="0"/>
              <w:spacing w:after="200" w:line="276" w:lineRule="auto"/>
              <w:jc w:val="both"/>
              <w:rPr>
                <w:rFonts w:ascii="Times New Roman" w:hAnsi="Times New Roman" w:cs="Times New Roman"/>
                <w:i/>
              </w:rPr>
            </w:pPr>
            <w:proofErr w:type="gramStart"/>
            <w:r w:rsidRPr="00FD20C5">
              <w:rPr>
                <w:rFonts w:ascii="Times New Roman" w:hAnsi="Times New Roman" w:cs="Times New Roman"/>
                <w:i/>
              </w:rPr>
              <w:t>«2</w:t>
            </w:r>
            <w:r w:rsidR="00D53088" w:rsidRPr="00FD20C5">
              <w:rPr>
                <w:rFonts w:ascii="Times New Roman" w:hAnsi="Times New Roman" w:cs="Times New Roman"/>
                <w:i/>
                <w:vertAlign w:val="superscript"/>
              </w:rPr>
              <w:t>1</w:t>
            </w:r>
            <w:r w:rsidRPr="00FD20C5">
              <w:rPr>
                <w:rFonts w:ascii="Times New Roman" w:hAnsi="Times New Roman" w:cs="Times New Roman"/>
                <w:i/>
                <w:vertAlign w:val="superscript"/>
              </w:rPr>
              <w:t xml:space="preserve"> </w:t>
            </w:r>
            <w:r w:rsidRPr="00FD20C5">
              <w:rPr>
                <w:rFonts w:ascii="Times New Roman" w:hAnsi="Times New Roman" w:cs="Times New Roman"/>
                <w:i/>
              </w:rPr>
              <w:t xml:space="preserve">Лица, указанные </w:t>
            </w:r>
            <w:r w:rsidRPr="00FD20C5">
              <w:rPr>
                <w:rFonts w:ascii="Times New Roman" w:hAnsi="Times New Roman" w:cs="Times New Roman"/>
                <w:b/>
                <w:i/>
              </w:rPr>
              <w:t>в части 1</w:t>
            </w:r>
            <w:r w:rsidRPr="00FD20C5">
              <w:rPr>
                <w:rFonts w:ascii="Times New Roman" w:hAnsi="Times New Roman" w:cs="Times New Roman"/>
                <w:b/>
                <w:i/>
                <w:vertAlign w:val="superscript"/>
              </w:rPr>
              <w:t>3</w:t>
            </w:r>
            <w:r w:rsidRPr="00FD20C5">
              <w:rPr>
                <w:rFonts w:ascii="Times New Roman" w:hAnsi="Times New Roman" w:cs="Times New Roman"/>
                <w:i/>
              </w:rPr>
              <w:t xml:space="preserve"> настоящей статьи, обязаны проводить энергетическое обследование в течение года с момента прекращения обстоятельств, послуживших основанием для направления декларации об объеме потребления энергетических ресурсов в уполномоченный федеральный орган исполнительной власти по вопросам проведения энергетических обследований.</w:t>
            </w:r>
            <w:proofErr w:type="gramEnd"/>
            <w:r w:rsidRPr="00FD20C5">
              <w:rPr>
                <w:rFonts w:ascii="Times New Roman" w:hAnsi="Times New Roman" w:cs="Times New Roman"/>
                <w:i/>
              </w:rPr>
              <w:t xml:space="preserve"> Последующие энергетические обследования проводятся этими лицами в соответствии с частью 2 настоящей статьи</w:t>
            </w:r>
            <w:proofErr w:type="gramStart"/>
            <w:r w:rsidRPr="00FD20C5">
              <w:rPr>
                <w:rFonts w:ascii="Times New Roman" w:hAnsi="Times New Roman" w:cs="Times New Roman"/>
                <w:i/>
              </w:rPr>
              <w:t>.»</w:t>
            </w:r>
            <w:proofErr w:type="gramEnd"/>
          </w:p>
          <w:p w:rsidR="00E40FEC" w:rsidRPr="00FD20C5" w:rsidRDefault="00E40FEC" w:rsidP="000D0969">
            <w:pPr>
              <w:jc w:val="both"/>
              <w:rPr>
                <w:rFonts w:ascii="Times New Roman" w:hAnsi="Times New Roman" w:cs="Times New Roman"/>
              </w:rPr>
            </w:pPr>
          </w:p>
        </w:tc>
        <w:tc>
          <w:tcPr>
            <w:tcW w:w="4395" w:type="dxa"/>
          </w:tcPr>
          <w:p w:rsidR="00E40FEC" w:rsidRPr="00FD20C5" w:rsidRDefault="00D53088" w:rsidP="00AE24E1">
            <w:pPr>
              <w:jc w:val="both"/>
              <w:rPr>
                <w:rFonts w:ascii="Times New Roman" w:hAnsi="Times New Roman" w:cs="Times New Roman"/>
              </w:rPr>
            </w:pPr>
            <w:r w:rsidRPr="00FD20C5">
              <w:rPr>
                <w:rFonts w:ascii="Times New Roman" w:hAnsi="Times New Roman" w:cs="Times New Roman"/>
              </w:rPr>
              <w:t xml:space="preserve">Убрать лиц, указанных </w:t>
            </w:r>
            <w:r w:rsidRPr="00FD20C5">
              <w:rPr>
                <w:rFonts w:ascii="Times New Roman" w:hAnsi="Times New Roman" w:cs="Times New Roman"/>
                <w:b/>
              </w:rPr>
              <w:t>в части 1</w:t>
            </w:r>
            <w:r w:rsidRPr="00FD20C5">
              <w:rPr>
                <w:rFonts w:ascii="Times New Roman" w:hAnsi="Times New Roman" w:cs="Times New Roman"/>
                <w:b/>
                <w:vertAlign w:val="superscript"/>
              </w:rPr>
              <w:t>2</w:t>
            </w:r>
            <w:r w:rsidR="00EB6441" w:rsidRPr="00FD20C5">
              <w:rPr>
                <w:rFonts w:ascii="Times New Roman" w:hAnsi="Times New Roman" w:cs="Times New Roman"/>
                <w:b/>
              </w:rPr>
              <w:t>,</w:t>
            </w:r>
            <w:r w:rsidR="00EB6441" w:rsidRPr="00FD20C5">
              <w:rPr>
                <w:rFonts w:ascii="Times New Roman" w:hAnsi="Times New Roman" w:cs="Times New Roman"/>
              </w:rPr>
              <w:t xml:space="preserve"> поскольку не понятно, когда для лиц, указанных </w:t>
            </w:r>
            <w:r w:rsidRPr="00FD20C5">
              <w:rPr>
                <w:rFonts w:ascii="Times New Roman" w:hAnsi="Times New Roman" w:cs="Times New Roman"/>
                <w:b/>
              </w:rPr>
              <w:t>в части 1</w:t>
            </w:r>
            <w:r w:rsidR="00EB6441" w:rsidRPr="00FD20C5">
              <w:rPr>
                <w:rFonts w:ascii="Times New Roman" w:hAnsi="Times New Roman" w:cs="Times New Roman"/>
                <w:b/>
                <w:vertAlign w:val="superscript"/>
              </w:rPr>
              <w:t>2</w:t>
            </w:r>
            <w:r w:rsidR="00EB6441" w:rsidRPr="00FD20C5">
              <w:rPr>
                <w:rFonts w:ascii="Times New Roman" w:hAnsi="Times New Roman" w:cs="Times New Roman"/>
                <w:b/>
              </w:rPr>
              <w:t>,</w:t>
            </w:r>
            <w:r w:rsidR="00EB6441" w:rsidRPr="00FD20C5">
              <w:rPr>
                <w:rFonts w:ascii="Times New Roman" w:hAnsi="Times New Roman" w:cs="Times New Roman"/>
              </w:rPr>
              <w:t xml:space="preserve"> может наступить прекращение обстоятельств</w:t>
            </w:r>
            <w:r w:rsidRPr="00FD20C5">
              <w:rPr>
                <w:rFonts w:ascii="Times New Roman" w:hAnsi="Times New Roman" w:cs="Times New Roman"/>
              </w:rPr>
              <w:t xml:space="preserve">, указанных  </w:t>
            </w:r>
            <w:r w:rsidRPr="00FD20C5">
              <w:rPr>
                <w:rFonts w:ascii="Times New Roman" w:hAnsi="Times New Roman" w:cs="Times New Roman"/>
                <w:b/>
              </w:rPr>
              <w:t>в  части 2</w:t>
            </w:r>
            <w:r w:rsidRPr="00FD20C5">
              <w:rPr>
                <w:rFonts w:ascii="Times New Roman" w:hAnsi="Times New Roman" w:cs="Times New Roman"/>
                <w:b/>
                <w:vertAlign w:val="superscript"/>
              </w:rPr>
              <w:t>1</w:t>
            </w:r>
            <w:r w:rsidRPr="00FD20C5">
              <w:rPr>
                <w:rFonts w:ascii="Times New Roman" w:hAnsi="Times New Roman" w:cs="Times New Roman"/>
              </w:rPr>
              <w:t xml:space="preserve"> подпункта «в» пункта 8 с</w:t>
            </w:r>
            <w:r w:rsidR="00EB6441" w:rsidRPr="00FD20C5">
              <w:rPr>
                <w:rFonts w:ascii="Times New Roman" w:hAnsi="Times New Roman" w:cs="Times New Roman"/>
              </w:rPr>
              <w:t xml:space="preserve">татьи 1 Законопроекта? </w:t>
            </w:r>
            <w:r w:rsidRPr="00FD20C5">
              <w:rPr>
                <w:rFonts w:ascii="Times New Roman" w:hAnsi="Times New Roman" w:cs="Times New Roman"/>
                <w:b/>
                <w:u w:val="single"/>
              </w:rPr>
              <w:t xml:space="preserve">В </w:t>
            </w:r>
            <w:r w:rsidR="00EC6278" w:rsidRPr="00FD20C5">
              <w:rPr>
                <w:rFonts w:ascii="Times New Roman" w:hAnsi="Times New Roman" w:cs="Times New Roman"/>
                <w:b/>
                <w:u w:val="single"/>
              </w:rPr>
              <w:t xml:space="preserve">представленной </w:t>
            </w:r>
            <w:r w:rsidRPr="00FD20C5">
              <w:rPr>
                <w:rFonts w:ascii="Times New Roman" w:hAnsi="Times New Roman" w:cs="Times New Roman"/>
                <w:b/>
                <w:u w:val="single"/>
              </w:rPr>
              <w:t>редакции З</w:t>
            </w:r>
            <w:r w:rsidR="00EB6441" w:rsidRPr="00FD20C5">
              <w:rPr>
                <w:rFonts w:ascii="Times New Roman" w:hAnsi="Times New Roman" w:cs="Times New Roman"/>
                <w:b/>
                <w:u w:val="single"/>
              </w:rPr>
              <w:t>аконопроекта</w:t>
            </w:r>
            <w:r w:rsidR="000B7653" w:rsidRPr="00FD20C5">
              <w:rPr>
                <w:rFonts w:ascii="Times New Roman" w:hAnsi="Times New Roman" w:cs="Times New Roman"/>
              </w:rPr>
              <w:t xml:space="preserve"> </w:t>
            </w:r>
            <w:r w:rsidR="000B7653" w:rsidRPr="00FD20C5">
              <w:rPr>
                <w:rFonts w:ascii="Times New Roman" w:hAnsi="Times New Roman" w:cs="Times New Roman"/>
                <w:b/>
                <w:u w:val="single"/>
              </w:rPr>
              <w:t>они при любых обстоятельствах  вправе вместо проведения обязательного энергетического обследования заполнить и отправить декларацию</w:t>
            </w:r>
            <w:r w:rsidRPr="00FD20C5">
              <w:rPr>
                <w:rFonts w:ascii="Times New Roman" w:hAnsi="Times New Roman" w:cs="Times New Roman"/>
                <w:b/>
                <w:u w:val="single"/>
              </w:rPr>
              <w:t xml:space="preserve"> </w:t>
            </w:r>
            <w:r w:rsidRPr="00FD20C5">
              <w:rPr>
                <w:rFonts w:ascii="Times New Roman" w:hAnsi="Times New Roman" w:cs="Times New Roman"/>
              </w:rPr>
              <w:t>об объеме потребления энергетических ресурсов</w:t>
            </w:r>
            <w:r w:rsidR="000B7653" w:rsidRPr="00FD20C5">
              <w:rPr>
                <w:rFonts w:ascii="Times New Roman" w:hAnsi="Times New Roman" w:cs="Times New Roman"/>
              </w:rPr>
              <w:t>.</w:t>
            </w:r>
          </w:p>
          <w:p w:rsidR="00A60C07" w:rsidRPr="00FD20C5" w:rsidRDefault="00A60C07" w:rsidP="00904D8C">
            <w:pPr>
              <w:jc w:val="both"/>
              <w:rPr>
                <w:rFonts w:ascii="Times New Roman" w:hAnsi="Times New Roman" w:cs="Times New Roman"/>
              </w:rPr>
            </w:pPr>
            <w:r w:rsidRPr="00FD20C5">
              <w:rPr>
                <w:rFonts w:ascii="Times New Roman" w:hAnsi="Times New Roman" w:cs="Times New Roman"/>
                <w:b/>
              </w:rPr>
              <w:t>Если же ввести ограничения по потреблению энергетических ресурсов организациями,</w:t>
            </w:r>
            <w:r w:rsidRPr="00FD20C5">
              <w:rPr>
                <w:rFonts w:ascii="Times New Roman" w:hAnsi="Times New Roman" w:cs="Times New Roman"/>
              </w:rPr>
              <w:t xml:space="preserve"> ответственными за содержание многоквартирных домов, для получения права заполнять декларацию (см. пункт 6 поправок), </w:t>
            </w:r>
            <w:r w:rsidRPr="00FD20C5">
              <w:rPr>
                <w:rFonts w:ascii="Times New Roman" w:hAnsi="Times New Roman" w:cs="Times New Roman"/>
                <w:b/>
                <w:u w:val="single"/>
              </w:rPr>
              <w:t>то изменений в данный пункт вносить не нужно.</w:t>
            </w:r>
          </w:p>
        </w:tc>
      </w:tr>
      <w:tr w:rsidR="00E40FEC" w:rsidRPr="00FD20C5" w:rsidTr="00E40FEC">
        <w:tc>
          <w:tcPr>
            <w:tcW w:w="534" w:type="dxa"/>
          </w:tcPr>
          <w:p w:rsidR="00E40FEC" w:rsidRPr="00FD20C5" w:rsidRDefault="00F060D2" w:rsidP="000D0969">
            <w:pPr>
              <w:jc w:val="both"/>
              <w:rPr>
                <w:rFonts w:ascii="Times New Roman" w:hAnsi="Times New Roman" w:cs="Times New Roman"/>
              </w:rPr>
            </w:pPr>
            <w:r w:rsidRPr="00FD20C5">
              <w:rPr>
                <w:rFonts w:ascii="Times New Roman" w:hAnsi="Times New Roman" w:cs="Times New Roman"/>
              </w:rPr>
              <w:t>10</w:t>
            </w:r>
            <w:r w:rsidR="004F679A" w:rsidRPr="00FD20C5">
              <w:rPr>
                <w:rFonts w:ascii="Times New Roman" w:hAnsi="Times New Roman" w:cs="Times New Roman"/>
              </w:rPr>
              <w:t>.</w:t>
            </w:r>
          </w:p>
        </w:tc>
        <w:tc>
          <w:tcPr>
            <w:tcW w:w="5103" w:type="dxa"/>
          </w:tcPr>
          <w:p w:rsidR="00AE24E1" w:rsidRPr="00736ECC" w:rsidRDefault="00AE24E1" w:rsidP="00AE24E1">
            <w:pPr>
              <w:spacing w:after="200" w:line="276" w:lineRule="auto"/>
              <w:rPr>
                <w:rFonts w:ascii="Times New Roman" w:hAnsi="Times New Roman" w:cs="Times New Roman"/>
                <w:b/>
                <w:i/>
                <w:u w:val="single"/>
              </w:rPr>
            </w:pPr>
            <w:r w:rsidRPr="00736ECC">
              <w:rPr>
                <w:rFonts w:ascii="Times New Roman" w:hAnsi="Times New Roman" w:cs="Times New Roman"/>
                <w:b/>
                <w:i/>
                <w:u w:val="single"/>
              </w:rPr>
              <w:t>Подпункт «б» пункта 9 статьи 1</w:t>
            </w:r>
            <w:r w:rsidR="003B4D65" w:rsidRPr="00736ECC">
              <w:rPr>
                <w:rFonts w:ascii="Times New Roman" w:hAnsi="Times New Roman" w:cs="Times New Roman"/>
                <w:b/>
                <w:i/>
                <w:u w:val="single"/>
              </w:rPr>
              <w:t xml:space="preserve"> Законопроекта</w:t>
            </w:r>
            <w:r w:rsidRPr="00736ECC">
              <w:rPr>
                <w:rFonts w:ascii="Times New Roman" w:hAnsi="Times New Roman" w:cs="Times New Roman"/>
                <w:b/>
                <w:i/>
                <w:u w:val="single"/>
              </w:rPr>
              <w:t>:</w:t>
            </w:r>
          </w:p>
          <w:p w:rsidR="00AE24E1" w:rsidRPr="00FD20C5" w:rsidRDefault="00A01458" w:rsidP="00AE24E1">
            <w:pPr>
              <w:rPr>
                <w:rFonts w:ascii="Times New Roman" w:hAnsi="Times New Roman" w:cs="Times New Roman"/>
              </w:rPr>
            </w:pPr>
            <w:r w:rsidRPr="00FD20C5">
              <w:rPr>
                <w:rFonts w:ascii="Times New Roman" w:hAnsi="Times New Roman" w:cs="Times New Roman"/>
              </w:rPr>
              <w:t>«</w:t>
            </w:r>
            <w:r w:rsidR="00AE24E1" w:rsidRPr="00FD20C5">
              <w:rPr>
                <w:rFonts w:ascii="Times New Roman" w:hAnsi="Times New Roman" w:cs="Times New Roman"/>
              </w:rPr>
              <w:t>9) в статье 18</w:t>
            </w:r>
          </w:p>
          <w:p w:rsidR="00E40FEC" w:rsidRPr="00FD20C5" w:rsidRDefault="00AE24E1" w:rsidP="00AE24E1">
            <w:pPr>
              <w:jc w:val="both"/>
              <w:rPr>
                <w:rFonts w:ascii="Times New Roman" w:hAnsi="Times New Roman" w:cs="Times New Roman"/>
              </w:rPr>
            </w:pPr>
            <w:r w:rsidRPr="00FD20C5">
              <w:rPr>
                <w:rFonts w:ascii="Times New Roman" w:hAnsi="Times New Roman" w:cs="Times New Roman"/>
              </w:rPr>
              <w:t>б) в пункте 3 части 3 после слов «взносов членов саморегулируемой организации в области энергетического обследования», дополнить словами «в размере не менее двух миллионов рублей»;</w:t>
            </w:r>
          </w:p>
        </w:tc>
        <w:tc>
          <w:tcPr>
            <w:tcW w:w="5244" w:type="dxa"/>
          </w:tcPr>
          <w:p w:rsidR="004A19EB" w:rsidRPr="00FD20C5" w:rsidRDefault="004A19EB" w:rsidP="000D0969">
            <w:pPr>
              <w:jc w:val="both"/>
              <w:rPr>
                <w:rFonts w:ascii="Times New Roman" w:hAnsi="Times New Roman" w:cs="Times New Roman"/>
                <w:b/>
              </w:rPr>
            </w:pPr>
            <w:r w:rsidRPr="00FD20C5">
              <w:rPr>
                <w:rFonts w:ascii="Times New Roman" w:hAnsi="Times New Roman" w:cs="Times New Roman"/>
                <w:b/>
              </w:rPr>
              <w:t>Предлагаем</w:t>
            </w:r>
            <w:r w:rsidR="002C1E32">
              <w:rPr>
                <w:rFonts w:ascii="Times New Roman" w:hAnsi="Times New Roman" w:cs="Times New Roman"/>
                <w:b/>
              </w:rPr>
              <w:t xml:space="preserve"> </w:t>
            </w:r>
            <w:r w:rsidR="002C1E32" w:rsidRPr="00FD20C5">
              <w:rPr>
                <w:rFonts w:ascii="Times New Roman" w:hAnsi="Times New Roman" w:cs="Times New Roman"/>
                <w:b/>
              </w:rPr>
              <w:t>следующую редакцию</w:t>
            </w:r>
            <w:r w:rsidRPr="00FD20C5">
              <w:rPr>
                <w:rFonts w:ascii="Times New Roman" w:hAnsi="Times New Roman" w:cs="Times New Roman"/>
                <w:b/>
              </w:rPr>
              <w:t>:</w:t>
            </w:r>
          </w:p>
          <w:p w:rsidR="004A19EB" w:rsidRDefault="004A19EB" w:rsidP="000D0969">
            <w:pPr>
              <w:jc w:val="both"/>
              <w:rPr>
                <w:rFonts w:ascii="Times New Roman" w:hAnsi="Times New Roman" w:cs="Times New Roman"/>
                <w:b/>
              </w:rPr>
            </w:pPr>
          </w:p>
          <w:p w:rsidR="008A7599" w:rsidRPr="00FD20C5" w:rsidRDefault="008A7599" w:rsidP="000D0969">
            <w:pPr>
              <w:jc w:val="both"/>
              <w:rPr>
                <w:rFonts w:ascii="Times New Roman" w:hAnsi="Times New Roman" w:cs="Times New Roman"/>
                <w:b/>
              </w:rPr>
            </w:pPr>
          </w:p>
          <w:p w:rsidR="004A19EB" w:rsidRPr="00FD20C5" w:rsidRDefault="004A19EB" w:rsidP="00904D8C">
            <w:pPr>
              <w:spacing w:line="276" w:lineRule="auto"/>
              <w:rPr>
                <w:rFonts w:ascii="Times New Roman" w:hAnsi="Times New Roman" w:cs="Times New Roman"/>
                <w:i/>
              </w:rPr>
            </w:pPr>
            <w:r w:rsidRPr="00FD20C5">
              <w:rPr>
                <w:rFonts w:ascii="Times New Roman" w:hAnsi="Times New Roman" w:cs="Times New Roman"/>
                <w:i/>
              </w:rPr>
              <w:t>«9) в статье 18</w:t>
            </w:r>
          </w:p>
          <w:p w:rsidR="004A19EB" w:rsidRPr="00FD20C5" w:rsidRDefault="004A19EB" w:rsidP="00904D8C">
            <w:pPr>
              <w:jc w:val="both"/>
              <w:rPr>
                <w:rFonts w:ascii="Times New Roman" w:hAnsi="Times New Roman" w:cs="Times New Roman"/>
                <w:b/>
                <w:i/>
              </w:rPr>
            </w:pPr>
            <w:r w:rsidRPr="00FD20C5">
              <w:rPr>
                <w:rFonts w:ascii="Times New Roman" w:hAnsi="Times New Roman" w:cs="Times New Roman"/>
                <w:i/>
              </w:rPr>
              <w:t>б) в пункте 3 части 3 после слов «взносов членов саморегулируемой организации в области энергетического обследования</w:t>
            </w:r>
            <w:proofErr w:type="gramStart"/>
            <w:r w:rsidRPr="00FD20C5">
              <w:rPr>
                <w:rFonts w:ascii="Times New Roman" w:hAnsi="Times New Roman" w:cs="Times New Roman"/>
                <w:i/>
              </w:rPr>
              <w:t>,»</w:t>
            </w:r>
            <w:proofErr w:type="gramEnd"/>
            <w:r w:rsidRPr="00FD20C5">
              <w:rPr>
                <w:rFonts w:ascii="Times New Roman" w:hAnsi="Times New Roman" w:cs="Times New Roman"/>
                <w:i/>
              </w:rPr>
              <w:t xml:space="preserve"> дополнить словами </w:t>
            </w:r>
            <w:r w:rsidRPr="00FD20C5">
              <w:rPr>
                <w:rFonts w:ascii="Times New Roman" w:hAnsi="Times New Roman" w:cs="Times New Roman"/>
                <w:b/>
                <w:i/>
              </w:rPr>
              <w:t xml:space="preserve">«в размере не менее </w:t>
            </w:r>
            <w:r w:rsidR="00F63B74" w:rsidRPr="00FD20C5">
              <w:rPr>
                <w:rFonts w:ascii="Times New Roman" w:hAnsi="Times New Roman" w:cs="Times New Roman"/>
                <w:b/>
                <w:i/>
              </w:rPr>
              <w:t xml:space="preserve">… </w:t>
            </w:r>
            <w:r w:rsidRPr="00FD20C5">
              <w:rPr>
                <w:rFonts w:ascii="Times New Roman" w:hAnsi="Times New Roman" w:cs="Times New Roman"/>
                <w:b/>
                <w:i/>
              </w:rPr>
              <w:t xml:space="preserve">тысяч рублей в отношении каждого члена </w:t>
            </w:r>
            <w:r w:rsidR="00F63B74" w:rsidRPr="00FD20C5">
              <w:rPr>
                <w:rFonts w:ascii="Times New Roman" w:hAnsi="Times New Roman" w:cs="Times New Roman"/>
                <w:b/>
                <w:i/>
              </w:rPr>
              <w:t xml:space="preserve">саморегулируемой </w:t>
            </w:r>
            <w:r w:rsidRPr="00FD20C5">
              <w:rPr>
                <w:rFonts w:ascii="Times New Roman" w:hAnsi="Times New Roman" w:cs="Times New Roman"/>
                <w:b/>
                <w:i/>
              </w:rPr>
              <w:t>организации»;</w:t>
            </w:r>
          </w:p>
          <w:p w:rsidR="004A19EB" w:rsidRPr="00FD20C5" w:rsidRDefault="004A19EB" w:rsidP="000D0969">
            <w:pPr>
              <w:jc w:val="both"/>
              <w:rPr>
                <w:rFonts w:ascii="Times New Roman" w:hAnsi="Times New Roman" w:cs="Times New Roman"/>
                <w:b/>
              </w:rPr>
            </w:pPr>
          </w:p>
          <w:p w:rsidR="003573F6" w:rsidRPr="00FD20C5" w:rsidRDefault="00F63B74" w:rsidP="000D0969">
            <w:pPr>
              <w:spacing w:after="200" w:line="276" w:lineRule="auto"/>
              <w:jc w:val="both"/>
              <w:rPr>
                <w:rFonts w:ascii="Times New Roman" w:hAnsi="Times New Roman" w:cs="Times New Roman"/>
                <w:i/>
              </w:rPr>
            </w:pPr>
            <w:r w:rsidRPr="00FD20C5">
              <w:rPr>
                <w:rFonts w:ascii="Times New Roman" w:hAnsi="Times New Roman" w:cs="Times New Roman"/>
                <w:i/>
              </w:rPr>
              <w:t>Ч</w:t>
            </w:r>
            <w:r w:rsidR="003573F6" w:rsidRPr="00FD20C5">
              <w:rPr>
                <w:rFonts w:ascii="Times New Roman" w:hAnsi="Times New Roman" w:cs="Times New Roman"/>
                <w:i/>
              </w:rPr>
              <w:t>аст</w:t>
            </w:r>
            <w:r w:rsidRPr="00FD20C5">
              <w:rPr>
                <w:rFonts w:ascii="Times New Roman" w:hAnsi="Times New Roman" w:cs="Times New Roman"/>
                <w:i/>
              </w:rPr>
              <w:t>ь</w:t>
            </w:r>
            <w:r w:rsidR="003573F6" w:rsidRPr="00FD20C5">
              <w:rPr>
                <w:rFonts w:ascii="Times New Roman" w:hAnsi="Times New Roman" w:cs="Times New Roman"/>
                <w:i/>
              </w:rPr>
              <w:t xml:space="preserve"> 3 статьи 18 ФЗ № 261 дополнить</w:t>
            </w:r>
            <w:r w:rsidR="001B4800" w:rsidRPr="00FD20C5">
              <w:rPr>
                <w:rFonts w:ascii="Times New Roman" w:hAnsi="Times New Roman" w:cs="Times New Roman"/>
                <w:i/>
              </w:rPr>
              <w:t xml:space="preserve"> </w:t>
            </w:r>
            <w:r w:rsidRPr="00FD20C5">
              <w:rPr>
                <w:rFonts w:ascii="Times New Roman" w:hAnsi="Times New Roman" w:cs="Times New Roman"/>
                <w:i/>
              </w:rPr>
              <w:t>пунктом 4</w:t>
            </w:r>
            <w:r w:rsidR="001B4800" w:rsidRPr="00FD20C5">
              <w:rPr>
                <w:rFonts w:ascii="Times New Roman" w:hAnsi="Times New Roman" w:cs="Times New Roman"/>
                <w:i/>
                <w:vertAlign w:val="superscript"/>
              </w:rPr>
              <w:t xml:space="preserve"> </w:t>
            </w:r>
            <w:r w:rsidR="001B4800" w:rsidRPr="00FD20C5">
              <w:rPr>
                <w:rFonts w:ascii="Times New Roman" w:hAnsi="Times New Roman" w:cs="Times New Roman"/>
                <w:i/>
              </w:rPr>
              <w:t>следующего содержания:</w:t>
            </w:r>
          </w:p>
          <w:p w:rsidR="00E40FEC" w:rsidRPr="00FD20C5" w:rsidRDefault="00CE3D43" w:rsidP="00904D8C">
            <w:pPr>
              <w:jc w:val="both"/>
              <w:rPr>
                <w:rFonts w:ascii="Times New Roman" w:hAnsi="Times New Roman" w:cs="Times New Roman"/>
                <w:b/>
                <w:i/>
              </w:rPr>
            </w:pPr>
            <w:r w:rsidRPr="00FD20C5">
              <w:rPr>
                <w:rFonts w:ascii="Times New Roman" w:hAnsi="Times New Roman" w:cs="Times New Roman"/>
                <w:b/>
                <w:i/>
              </w:rPr>
              <w:t>«</w:t>
            </w:r>
            <w:r w:rsidR="00F63B74" w:rsidRPr="00FD20C5">
              <w:rPr>
                <w:rFonts w:ascii="Times New Roman" w:hAnsi="Times New Roman" w:cs="Times New Roman"/>
                <w:b/>
                <w:i/>
              </w:rPr>
              <w:t>4)</w:t>
            </w:r>
            <w:r w:rsidRPr="00FD20C5">
              <w:rPr>
                <w:rFonts w:ascii="Times New Roman" w:hAnsi="Times New Roman" w:cs="Times New Roman"/>
                <w:b/>
                <w:i/>
              </w:rPr>
              <w:t xml:space="preserve"> наличие системы личного и (или) коллективного страхования гражданской ответственности членов саморегулируемой </w:t>
            </w:r>
            <w:r w:rsidRPr="00FD20C5">
              <w:rPr>
                <w:rFonts w:ascii="Times New Roman" w:hAnsi="Times New Roman" w:cs="Times New Roman"/>
                <w:b/>
                <w:i/>
              </w:rPr>
              <w:lastRenderedPageBreak/>
              <w:t xml:space="preserve">организации в области энергетического обследования перед потребителями работ, услуг, </w:t>
            </w:r>
            <w:proofErr w:type="gramStart"/>
            <w:r w:rsidRPr="00FD20C5">
              <w:rPr>
                <w:rFonts w:ascii="Times New Roman" w:hAnsi="Times New Roman" w:cs="Times New Roman"/>
                <w:b/>
                <w:i/>
              </w:rPr>
              <w:t>которая</w:t>
            </w:r>
            <w:proofErr w:type="gramEnd"/>
            <w:r w:rsidRPr="00FD20C5">
              <w:rPr>
                <w:rFonts w:ascii="Times New Roman" w:hAnsi="Times New Roman" w:cs="Times New Roman"/>
                <w:b/>
                <w:i/>
              </w:rPr>
              <w:t xml:space="preserve"> может наступить в результате причинения им вреда вследствие недостатков оказанных работ, услуг по энергетическому обследованию»;</w:t>
            </w:r>
          </w:p>
        </w:tc>
        <w:tc>
          <w:tcPr>
            <w:tcW w:w="4395" w:type="dxa"/>
          </w:tcPr>
          <w:p w:rsidR="00CE3D43" w:rsidRPr="00FD20C5" w:rsidRDefault="00CE3D43" w:rsidP="00CE3D43">
            <w:pPr>
              <w:spacing w:after="200" w:line="276" w:lineRule="auto"/>
              <w:jc w:val="both"/>
              <w:rPr>
                <w:rFonts w:ascii="Times New Roman" w:hAnsi="Times New Roman" w:cs="Times New Roman"/>
                <w:b/>
                <w:i/>
              </w:rPr>
            </w:pPr>
            <w:r w:rsidRPr="00FD20C5">
              <w:rPr>
                <w:rFonts w:ascii="Times New Roman" w:hAnsi="Times New Roman" w:cs="Times New Roman"/>
              </w:rPr>
              <w:lastRenderedPageBreak/>
              <w:t xml:space="preserve">При формировании компенсационного фонда </w:t>
            </w:r>
            <w:r w:rsidR="00F06C95" w:rsidRPr="00FD20C5">
              <w:rPr>
                <w:rFonts w:ascii="Times New Roman" w:hAnsi="Times New Roman" w:cs="Times New Roman"/>
              </w:rPr>
              <w:t xml:space="preserve">саморегулируемой организации  </w:t>
            </w:r>
            <w:r w:rsidRPr="00FD20C5">
              <w:rPr>
                <w:rFonts w:ascii="Times New Roman" w:hAnsi="Times New Roman" w:cs="Times New Roman"/>
              </w:rPr>
              <w:t>в области энергетического обследования предлагаем определять его минимальный размер</w:t>
            </w:r>
            <w:r w:rsidR="00F06C95" w:rsidRPr="00FD20C5">
              <w:rPr>
                <w:rFonts w:ascii="Times New Roman" w:hAnsi="Times New Roman" w:cs="Times New Roman"/>
              </w:rPr>
              <w:t>,</w:t>
            </w:r>
            <w:r w:rsidRPr="00FD20C5">
              <w:rPr>
                <w:rFonts w:ascii="Times New Roman" w:hAnsi="Times New Roman" w:cs="Times New Roman"/>
              </w:rPr>
              <w:t xml:space="preserve"> исходя из количества членов </w:t>
            </w:r>
            <w:r w:rsidR="00F06C95" w:rsidRPr="00FD20C5">
              <w:rPr>
                <w:rFonts w:ascii="Times New Roman" w:hAnsi="Times New Roman" w:cs="Times New Roman"/>
              </w:rPr>
              <w:t>саморегулируемой организации,</w:t>
            </w:r>
            <w:r w:rsidRPr="00FD20C5">
              <w:rPr>
                <w:rFonts w:ascii="Times New Roman" w:hAnsi="Times New Roman" w:cs="Times New Roman"/>
              </w:rPr>
              <w:t xml:space="preserve"> </w:t>
            </w:r>
            <w:r w:rsidRPr="00FD20C5">
              <w:rPr>
                <w:rFonts w:ascii="Times New Roman" w:hAnsi="Times New Roman" w:cs="Times New Roman"/>
                <w:b/>
                <w:i/>
              </w:rPr>
              <w:t>установив при этом минимальны</w:t>
            </w:r>
            <w:r w:rsidR="00F06C95" w:rsidRPr="00FD20C5">
              <w:rPr>
                <w:rFonts w:ascii="Times New Roman" w:hAnsi="Times New Roman" w:cs="Times New Roman"/>
                <w:b/>
                <w:i/>
              </w:rPr>
              <w:t>й</w:t>
            </w:r>
            <w:r w:rsidRPr="00FD20C5">
              <w:rPr>
                <w:rFonts w:ascii="Times New Roman" w:hAnsi="Times New Roman" w:cs="Times New Roman"/>
                <w:b/>
                <w:i/>
              </w:rPr>
              <w:t xml:space="preserve"> размер взноса в компенсационный фонд </w:t>
            </w:r>
            <w:r w:rsidR="00F06C95" w:rsidRPr="00FD20C5">
              <w:rPr>
                <w:rFonts w:ascii="Times New Roman" w:hAnsi="Times New Roman" w:cs="Times New Roman"/>
                <w:b/>
                <w:i/>
              </w:rPr>
              <w:t xml:space="preserve">в отношении каждого </w:t>
            </w:r>
            <w:r w:rsidRPr="00FD20C5">
              <w:rPr>
                <w:rFonts w:ascii="Times New Roman" w:hAnsi="Times New Roman" w:cs="Times New Roman"/>
                <w:b/>
                <w:i/>
              </w:rPr>
              <w:t xml:space="preserve"> члена</w:t>
            </w:r>
            <w:r w:rsidR="00F06C95" w:rsidRPr="00FD20C5">
              <w:rPr>
                <w:rFonts w:ascii="Times New Roman" w:hAnsi="Times New Roman" w:cs="Times New Roman"/>
                <w:b/>
                <w:i/>
              </w:rPr>
              <w:t xml:space="preserve"> саморегулируемой организации  в области энергетического обследования</w:t>
            </w:r>
            <w:r w:rsidRPr="00FD20C5">
              <w:rPr>
                <w:rFonts w:ascii="Times New Roman" w:hAnsi="Times New Roman" w:cs="Times New Roman"/>
                <w:b/>
                <w:i/>
              </w:rPr>
              <w:t>.</w:t>
            </w:r>
          </w:p>
          <w:p w:rsidR="00CE3D43" w:rsidRPr="00FD20C5" w:rsidRDefault="00CE3D43" w:rsidP="00CE3D43">
            <w:pPr>
              <w:jc w:val="both"/>
              <w:rPr>
                <w:rFonts w:ascii="Times New Roman" w:hAnsi="Times New Roman" w:cs="Times New Roman"/>
              </w:rPr>
            </w:pPr>
            <w:r w:rsidRPr="00FD20C5">
              <w:rPr>
                <w:rFonts w:ascii="Times New Roman" w:hAnsi="Times New Roman" w:cs="Times New Roman"/>
              </w:rPr>
              <w:t xml:space="preserve">Данная позиция обусловлена тем, что количество членов </w:t>
            </w:r>
            <w:r w:rsidR="00F06C95" w:rsidRPr="00FD20C5">
              <w:rPr>
                <w:rFonts w:ascii="Times New Roman" w:hAnsi="Times New Roman" w:cs="Times New Roman"/>
              </w:rPr>
              <w:t xml:space="preserve">саморегулируемой организации  </w:t>
            </w:r>
            <w:r w:rsidRPr="00FD20C5">
              <w:rPr>
                <w:rFonts w:ascii="Times New Roman" w:hAnsi="Times New Roman" w:cs="Times New Roman"/>
              </w:rPr>
              <w:t>не одинаково. При этом</w:t>
            </w:r>
            <w:proofErr w:type="gramStart"/>
            <w:r w:rsidRPr="00FD20C5">
              <w:rPr>
                <w:rFonts w:ascii="Times New Roman" w:hAnsi="Times New Roman" w:cs="Times New Roman"/>
              </w:rPr>
              <w:t>,</w:t>
            </w:r>
            <w:proofErr w:type="gramEnd"/>
            <w:r w:rsidRPr="00FD20C5">
              <w:rPr>
                <w:rFonts w:ascii="Times New Roman" w:hAnsi="Times New Roman" w:cs="Times New Roman"/>
              </w:rPr>
              <w:t xml:space="preserve"> если </w:t>
            </w:r>
            <w:r w:rsidRPr="00FD20C5">
              <w:rPr>
                <w:rFonts w:ascii="Times New Roman" w:hAnsi="Times New Roman" w:cs="Times New Roman"/>
              </w:rPr>
              <w:lastRenderedPageBreak/>
              <w:t xml:space="preserve">установить единый для всех размер компенсационного фонда, то члены крупных </w:t>
            </w:r>
            <w:r w:rsidR="00F06C95" w:rsidRPr="00FD20C5">
              <w:rPr>
                <w:rFonts w:ascii="Times New Roman" w:hAnsi="Times New Roman" w:cs="Times New Roman"/>
              </w:rPr>
              <w:t xml:space="preserve">саморегулируемой организации  </w:t>
            </w:r>
            <w:r w:rsidRPr="00FD20C5">
              <w:rPr>
                <w:rFonts w:ascii="Times New Roman" w:hAnsi="Times New Roman" w:cs="Times New Roman"/>
              </w:rPr>
              <w:t xml:space="preserve"> будут вносить взнос в компенсационный фонд в меньшем размере, чем члены небольших </w:t>
            </w:r>
            <w:r w:rsidR="00F06C95" w:rsidRPr="00FD20C5">
              <w:rPr>
                <w:rFonts w:ascii="Times New Roman" w:hAnsi="Times New Roman" w:cs="Times New Roman"/>
              </w:rPr>
              <w:t>саморегулируемой организации.</w:t>
            </w:r>
          </w:p>
          <w:p w:rsidR="00CE3D43" w:rsidRPr="00FD20C5" w:rsidRDefault="00CE3D43" w:rsidP="00CE3D43">
            <w:pPr>
              <w:jc w:val="both"/>
              <w:rPr>
                <w:rFonts w:ascii="Times New Roman" w:hAnsi="Times New Roman" w:cs="Times New Roman"/>
              </w:rPr>
            </w:pPr>
            <w:r w:rsidRPr="00FD20C5">
              <w:rPr>
                <w:rFonts w:ascii="Times New Roman" w:hAnsi="Times New Roman" w:cs="Times New Roman"/>
              </w:rPr>
              <w:t xml:space="preserve">Кроме того, чем большее количество членов состоит в </w:t>
            </w:r>
            <w:r w:rsidR="00F06C95" w:rsidRPr="00FD20C5">
              <w:rPr>
                <w:rFonts w:ascii="Times New Roman" w:hAnsi="Times New Roman" w:cs="Times New Roman"/>
              </w:rPr>
              <w:t>саморегулируемой организации</w:t>
            </w:r>
            <w:r w:rsidRPr="00FD20C5">
              <w:rPr>
                <w:rFonts w:ascii="Times New Roman" w:hAnsi="Times New Roman" w:cs="Times New Roman"/>
              </w:rPr>
              <w:t xml:space="preserve">, тем больше энергетических обследований проводится, и, следовательно, тем больше риск возникновения ситуации по причинению вреда членами одной </w:t>
            </w:r>
            <w:r w:rsidR="00F06C95" w:rsidRPr="00FD20C5">
              <w:rPr>
                <w:rFonts w:ascii="Times New Roman" w:hAnsi="Times New Roman" w:cs="Times New Roman"/>
              </w:rPr>
              <w:t>саморегулируемой организации</w:t>
            </w:r>
            <w:r w:rsidRPr="00FD20C5">
              <w:rPr>
                <w:rFonts w:ascii="Times New Roman" w:hAnsi="Times New Roman" w:cs="Times New Roman"/>
              </w:rPr>
              <w:t xml:space="preserve">, поэтому средств компенсационного фонда </w:t>
            </w:r>
            <w:r w:rsidR="00F06C95" w:rsidRPr="00FD20C5">
              <w:rPr>
                <w:rFonts w:ascii="Times New Roman" w:hAnsi="Times New Roman" w:cs="Times New Roman"/>
              </w:rPr>
              <w:t xml:space="preserve">должно </w:t>
            </w:r>
            <w:r w:rsidRPr="00FD20C5">
              <w:rPr>
                <w:rFonts w:ascii="Times New Roman" w:hAnsi="Times New Roman" w:cs="Times New Roman"/>
              </w:rPr>
              <w:t xml:space="preserve">быть достаточно, чтобы возместить </w:t>
            </w:r>
            <w:r w:rsidR="00F06C95" w:rsidRPr="00FD20C5">
              <w:rPr>
                <w:rFonts w:ascii="Times New Roman" w:hAnsi="Times New Roman" w:cs="Times New Roman"/>
              </w:rPr>
              <w:t xml:space="preserve">причиненный </w:t>
            </w:r>
            <w:r w:rsidRPr="00FD20C5">
              <w:rPr>
                <w:rFonts w:ascii="Times New Roman" w:hAnsi="Times New Roman" w:cs="Times New Roman"/>
              </w:rPr>
              <w:t xml:space="preserve">вред.  </w:t>
            </w:r>
          </w:p>
          <w:p w:rsidR="00475FBC" w:rsidRPr="00FD20C5" w:rsidRDefault="00C457E8" w:rsidP="00475FBC">
            <w:pPr>
              <w:rPr>
                <w:rFonts w:ascii="Times New Roman" w:hAnsi="Times New Roman" w:cs="Times New Roman"/>
                <w:b/>
                <w:i/>
              </w:rPr>
            </w:pPr>
            <w:r w:rsidRPr="00FD20C5">
              <w:rPr>
                <w:rFonts w:ascii="Times New Roman" w:hAnsi="Times New Roman" w:cs="Times New Roman"/>
                <w:b/>
                <w:i/>
              </w:rPr>
              <w:t>Одновременно п</w:t>
            </w:r>
            <w:r w:rsidR="00475FBC" w:rsidRPr="00FD20C5">
              <w:rPr>
                <w:rFonts w:ascii="Times New Roman" w:hAnsi="Times New Roman" w:cs="Times New Roman"/>
                <w:b/>
                <w:i/>
              </w:rPr>
              <w:t>редлагаем:</w:t>
            </w:r>
          </w:p>
          <w:p w:rsidR="00E40FEC" w:rsidRDefault="00475FBC" w:rsidP="00904D8C">
            <w:pPr>
              <w:jc w:val="both"/>
              <w:rPr>
                <w:rFonts w:ascii="Times New Roman" w:hAnsi="Times New Roman" w:cs="Times New Roman"/>
              </w:rPr>
            </w:pPr>
            <w:proofErr w:type="gramStart"/>
            <w:r w:rsidRPr="00FD20C5">
              <w:rPr>
                <w:rFonts w:ascii="Times New Roman" w:hAnsi="Times New Roman" w:cs="Times New Roman"/>
                <w:b/>
                <w:i/>
              </w:rPr>
              <w:t xml:space="preserve">Ввести в качестве обязательного институт  личного и (или) коллективного страхования </w:t>
            </w:r>
            <w:r w:rsidR="00C457E8" w:rsidRPr="00FD20C5">
              <w:rPr>
                <w:rFonts w:ascii="Times New Roman" w:hAnsi="Times New Roman" w:cs="Times New Roman"/>
                <w:b/>
                <w:i/>
              </w:rPr>
              <w:t xml:space="preserve">гражданской </w:t>
            </w:r>
            <w:r w:rsidRPr="00FD20C5">
              <w:rPr>
                <w:rFonts w:ascii="Times New Roman" w:hAnsi="Times New Roman" w:cs="Times New Roman"/>
                <w:b/>
                <w:i/>
              </w:rPr>
              <w:t>ответственности членов СРО в области энергетического обследования</w:t>
            </w:r>
            <w:r w:rsidR="00CE3D43" w:rsidRPr="00FD20C5">
              <w:rPr>
                <w:rFonts w:ascii="Times New Roman" w:hAnsi="Times New Roman" w:cs="Times New Roman"/>
                <w:b/>
                <w:i/>
              </w:rPr>
              <w:t>,</w:t>
            </w:r>
            <w:r w:rsidRPr="00FD20C5">
              <w:rPr>
                <w:rFonts w:ascii="Times New Roman" w:hAnsi="Times New Roman" w:cs="Times New Roman"/>
                <w:b/>
                <w:i/>
              </w:rPr>
              <w:t xml:space="preserve"> </w:t>
            </w:r>
            <w:r w:rsidR="00C457E8" w:rsidRPr="00FD20C5">
              <w:rPr>
                <w:rFonts w:ascii="Times New Roman" w:hAnsi="Times New Roman" w:cs="Times New Roman"/>
              </w:rPr>
              <w:t>как способ обеспечения ответственности членов саморегулируемой организации в области энергетического обследования перед потребителями работ, услуг, которая может возникнуть в результате причинения им вреда вследствие недостатков оказанных работ,</w:t>
            </w:r>
            <w:r w:rsidR="00373668" w:rsidRPr="00FD20C5">
              <w:rPr>
                <w:rFonts w:ascii="Times New Roman" w:hAnsi="Times New Roman" w:cs="Times New Roman"/>
              </w:rPr>
              <w:t xml:space="preserve"> </w:t>
            </w:r>
            <w:r w:rsidR="00C457E8" w:rsidRPr="00FD20C5">
              <w:rPr>
                <w:rFonts w:ascii="Times New Roman" w:hAnsi="Times New Roman" w:cs="Times New Roman"/>
              </w:rPr>
              <w:t xml:space="preserve">услуг по энергетическому обследованию. </w:t>
            </w:r>
            <w:proofErr w:type="gramEnd"/>
          </w:p>
          <w:p w:rsidR="008A7599" w:rsidRDefault="008A7599" w:rsidP="00904D8C">
            <w:pPr>
              <w:jc w:val="both"/>
              <w:rPr>
                <w:rFonts w:ascii="Times New Roman" w:hAnsi="Times New Roman" w:cs="Times New Roman"/>
              </w:rPr>
            </w:pPr>
          </w:p>
          <w:p w:rsidR="006B6926" w:rsidRDefault="006B6926" w:rsidP="00904D8C">
            <w:pPr>
              <w:jc w:val="both"/>
              <w:rPr>
                <w:rFonts w:ascii="Times New Roman" w:hAnsi="Times New Roman" w:cs="Times New Roman"/>
              </w:rPr>
            </w:pPr>
          </w:p>
          <w:p w:rsidR="006B6926" w:rsidRDefault="006B6926" w:rsidP="00904D8C">
            <w:pPr>
              <w:jc w:val="both"/>
              <w:rPr>
                <w:rFonts w:ascii="Times New Roman" w:hAnsi="Times New Roman" w:cs="Times New Roman"/>
              </w:rPr>
            </w:pPr>
          </w:p>
          <w:p w:rsidR="008A7599" w:rsidRPr="00FD20C5" w:rsidRDefault="008A7599" w:rsidP="00904D8C">
            <w:pPr>
              <w:jc w:val="both"/>
              <w:rPr>
                <w:rFonts w:ascii="Times New Roman" w:hAnsi="Times New Roman" w:cs="Times New Roman"/>
              </w:rPr>
            </w:pPr>
          </w:p>
        </w:tc>
      </w:tr>
      <w:tr w:rsidR="004F679A" w:rsidRPr="00FD20C5" w:rsidTr="003826BB">
        <w:tc>
          <w:tcPr>
            <w:tcW w:w="534" w:type="dxa"/>
          </w:tcPr>
          <w:p w:rsidR="004F679A" w:rsidRPr="00FD20C5" w:rsidRDefault="00F060D2" w:rsidP="003826BB">
            <w:pPr>
              <w:jc w:val="both"/>
              <w:rPr>
                <w:rFonts w:ascii="Times New Roman" w:hAnsi="Times New Roman" w:cs="Times New Roman"/>
              </w:rPr>
            </w:pPr>
            <w:r w:rsidRPr="00FD20C5">
              <w:rPr>
                <w:rFonts w:ascii="Times New Roman" w:hAnsi="Times New Roman" w:cs="Times New Roman"/>
              </w:rPr>
              <w:lastRenderedPageBreak/>
              <w:t>11</w:t>
            </w:r>
            <w:r w:rsidR="004F679A" w:rsidRPr="00FD20C5">
              <w:rPr>
                <w:rFonts w:ascii="Times New Roman" w:hAnsi="Times New Roman" w:cs="Times New Roman"/>
              </w:rPr>
              <w:t>.</w:t>
            </w:r>
          </w:p>
        </w:tc>
        <w:tc>
          <w:tcPr>
            <w:tcW w:w="5103" w:type="dxa"/>
          </w:tcPr>
          <w:p w:rsidR="004F679A" w:rsidRPr="00736ECC" w:rsidRDefault="004F679A" w:rsidP="003826BB">
            <w:pPr>
              <w:spacing w:after="200" w:line="276" w:lineRule="auto"/>
              <w:rPr>
                <w:rFonts w:ascii="Times New Roman" w:hAnsi="Times New Roman" w:cs="Times New Roman"/>
                <w:b/>
                <w:i/>
                <w:u w:val="single"/>
              </w:rPr>
            </w:pPr>
            <w:r w:rsidRPr="00736ECC">
              <w:rPr>
                <w:rFonts w:ascii="Times New Roman" w:hAnsi="Times New Roman" w:cs="Times New Roman"/>
                <w:b/>
                <w:i/>
                <w:u w:val="single"/>
              </w:rPr>
              <w:t>Подпункт «в» пункта 9 статьи 1 Законопроекта:</w:t>
            </w:r>
          </w:p>
          <w:p w:rsidR="004F679A" w:rsidRPr="00FD20C5" w:rsidRDefault="004F679A" w:rsidP="003826BB">
            <w:pPr>
              <w:rPr>
                <w:rFonts w:ascii="Times New Roman" w:hAnsi="Times New Roman" w:cs="Times New Roman"/>
              </w:rPr>
            </w:pPr>
            <w:r w:rsidRPr="00FD20C5">
              <w:rPr>
                <w:rFonts w:ascii="Times New Roman" w:hAnsi="Times New Roman" w:cs="Times New Roman"/>
              </w:rPr>
              <w:t xml:space="preserve">«в) в части 4 после слов «следующие документы» дополнить словами </w:t>
            </w:r>
            <w:r w:rsidR="003B4D65" w:rsidRPr="00FD20C5">
              <w:rPr>
                <w:rFonts w:ascii="Times New Roman" w:hAnsi="Times New Roman" w:cs="Times New Roman"/>
              </w:rPr>
              <w:t xml:space="preserve"> </w:t>
            </w:r>
            <w:r w:rsidRPr="00FD20C5">
              <w:rPr>
                <w:rFonts w:ascii="Times New Roman" w:hAnsi="Times New Roman" w:cs="Times New Roman"/>
              </w:rPr>
              <w:t>«в соответствии с требованиями к их форме и содержанию, установленными уполномоченным федеральным органом исполнительной власти по вопросам проведения энергетических обследований</w:t>
            </w:r>
            <w:proofErr w:type="gramStart"/>
            <w:r w:rsidRPr="00FD20C5">
              <w:rPr>
                <w:rFonts w:ascii="Times New Roman" w:hAnsi="Times New Roman" w:cs="Times New Roman"/>
              </w:rPr>
              <w:t>.»;</w:t>
            </w:r>
            <w:proofErr w:type="gramEnd"/>
          </w:p>
          <w:p w:rsidR="004F679A" w:rsidRPr="00FD20C5" w:rsidRDefault="004F679A" w:rsidP="003826BB">
            <w:pPr>
              <w:jc w:val="both"/>
              <w:rPr>
                <w:rFonts w:ascii="Times New Roman" w:hAnsi="Times New Roman" w:cs="Times New Roman"/>
              </w:rPr>
            </w:pPr>
          </w:p>
        </w:tc>
        <w:tc>
          <w:tcPr>
            <w:tcW w:w="5244" w:type="dxa"/>
          </w:tcPr>
          <w:p w:rsidR="004F679A" w:rsidRPr="00FD20C5" w:rsidRDefault="004F679A" w:rsidP="003826BB">
            <w:pPr>
              <w:spacing w:after="200" w:line="276" w:lineRule="auto"/>
              <w:jc w:val="both"/>
              <w:rPr>
                <w:rFonts w:ascii="Times New Roman" w:hAnsi="Times New Roman" w:cs="Times New Roman"/>
                <w:b/>
              </w:rPr>
            </w:pPr>
            <w:r w:rsidRPr="00FD20C5">
              <w:rPr>
                <w:rFonts w:ascii="Times New Roman" w:hAnsi="Times New Roman" w:cs="Times New Roman"/>
                <w:b/>
              </w:rPr>
              <w:t>Исключить</w:t>
            </w:r>
          </w:p>
        </w:tc>
        <w:tc>
          <w:tcPr>
            <w:tcW w:w="4395" w:type="dxa"/>
          </w:tcPr>
          <w:p w:rsidR="004F679A" w:rsidRPr="00FD20C5" w:rsidRDefault="004F679A" w:rsidP="00904D8C">
            <w:pPr>
              <w:spacing w:line="276" w:lineRule="auto"/>
              <w:jc w:val="both"/>
              <w:rPr>
                <w:rFonts w:ascii="Times New Roman" w:hAnsi="Times New Roman" w:cs="Times New Roman"/>
              </w:rPr>
            </w:pPr>
            <w:r w:rsidRPr="00FD20C5">
              <w:rPr>
                <w:rFonts w:ascii="Times New Roman" w:hAnsi="Times New Roman" w:cs="Times New Roman"/>
              </w:rPr>
              <w:t xml:space="preserve">Предлагаемая норма противоречит ч. 2 ст. 4 Федерального закона «О саморегулируемых организациях» </w:t>
            </w:r>
            <w:r w:rsidR="00C457E8" w:rsidRPr="00FD20C5">
              <w:rPr>
                <w:rFonts w:ascii="Times New Roman" w:hAnsi="Times New Roman" w:cs="Times New Roman"/>
              </w:rPr>
              <w:t xml:space="preserve">№ </w:t>
            </w:r>
            <w:r w:rsidR="00AD1877" w:rsidRPr="00FD20C5">
              <w:rPr>
                <w:rFonts w:ascii="Times New Roman" w:hAnsi="Times New Roman" w:cs="Times New Roman"/>
              </w:rPr>
              <w:t>3</w:t>
            </w:r>
            <w:r w:rsidRPr="00FD20C5">
              <w:rPr>
                <w:rFonts w:ascii="Times New Roman" w:hAnsi="Times New Roman" w:cs="Times New Roman"/>
              </w:rPr>
              <w:t xml:space="preserve">15-ФЗ, устанавливающей, что иные требования, стандарты и правила, а также особенности содержания, разработки и установления стандартов и правил саморегулируемых организаций </w:t>
            </w:r>
            <w:r w:rsidRPr="00FD20C5">
              <w:rPr>
                <w:rFonts w:ascii="Times New Roman" w:hAnsi="Times New Roman" w:cs="Times New Roman"/>
                <w:b/>
              </w:rPr>
              <w:t>могут устанавливаться федеральными законами</w:t>
            </w:r>
            <w:r w:rsidRPr="00FD20C5">
              <w:rPr>
                <w:rFonts w:ascii="Times New Roman" w:hAnsi="Times New Roman" w:cs="Times New Roman"/>
              </w:rPr>
              <w:t>.</w:t>
            </w:r>
          </w:p>
          <w:p w:rsidR="004F679A" w:rsidRPr="00FD20C5" w:rsidRDefault="004F679A" w:rsidP="00904D8C">
            <w:pPr>
              <w:jc w:val="both"/>
              <w:rPr>
                <w:rFonts w:ascii="Times New Roman" w:hAnsi="Times New Roman" w:cs="Times New Roman"/>
              </w:rPr>
            </w:pPr>
            <w:r w:rsidRPr="00FD20C5">
              <w:rPr>
                <w:rFonts w:ascii="Times New Roman" w:hAnsi="Times New Roman" w:cs="Times New Roman"/>
              </w:rPr>
              <w:t>Таким образом, установление уполномоченным федеральным органом исполнительной власти требований к форме и содержанию документов саморегулируемой организации неправомерно, данный вопрос может регулироваться только федеральным законом.</w:t>
            </w:r>
          </w:p>
        </w:tc>
      </w:tr>
      <w:tr w:rsidR="004F679A" w:rsidRPr="00FD20C5" w:rsidTr="003826BB">
        <w:tc>
          <w:tcPr>
            <w:tcW w:w="534" w:type="dxa"/>
          </w:tcPr>
          <w:p w:rsidR="004F679A" w:rsidRPr="00FD20C5" w:rsidRDefault="004F679A" w:rsidP="001E4018">
            <w:pPr>
              <w:jc w:val="both"/>
              <w:rPr>
                <w:rFonts w:ascii="Times New Roman" w:hAnsi="Times New Roman" w:cs="Times New Roman"/>
              </w:rPr>
            </w:pPr>
            <w:r w:rsidRPr="00FD20C5">
              <w:rPr>
                <w:rFonts w:ascii="Times New Roman" w:hAnsi="Times New Roman" w:cs="Times New Roman"/>
              </w:rPr>
              <w:t>1</w:t>
            </w:r>
            <w:r w:rsidR="00F060D2" w:rsidRPr="00FD20C5">
              <w:rPr>
                <w:rFonts w:ascii="Times New Roman" w:hAnsi="Times New Roman" w:cs="Times New Roman"/>
              </w:rPr>
              <w:t>2</w:t>
            </w:r>
            <w:r w:rsidRPr="00FD20C5">
              <w:rPr>
                <w:rFonts w:ascii="Times New Roman" w:hAnsi="Times New Roman" w:cs="Times New Roman"/>
              </w:rPr>
              <w:t>.</w:t>
            </w:r>
          </w:p>
        </w:tc>
        <w:tc>
          <w:tcPr>
            <w:tcW w:w="5103" w:type="dxa"/>
          </w:tcPr>
          <w:p w:rsidR="004F679A" w:rsidRPr="00736ECC" w:rsidRDefault="004F679A" w:rsidP="003826BB">
            <w:pPr>
              <w:spacing w:after="200" w:line="276" w:lineRule="auto"/>
              <w:rPr>
                <w:rFonts w:ascii="Times New Roman" w:hAnsi="Times New Roman" w:cs="Times New Roman"/>
                <w:b/>
                <w:i/>
                <w:u w:val="single"/>
              </w:rPr>
            </w:pPr>
            <w:r w:rsidRPr="00736ECC">
              <w:rPr>
                <w:rFonts w:ascii="Times New Roman" w:hAnsi="Times New Roman" w:cs="Times New Roman"/>
                <w:b/>
                <w:i/>
                <w:u w:val="single"/>
              </w:rPr>
              <w:t>Подпункт «г»  пункта 9 статьи 1</w:t>
            </w:r>
            <w:r w:rsidR="003B4D65" w:rsidRPr="00736ECC">
              <w:rPr>
                <w:rFonts w:ascii="Times New Roman" w:hAnsi="Times New Roman" w:cs="Times New Roman"/>
                <w:b/>
                <w:i/>
                <w:u w:val="single"/>
              </w:rPr>
              <w:t xml:space="preserve"> Законопроекта</w:t>
            </w:r>
            <w:r w:rsidRPr="00736ECC">
              <w:rPr>
                <w:rFonts w:ascii="Times New Roman" w:hAnsi="Times New Roman" w:cs="Times New Roman"/>
                <w:b/>
                <w:i/>
                <w:u w:val="single"/>
              </w:rPr>
              <w:t>:</w:t>
            </w:r>
          </w:p>
          <w:p w:rsidR="004F679A" w:rsidRPr="00FD20C5" w:rsidRDefault="00C457E8" w:rsidP="003826BB">
            <w:pPr>
              <w:rPr>
                <w:rFonts w:ascii="Times New Roman" w:hAnsi="Times New Roman" w:cs="Times New Roman"/>
              </w:rPr>
            </w:pPr>
            <w:r w:rsidRPr="00FD20C5">
              <w:rPr>
                <w:rFonts w:ascii="Times New Roman" w:hAnsi="Times New Roman" w:cs="Times New Roman"/>
              </w:rPr>
              <w:t>«</w:t>
            </w:r>
            <w:r w:rsidR="004F679A" w:rsidRPr="00FD20C5">
              <w:rPr>
                <w:rFonts w:ascii="Times New Roman" w:hAnsi="Times New Roman" w:cs="Times New Roman"/>
              </w:rPr>
              <w:t>г) дополнить  частями 5</w:t>
            </w:r>
            <w:r w:rsidR="004F679A" w:rsidRPr="00FD20C5">
              <w:rPr>
                <w:rFonts w:ascii="Times New Roman" w:hAnsi="Times New Roman" w:cs="Times New Roman"/>
                <w:vertAlign w:val="superscript"/>
              </w:rPr>
              <w:t>1</w:t>
            </w:r>
            <w:r w:rsidR="004F679A" w:rsidRPr="00FD20C5">
              <w:rPr>
                <w:rFonts w:ascii="Times New Roman" w:hAnsi="Times New Roman" w:cs="Times New Roman"/>
              </w:rPr>
              <w:t xml:space="preserve"> - 5</w:t>
            </w:r>
            <w:r w:rsidR="004F679A" w:rsidRPr="00FD20C5">
              <w:rPr>
                <w:rFonts w:ascii="Times New Roman" w:hAnsi="Times New Roman" w:cs="Times New Roman"/>
                <w:vertAlign w:val="superscript"/>
              </w:rPr>
              <w:t>3</w:t>
            </w:r>
            <w:r w:rsidR="004F679A" w:rsidRPr="00FD20C5">
              <w:rPr>
                <w:rFonts w:ascii="Times New Roman" w:hAnsi="Times New Roman" w:cs="Times New Roman"/>
              </w:rPr>
              <w:t xml:space="preserve"> следующего содержания:</w:t>
            </w:r>
          </w:p>
          <w:p w:rsidR="004F679A" w:rsidRPr="00FD20C5" w:rsidRDefault="004F679A" w:rsidP="003826BB">
            <w:pPr>
              <w:jc w:val="both"/>
              <w:rPr>
                <w:rFonts w:ascii="Times New Roman" w:hAnsi="Times New Roman" w:cs="Times New Roman"/>
              </w:rPr>
            </w:pPr>
            <w:r w:rsidRPr="00FD20C5">
              <w:rPr>
                <w:rFonts w:ascii="Times New Roman" w:hAnsi="Times New Roman" w:cs="Times New Roman"/>
              </w:rPr>
              <w:t>«5</w:t>
            </w:r>
            <w:r w:rsidRPr="00FD20C5">
              <w:rPr>
                <w:rFonts w:ascii="Times New Roman" w:hAnsi="Times New Roman" w:cs="Times New Roman"/>
                <w:vertAlign w:val="superscript"/>
              </w:rPr>
              <w:t>1</w:t>
            </w:r>
            <w:r w:rsidRPr="00FD20C5">
              <w:rPr>
                <w:rFonts w:ascii="Times New Roman" w:hAnsi="Times New Roman" w:cs="Times New Roman"/>
              </w:rPr>
              <w:t xml:space="preserve">. Саморегулируемая организация в области энергетического обследования обязана опубликовывать на своем официальном сайте документы, предусмотренные  в частях 4 и 5 настоящей статьи, в течение 10 дней с момента их утверждения. Указанные  документы вступают в силу по истечении 10 дней со дня опубликования. Неопубликованные документы не применяются. </w:t>
            </w:r>
          </w:p>
          <w:p w:rsidR="004F679A" w:rsidRPr="00FD20C5" w:rsidRDefault="004F679A" w:rsidP="003826BB">
            <w:pPr>
              <w:jc w:val="both"/>
              <w:rPr>
                <w:rFonts w:ascii="Times New Roman" w:hAnsi="Times New Roman" w:cs="Times New Roman"/>
              </w:rPr>
            </w:pPr>
            <w:r w:rsidRPr="00FD20C5">
              <w:rPr>
                <w:rFonts w:ascii="Times New Roman" w:hAnsi="Times New Roman" w:cs="Times New Roman"/>
              </w:rPr>
              <w:t>5</w:t>
            </w:r>
            <w:r w:rsidRPr="00FD20C5">
              <w:rPr>
                <w:rFonts w:ascii="Times New Roman" w:hAnsi="Times New Roman" w:cs="Times New Roman"/>
                <w:vertAlign w:val="superscript"/>
              </w:rPr>
              <w:t>2</w:t>
            </w:r>
            <w:r w:rsidRPr="00FD20C5">
              <w:rPr>
                <w:rFonts w:ascii="Times New Roman" w:hAnsi="Times New Roman" w:cs="Times New Roman"/>
              </w:rPr>
              <w:t xml:space="preserve">. </w:t>
            </w:r>
            <w:proofErr w:type="gramStart"/>
            <w:r w:rsidRPr="00FD20C5">
              <w:rPr>
                <w:rFonts w:ascii="Times New Roman" w:hAnsi="Times New Roman" w:cs="Times New Roman"/>
              </w:rPr>
              <w:t xml:space="preserve">Саморегулируемые организации в области энергетического обследования вправе создавать в соответствии с законодательством о некоммерческих организациях объединения </w:t>
            </w:r>
            <w:r w:rsidRPr="00FD20C5">
              <w:rPr>
                <w:rFonts w:ascii="Times New Roman" w:hAnsi="Times New Roman" w:cs="Times New Roman"/>
              </w:rPr>
              <w:lastRenderedPageBreak/>
              <w:t>(ассоциации), осуществляющие информационное обеспечение и координацию деятельности саморегулируемых организаций в области энергетического обследования, в том числе разработку рекомендаций, которые могут использоваться саморегулируемыми организациями для разработки стандартов и правил, обязательных для членов соответствующих саморегулируемых организаций.</w:t>
            </w:r>
            <w:proofErr w:type="gramEnd"/>
          </w:p>
          <w:p w:rsidR="004F679A" w:rsidRPr="00FD20C5" w:rsidRDefault="004F679A" w:rsidP="003826BB">
            <w:pPr>
              <w:jc w:val="both"/>
              <w:rPr>
                <w:rFonts w:ascii="Times New Roman" w:hAnsi="Times New Roman" w:cs="Times New Roman"/>
              </w:rPr>
            </w:pPr>
            <w:r w:rsidRPr="00FD20C5">
              <w:rPr>
                <w:rFonts w:ascii="Times New Roman" w:hAnsi="Times New Roman" w:cs="Times New Roman"/>
              </w:rPr>
              <w:t>5</w:t>
            </w:r>
            <w:r w:rsidRPr="00FD20C5">
              <w:rPr>
                <w:rFonts w:ascii="Times New Roman" w:hAnsi="Times New Roman" w:cs="Times New Roman"/>
                <w:vertAlign w:val="superscript"/>
              </w:rPr>
              <w:t>3</w:t>
            </w:r>
            <w:r w:rsidRPr="00FD20C5">
              <w:rPr>
                <w:rFonts w:ascii="Times New Roman" w:hAnsi="Times New Roman" w:cs="Times New Roman"/>
              </w:rPr>
              <w:t xml:space="preserve">. Саморегулируемая организация в области энергетического обследования обязана соблюдать требования к проведению энергетического обследования, а также обеспечивать соблюдение требований к проведению энергетического обследования ее членами. </w:t>
            </w:r>
            <w:proofErr w:type="gramStart"/>
            <w:r w:rsidRPr="00FD20C5">
              <w:rPr>
                <w:rFonts w:ascii="Times New Roman" w:hAnsi="Times New Roman" w:cs="Times New Roman"/>
              </w:rPr>
              <w:t>Члены саморегулируемой организации в области энергетического обследования вправе предъявить требование об устранении недостатков результатов деятельности такой саморегулируемой организации, вызванных несоблюдением требований к проведению энергетического обследования.»;</w:t>
            </w:r>
            <w:proofErr w:type="gramEnd"/>
          </w:p>
        </w:tc>
        <w:tc>
          <w:tcPr>
            <w:tcW w:w="5244" w:type="dxa"/>
          </w:tcPr>
          <w:p w:rsidR="004F679A" w:rsidRPr="00FD20C5" w:rsidRDefault="00D961A1" w:rsidP="003826BB">
            <w:pPr>
              <w:spacing w:after="200" w:line="276" w:lineRule="auto"/>
              <w:jc w:val="both"/>
              <w:rPr>
                <w:rFonts w:ascii="Times New Roman" w:hAnsi="Times New Roman" w:cs="Times New Roman"/>
                <w:b/>
              </w:rPr>
            </w:pPr>
            <w:r w:rsidRPr="00FD20C5">
              <w:rPr>
                <w:rFonts w:ascii="Times New Roman" w:hAnsi="Times New Roman" w:cs="Times New Roman"/>
                <w:b/>
              </w:rPr>
              <w:lastRenderedPageBreak/>
              <w:t>Предлагаем</w:t>
            </w:r>
            <w:r w:rsidR="002C1E32">
              <w:rPr>
                <w:rFonts w:ascii="Times New Roman" w:hAnsi="Times New Roman" w:cs="Times New Roman"/>
                <w:b/>
              </w:rPr>
              <w:t xml:space="preserve"> </w:t>
            </w:r>
            <w:r w:rsidR="002C1E32" w:rsidRPr="00FD20C5">
              <w:rPr>
                <w:rFonts w:ascii="Times New Roman" w:hAnsi="Times New Roman" w:cs="Times New Roman"/>
                <w:b/>
              </w:rPr>
              <w:t>следующую редакцию</w:t>
            </w:r>
            <w:r w:rsidR="004F679A" w:rsidRPr="00FD20C5">
              <w:rPr>
                <w:rFonts w:ascii="Times New Roman" w:hAnsi="Times New Roman" w:cs="Times New Roman"/>
                <w:b/>
              </w:rPr>
              <w:t>:</w:t>
            </w:r>
          </w:p>
          <w:p w:rsidR="004F679A" w:rsidRPr="00FD20C5" w:rsidRDefault="004F679A" w:rsidP="003826BB">
            <w:pPr>
              <w:spacing w:after="200" w:line="276" w:lineRule="auto"/>
              <w:jc w:val="both"/>
              <w:rPr>
                <w:rFonts w:ascii="Times New Roman" w:hAnsi="Times New Roman" w:cs="Times New Roman"/>
                <w:i/>
              </w:rPr>
            </w:pPr>
            <w:r w:rsidRPr="00FD20C5">
              <w:rPr>
                <w:rFonts w:ascii="Times New Roman" w:hAnsi="Times New Roman" w:cs="Times New Roman"/>
                <w:i/>
              </w:rPr>
              <w:t>«г) дополнить  частями 5</w:t>
            </w:r>
            <w:r w:rsidRPr="00FD20C5">
              <w:rPr>
                <w:rFonts w:ascii="Times New Roman" w:hAnsi="Times New Roman" w:cs="Times New Roman"/>
                <w:i/>
                <w:vertAlign w:val="superscript"/>
              </w:rPr>
              <w:t>1</w:t>
            </w:r>
            <w:r w:rsidRPr="00FD20C5">
              <w:rPr>
                <w:rFonts w:ascii="Times New Roman" w:hAnsi="Times New Roman" w:cs="Times New Roman"/>
                <w:i/>
              </w:rPr>
              <w:t xml:space="preserve"> - 5</w:t>
            </w:r>
            <w:r w:rsidRPr="00FD20C5">
              <w:rPr>
                <w:rFonts w:ascii="Times New Roman" w:hAnsi="Times New Roman" w:cs="Times New Roman"/>
                <w:i/>
                <w:vertAlign w:val="superscript"/>
              </w:rPr>
              <w:t>3</w:t>
            </w:r>
            <w:r w:rsidRPr="00FD20C5">
              <w:rPr>
                <w:rFonts w:ascii="Times New Roman" w:hAnsi="Times New Roman" w:cs="Times New Roman"/>
                <w:i/>
              </w:rPr>
              <w:t xml:space="preserve"> следующего содержания:</w:t>
            </w:r>
          </w:p>
          <w:p w:rsidR="004F679A" w:rsidRPr="00FD20C5" w:rsidRDefault="004F679A" w:rsidP="003826BB">
            <w:pPr>
              <w:spacing w:after="200" w:line="276" w:lineRule="auto"/>
              <w:jc w:val="both"/>
              <w:rPr>
                <w:rFonts w:ascii="Times New Roman" w:hAnsi="Times New Roman" w:cs="Times New Roman"/>
                <w:i/>
              </w:rPr>
            </w:pPr>
            <w:r w:rsidRPr="00FD20C5">
              <w:rPr>
                <w:rFonts w:ascii="Times New Roman" w:hAnsi="Times New Roman" w:cs="Times New Roman"/>
                <w:i/>
              </w:rPr>
              <w:t>«5</w:t>
            </w:r>
            <w:r w:rsidRPr="00FD20C5">
              <w:rPr>
                <w:rFonts w:ascii="Times New Roman" w:hAnsi="Times New Roman" w:cs="Times New Roman"/>
                <w:i/>
                <w:vertAlign w:val="superscript"/>
              </w:rPr>
              <w:t>1</w:t>
            </w:r>
            <w:r w:rsidRPr="00FD20C5">
              <w:rPr>
                <w:rFonts w:ascii="Times New Roman" w:hAnsi="Times New Roman" w:cs="Times New Roman"/>
                <w:i/>
              </w:rPr>
              <w:t xml:space="preserve">. Саморегулируемая организация в области энергетического обследования обязана опубликовывать на своем официальном сайте документы, предусмотренные  в частях 4 и 5 настоящей статьи, в течение 10 дней с момента их утверждения. </w:t>
            </w:r>
          </w:p>
          <w:p w:rsidR="004F679A" w:rsidRPr="00FD20C5" w:rsidRDefault="004F679A" w:rsidP="003826BB">
            <w:pPr>
              <w:jc w:val="both"/>
              <w:rPr>
                <w:rFonts w:ascii="Times New Roman" w:hAnsi="Times New Roman" w:cs="Times New Roman"/>
                <w:i/>
              </w:rPr>
            </w:pPr>
            <w:r w:rsidRPr="00FD20C5">
              <w:rPr>
                <w:rFonts w:ascii="Times New Roman" w:hAnsi="Times New Roman" w:cs="Times New Roman"/>
                <w:i/>
              </w:rPr>
              <w:t>5</w:t>
            </w:r>
            <w:r w:rsidRPr="00FD20C5">
              <w:rPr>
                <w:rFonts w:ascii="Times New Roman" w:hAnsi="Times New Roman" w:cs="Times New Roman"/>
                <w:i/>
                <w:vertAlign w:val="superscript"/>
              </w:rPr>
              <w:t>2</w:t>
            </w:r>
            <w:r w:rsidRPr="00FD20C5">
              <w:rPr>
                <w:rFonts w:ascii="Times New Roman" w:hAnsi="Times New Roman" w:cs="Times New Roman"/>
                <w:i/>
              </w:rPr>
              <w:t xml:space="preserve">. </w:t>
            </w:r>
            <w:proofErr w:type="gramStart"/>
            <w:r w:rsidRPr="00FD20C5">
              <w:rPr>
                <w:rFonts w:ascii="Times New Roman" w:hAnsi="Times New Roman" w:cs="Times New Roman"/>
                <w:i/>
              </w:rPr>
              <w:t xml:space="preserve">Саморегулируемые организации в области энергетического обследования вправе создавать в соответствии с законодательством о некоммерческих организациях объединения (ассоциации), осуществляющие информационное </w:t>
            </w:r>
            <w:r w:rsidRPr="00FD20C5">
              <w:rPr>
                <w:rFonts w:ascii="Times New Roman" w:hAnsi="Times New Roman" w:cs="Times New Roman"/>
                <w:i/>
              </w:rPr>
              <w:lastRenderedPageBreak/>
              <w:t>обеспечение и координацию деятельности саморегулируемых организаций в области энергетического обследования, в том числе разработку рекомендаций, которые могут использоваться саморегулируемыми организациями для разработки стандартов и правил, обязательных для членов соответствующих саморегулируемых организаций.</w:t>
            </w:r>
            <w:proofErr w:type="gramEnd"/>
          </w:p>
          <w:p w:rsidR="00EC6278" w:rsidRPr="00FD20C5" w:rsidRDefault="00EC6278" w:rsidP="003826BB">
            <w:pPr>
              <w:jc w:val="both"/>
              <w:rPr>
                <w:rFonts w:ascii="Times New Roman" w:hAnsi="Times New Roman" w:cs="Times New Roman"/>
                <w:b/>
                <w:i/>
              </w:rPr>
            </w:pPr>
          </w:p>
          <w:p w:rsidR="003433C9" w:rsidRPr="00FD20C5" w:rsidRDefault="003433C9" w:rsidP="003826BB">
            <w:pPr>
              <w:jc w:val="both"/>
              <w:rPr>
                <w:rFonts w:ascii="Times New Roman" w:hAnsi="Times New Roman" w:cs="Times New Roman"/>
                <w:b/>
                <w:i/>
              </w:rPr>
            </w:pPr>
          </w:p>
          <w:p w:rsidR="004F679A" w:rsidRPr="00FD20C5" w:rsidRDefault="004F679A" w:rsidP="003826BB">
            <w:pPr>
              <w:jc w:val="both"/>
              <w:rPr>
                <w:rFonts w:ascii="Times New Roman" w:hAnsi="Times New Roman" w:cs="Times New Roman"/>
              </w:rPr>
            </w:pPr>
            <w:r w:rsidRPr="00FD20C5">
              <w:rPr>
                <w:rFonts w:ascii="Times New Roman" w:hAnsi="Times New Roman" w:cs="Times New Roman"/>
                <w:b/>
                <w:i/>
              </w:rPr>
              <w:t>5</w:t>
            </w:r>
            <w:r w:rsidRPr="00FD20C5">
              <w:rPr>
                <w:rFonts w:ascii="Times New Roman" w:hAnsi="Times New Roman" w:cs="Times New Roman"/>
                <w:b/>
                <w:i/>
                <w:vertAlign w:val="superscript"/>
              </w:rPr>
              <w:t>3</w:t>
            </w:r>
            <w:r w:rsidRPr="00FD20C5">
              <w:rPr>
                <w:rFonts w:ascii="Times New Roman" w:hAnsi="Times New Roman" w:cs="Times New Roman"/>
                <w:b/>
                <w:i/>
              </w:rPr>
              <w:t xml:space="preserve"> – исключить.</w:t>
            </w:r>
          </w:p>
        </w:tc>
        <w:tc>
          <w:tcPr>
            <w:tcW w:w="4395" w:type="dxa"/>
          </w:tcPr>
          <w:p w:rsidR="004F679A" w:rsidRPr="00FD20C5" w:rsidRDefault="004F679A" w:rsidP="003826BB">
            <w:pPr>
              <w:jc w:val="both"/>
              <w:rPr>
                <w:rFonts w:ascii="Times New Roman" w:hAnsi="Times New Roman" w:cs="Times New Roman"/>
              </w:rPr>
            </w:pPr>
            <w:r w:rsidRPr="00FD20C5">
              <w:rPr>
                <w:rFonts w:ascii="Times New Roman" w:hAnsi="Times New Roman" w:cs="Times New Roman"/>
                <w:b/>
              </w:rPr>
              <w:lastRenderedPageBreak/>
              <w:t>5</w:t>
            </w:r>
            <w:r w:rsidRPr="00FD20C5">
              <w:rPr>
                <w:rFonts w:ascii="Times New Roman" w:hAnsi="Times New Roman" w:cs="Times New Roman"/>
                <w:b/>
                <w:vertAlign w:val="superscript"/>
              </w:rPr>
              <w:t>1</w:t>
            </w:r>
            <w:r w:rsidRPr="00FD20C5">
              <w:rPr>
                <w:rFonts w:ascii="Times New Roman" w:hAnsi="Times New Roman" w:cs="Times New Roman"/>
                <w:b/>
              </w:rPr>
              <w:t>.</w:t>
            </w:r>
            <w:r w:rsidRPr="00FD20C5">
              <w:rPr>
                <w:rFonts w:ascii="Times New Roman" w:hAnsi="Times New Roman" w:cs="Times New Roman"/>
                <w:vertAlign w:val="superscript"/>
              </w:rPr>
              <w:t xml:space="preserve">  </w:t>
            </w:r>
            <w:r w:rsidRPr="00FD20C5">
              <w:rPr>
                <w:rFonts w:ascii="Times New Roman" w:hAnsi="Times New Roman" w:cs="Times New Roman"/>
              </w:rPr>
              <w:t xml:space="preserve"> Установление императивной нормой срока вступления в силу документов саморегулируемой организации нецелесообразно, поскольку может повлечь нарушение прав членов таких саморегулируемых организаций, заинтересованных в ином порядке вступления в силу. Считаем допустимым установить срок вступления «по умолчанию», предоставив право саморегулируемым организациям при утверждении документа установить иной срок. Такой порядок, например, определен для нормативных правовых актов федеральных органов исполнительной власти (п. 12 Указа Президента РФ от 23.05.96 N 763). </w:t>
            </w:r>
          </w:p>
          <w:p w:rsidR="004F679A" w:rsidRPr="00FD20C5" w:rsidRDefault="004F679A" w:rsidP="003826BB">
            <w:pPr>
              <w:jc w:val="both"/>
              <w:rPr>
                <w:rFonts w:ascii="Times New Roman" w:hAnsi="Times New Roman" w:cs="Times New Roman"/>
              </w:rPr>
            </w:pPr>
            <w:r w:rsidRPr="00FD20C5">
              <w:rPr>
                <w:rFonts w:ascii="Times New Roman" w:hAnsi="Times New Roman" w:cs="Times New Roman"/>
              </w:rPr>
              <w:lastRenderedPageBreak/>
              <w:t>Также считаем излишним ссылку на то, что  неопубликованные документы не применяются, так как в соответствии с ч. 3 ст. 15 Конституции РФ все законы, а также любые нормативные акты, затрагивающие права, свободы и обязанности человека и гражданина, должны быть официально опубликованы для всеобщего сведения.</w:t>
            </w:r>
          </w:p>
          <w:p w:rsidR="004F679A" w:rsidRPr="00FD20C5" w:rsidRDefault="004F679A" w:rsidP="003826BB">
            <w:pPr>
              <w:rPr>
                <w:rFonts w:ascii="Times New Roman" w:hAnsi="Times New Roman" w:cs="Times New Roman"/>
              </w:rPr>
            </w:pPr>
          </w:p>
          <w:p w:rsidR="004F679A" w:rsidRPr="00FD20C5" w:rsidRDefault="004F679A" w:rsidP="00923E42">
            <w:pPr>
              <w:jc w:val="both"/>
              <w:rPr>
                <w:rFonts w:ascii="Times New Roman" w:hAnsi="Times New Roman" w:cs="Times New Roman"/>
              </w:rPr>
            </w:pPr>
            <w:r w:rsidRPr="00FD20C5">
              <w:rPr>
                <w:rFonts w:ascii="Times New Roman" w:hAnsi="Times New Roman" w:cs="Times New Roman"/>
                <w:b/>
              </w:rPr>
              <w:t>5</w:t>
            </w:r>
            <w:r w:rsidRPr="00FD20C5">
              <w:rPr>
                <w:rFonts w:ascii="Times New Roman" w:hAnsi="Times New Roman" w:cs="Times New Roman"/>
                <w:b/>
                <w:vertAlign w:val="superscript"/>
              </w:rPr>
              <w:t>3</w:t>
            </w:r>
            <w:r w:rsidRPr="00FD20C5">
              <w:rPr>
                <w:rFonts w:ascii="Times New Roman" w:hAnsi="Times New Roman" w:cs="Times New Roman"/>
                <w:b/>
              </w:rPr>
              <w:t xml:space="preserve">. </w:t>
            </w:r>
            <w:proofErr w:type="gramStart"/>
            <w:r w:rsidRPr="00FD20C5">
              <w:rPr>
                <w:rFonts w:ascii="Times New Roman" w:hAnsi="Times New Roman" w:cs="Times New Roman"/>
              </w:rPr>
              <w:t xml:space="preserve">В связи с тем, что саморегулируемая организация в области энергетического обследования самостоятельно энергетических обследований не проводит, установление обязанности саморегулируемой организацией соблюдать требования к проведению энергетического обследования необоснованно, как и установление права членов саморегулируемой организации предъявить к </w:t>
            </w:r>
            <w:r w:rsidR="003F6D87" w:rsidRPr="00FD20C5">
              <w:rPr>
                <w:rFonts w:ascii="Times New Roman" w:hAnsi="Times New Roman" w:cs="Times New Roman"/>
              </w:rPr>
              <w:t xml:space="preserve">саморегулируемой организации </w:t>
            </w:r>
            <w:r w:rsidRPr="00FD20C5">
              <w:rPr>
                <w:rFonts w:ascii="Times New Roman" w:hAnsi="Times New Roman" w:cs="Times New Roman"/>
              </w:rPr>
              <w:t>требование об устранении недостатков деятельности саморегулируемой организации, связанных с несоблюдением требований к проведению энергетического обследования.</w:t>
            </w:r>
            <w:proofErr w:type="gramEnd"/>
            <w:r w:rsidRPr="00FD20C5">
              <w:rPr>
                <w:rFonts w:ascii="Times New Roman" w:hAnsi="Times New Roman" w:cs="Times New Roman"/>
              </w:rPr>
              <w:t xml:space="preserve"> </w:t>
            </w:r>
            <w:proofErr w:type="gramStart"/>
            <w:r w:rsidRPr="00FD20C5">
              <w:rPr>
                <w:rFonts w:ascii="Times New Roman" w:hAnsi="Times New Roman" w:cs="Times New Roman"/>
              </w:rPr>
              <w:t xml:space="preserve">Установление обязанности саморегулируемой организации обеспечить соблюдение членами саморегулируемой организации требований к проведению энергетического обследования излишне, поскольку в силу положений ст. 2 и ст. 6 Федерального закона «О саморегулируемых организациях» </w:t>
            </w:r>
            <w:r w:rsidR="00C457E8" w:rsidRPr="00FD20C5">
              <w:rPr>
                <w:rFonts w:ascii="Times New Roman" w:hAnsi="Times New Roman" w:cs="Times New Roman"/>
              </w:rPr>
              <w:t xml:space="preserve">№ </w:t>
            </w:r>
            <w:r w:rsidRPr="00FD20C5">
              <w:rPr>
                <w:rFonts w:ascii="Times New Roman" w:hAnsi="Times New Roman" w:cs="Times New Roman"/>
              </w:rPr>
              <w:t xml:space="preserve">315-ФЗ содержанием деятельности  саморегулируемой организации является разработка и установление стандартов и правил указанной деятельности (к которым, в </w:t>
            </w:r>
            <w:r w:rsidRPr="00FD20C5">
              <w:rPr>
                <w:rFonts w:ascii="Times New Roman" w:hAnsi="Times New Roman" w:cs="Times New Roman"/>
              </w:rPr>
              <w:lastRenderedPageBreak/>
              <w:t>частности, относятся и требования к проведению энергетического обследования), а также контроль за соблюдением требований</w:t>
            </w:r>
            <w:proofErr w:type="gramEnd"/>
            <w:r w:rsidRPr="00FD20C5">
              <w:rPr>
                <w:rFonts w:ascii="Times New Roman" w:hAnsi="Times New Roman" w:cs="Times New Roman"/>
              </w:rPr>
              <w:t xml:space="preserve"> указанных стандартов и правил.</w:t>
            </w:r>
          </w:p>
        </w:tc>
      </w:tr>
      <w:tr w:rsidR="00E40FEC" w:rsidRPr="00FD20C5" w:rsidTr="00904D8C">
        <w:trPr>
          <w:trHeight w:val="3010"/>
        </w:trPr>
        <w:tc>
          <w:tcPr>
            <w:tcW w:w="534" w:type="dxa"/>
            <w:tcBorders>
              <w:bottom w:val="single" w:sz="4" w:space="0" w:color="auto"/>
            </w:tcBorders>
          </w:tcPr>
          <w:p w:rsidR="00E40FEC" w:rsidRPr="00FD20C5" w:rsidRDefault="004F679A" w:rsidP="001E4018">
            <w:pPr>
              <w:spacing w:after="200" w:line="276" w:lineRule="auto"/>
              <w:jc w:val="both"/>
              <w:rPr>
                <w:rFonts w:ascii="Times New Roman" w:hAnsi="Times New Roman" w:cs="Times New Roman"/>
              </w:rPr>
            </w:pPr>
            <w:r w:rsidRPr="00FD20C5">
              <w:rPr>
                <w:rFonts w:ascii="Times New Roman" w:hAnsi="Times New Roman" w:cs="Times New Roman"/>
              </w:rPr>
              <w:lastRenderedPageBreak/>
              <w:t>1</w:t>
            </w:r>
            <w:r w:rsidR="00F060D2" w:rsidRPr="00FD20C5">
              <w:rPr>
                <w:rFonts w:ascii="Times New Roman" w:hAnsi="Times New Roman" w:cs="Times New Roman"/>
              </w:rPr>
              <w:t>3</w:t>
            </w:r>
            <w:r w:rsidR="00AA371C" w:rsidRPr="00FD20C5">
              <w:rPr>
                <w:rFonts w:ascii="Times New Roman" w:hAnsi="Times New Roman" w:cs="Times New Roman"/>
              </w:rPr>
              <w:t>.</w:t>
            </w:r>
          </w:p>
        </w:tc>
        <w:tc>
          <w:tcPr>
            <w:tcW w:w="5103" w:type="dxa"/>
            <w:tcBorders>
              <w:bottom w:val="single" w:sz="4" w:space="0" w:color="auto"/>
            </w:tcBorders>
          </w:tcPr>
          <w:p w:rsidR="00AE24E1" w:rsidRPr="00736ECC" w:rsidRDefault="00AE24E1" w:rsidP="00AE24E1">
            <w:pPr>
              <w:spacing w:after="200" w:line="276" w:lineRule="auto"/>
              <w:rPr>
                <w:rFonts w:ascii="Times New Roman" w:hAnsi="Times New Roman" w:cs="Times New Roman"/>
                <w:b/>
                <w:i/>
                <w:u w:val="single"/>
              </w:rPr>
            </w:pPr>
            <w:r w:rsidRPr="00736ECC">
              <w:rPr>
                <w:rFonts w:ascii="Times New Roman" w:hAnsi="Times New Roman" w:cs="Times New Roman"/>
                <w:b/>
                <w:i/>
                <w:u w:val="single"/>
              </w:rPr>
              <w:t>Подпункт «ж» пункта 9 статьи 1</w:t>
            </w:r>
            <w:r w:rsidR="003B4D65" w:rsidRPr="00736ECC">
              <w:rPr>
                <w:rFonts w:ascii="Times New Roman" w:hAnsi="Times New Roman" w:cs="Times New Roman"/>
                <w:b/>
                <w:i/>
                <w:u w:val="single"/>
              </w:rPr>
              <w:t xml:space="preserve"> Законопроекта</w:t>
            </w:r>
            <w:r w:rsidRPr="00736ECC">
              <w:rPr>
                <w:rFonts w:ascii="Times New Roman" w:hAnsi="Times New Roman" w:cs="Times New Roman"/>
                <w:b/>
                <w:i/>
                <w:u w:val="single"/>
              </w:rPr>
              <w:t xml:space="preserve">: </w:t>
            </w:r>
          </w:p>
          <w:p w:rsidR="00AE24E1" w:rsidRPr="00FD20C5" w:rsidRDefault="00AE24E1" w:rsidP="00AE24E1">
            <w:pPr>
              <w:spacing w:after="200" w:line="276" w:lineRule="auto"/>
              <w:rPr>
                <w:rFonts w:ascii="Times New Roman" w:hAnsi="Times New Roman" w:cs="Times New Roman"/>
                <w:b/>
              </w:rPr>
            </w:pPr>
            <w:r w:rsidRPr="00FD20C5">
              <w:rPr>
                <w:rFonts w:ascii="Times New Roman" w:hAnsi="Times New Roman" w:cs="Times New Roman"/>
              </w:rPr>
              <w:t xml:space="preserve">ж) в части 8 </w:t>
            </w:r>
            <w:r w:rsidRPr="00FD20C5">
              <w:rPr>
                <w:rFonts w:ascii="Times New Roman" w:hAnsi="Times New Roman" w:cs="Times New Roman"/>
                <w:b/>
              </w:rPr>
              <w:t>слова «вправе» заменить словами «не вправе».</w:t>
            </w:r>
          </w:p>
          <w:p w:rsidR="005F0357" w:rsidRPr="00FD20C5" w:rsidRDefault="005F0357" w:rsidP="005F0357">
            <w:pPr>
              <w:spacing w:after="200" w:line="276" w:lineRule="auto"/>
              <w:rPr>
                <w:rFonts w:ascii="Times New Roman" w:hAnsi="Times New Roman" w:cs="Times New Roman"/>
                <w:b/>
                <w:i/>
              </w:rPr>
            </w:pPr>
            <w:r w:rsidRPr="00FD20C5">
              <w:rPr>
                <w:rFonts w:ascii="Times New Roman" w:hAnsi="Times New Roman" w:cs="Times New Roman"/>
                <w:b/>
                <w:i/>
              </w:rPr>
              <w:t>Часть 8 статьи 18 действующего федерального закона № 261-ФЗ:</w:t>
            </w:r>
          </w:p>
          <w:p w:rsidR="005F0357" w:rsidRPr="00FD20C5" w:rsidRDefault="005F0357" w:rsidP="005F0357">
            <w:pPr>
              <w:spacing w:after="200" w:line="276" w:lineRule="auto"/>
              <w:jc w:val="both"/>
              <w:rPr>
                <w:rFonts w:ascii="Times New Roman" w:hAnsi="Times New Roman" w:cs="Times New Roman"/>
              </w:rPr>
            </w:pPr>
            <w:r w:rsidRPr="00FD20C5">
              <w:rPr>
                <w:rFonts w:ascii="Times New Roman" w:hAnsi="Times New Roman" w:cs="Times New Roman"/>
              </w:rPr>
              <w:t xml:space="preserve">«Члены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w:t>
            </w:r>
            <w:r w:rsidRPr="00FD20C5">
              <w:rPr>
                <w:rFonts w:ascii="Times New Roman" w:hAnsi="Times New Roman" w:cs="Times New Roman"/>
                <w:i/>
              </w:rPr>
              <w:t>профессиональную</w:t>
            </w:r>
            <w:r w:rsidRPr="00FD20C5">
              <w:rPr>
                <w:rFonts w:ascii="Times New Roman" w:hAnsi="Times New Roman" w:cs="Times New Roman"/>
              </w:rPr>
              <w:t xml:space="preserve"> деятельность. Члены саморегулируемой организации в области энергетического обследования – </w:t>
            </w:r>
            <w:r w:rsidRPr="00FD20C5">
              <w:rPr>
                <w:rFonts w:ascii="Times New Roman" w:hAnsi="Times New Roman" w:cs="Times New Roman"/>
                <w:b/>
                <w:i/>
              </w:rPr>
              <w:t>юридические лица и индивидуальные предприниматели</w:t>
            </w:r>
            <w:r w:rsidRPr="00FD20C5">
              <w:rPr>
                <w:rFonts w:ascii="Times New Roman" w:hAnsi="Times New Roman" w:cs="Times New Roman"/>
              </w:rPr>
              <w:t xml:space="preserve">  вправе проводить энергетические обследования в отношении самих себя и принадлежащих им объектов. </w:t>
            </w:r>
            <w:r w:rsidRPr="00FD20C5">
              <w:rPr>
                <w:rFonts w:ascii="Times New Roman" w:hAnsi="Times New Roman" w:cs="Times New Roman"/>
                <w:b/>
                <w:i/>
              </w:rPr>
              <w:t xml:space="preserve">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w:t>
            </w:r>
            <w:r w:rsidRPr="00FD20C5">
              <w:rPr>
                <w:rFonts w:ascii="Times New Roman" w:hAnsi="Times New Roman" w:cs="Times New Roman"/>
                <w:b/>
                <w:i/>
              </w:rPr>
              <w:lastRenderedPageBreak/>
              <w:t>ему объектов.</w:t>
            </w:r>
            <w:r w:rsidRPr="00FD20C5">
              <w:rPr>
                <w:rFonts w:ascii="Times New Roman" w:hAnsi="Times New Roman" w:cs="Times New Roman"/>
              </w:rPr>
              <w:t xml:space="preserve"> Конфиденциальная информация, полученная членами саморегулируемой организации в области энергетического обследования, не подлежит разглашению, за исключением случаев, установленных законодательством Российской Федерации»</w:t>
            </w:r>
            <w:r w:rsidR="00EC6278" w:rsidRPr="00FD20C5">
              <w:rPr>
                <w:rFonts w:ascii="Times New Roman" w:hAnsi="Times New Roman" w:cs="Times New Roman"/>
              </w:rPr>
              <w:t>.</w:t>
            </w:r>
          </w:p>
        </w:tc>
        <w:tc>
          <w:tcPr>
            <w:tcW w:w="5244" w:type="dxa"/>
            <w:tcBorders>
              <w:bottom w:val="single" w:sz="4" w:space="0" w:color="auto"/>
            </w:tcBorders>
          </w:tcPr>
          <w:p w:rsidR="00E40FEC" w:rsidRPr="00FD20C5" w:rsidRDefault="004F679A" w:rsidP="000D0969">
            <w:pPr>
              <w:spacing w:after="200" w:line="276" w:lineRule="auto"/>
              <w:jc w:val="both"/>
              <w:rPr>
                <w:rFonts w:ascii="Times New Roman" w:hAnsi="Times New Roman" w:cs="Times New Roman"/>
                <w:b/>
              </w:rPr>
            </w:pPr>
            <w:r w:rsidRPr="00FD20C5">
              <w:rPr>
                <w:rFonts w:ascii="Times New Roman" w:hAnsi="Times New Roman" w:cs="Times New Roman"/>
                <w:b/>
              </w:rPr>
              <w:lastRenderedPageBreak/>
              <w:t>Исключить</w:t>
            </w:r>
          </w:p>
          <w:p w:rsidR="005F0357" w:rsidRPr="00FD20C5" w:rsidRDefault="005F0357" w:rsidP="000D0969">
            <w:pPr>
              <w:spacing w:after="200" w:line="276" w:lineRule="auto"/>
              <w:jc w:val="both"/>
              <w:rPr>
                <w:rFonts w:ascii="Times New Roman" w:hAnsi="Times New Roman" w:cs="Times New Roman"/>
              </w:rPr>
            </w:pPr>
          </w:p>
          <w:p w:rsidR="005F0357" w:rsidRPr="00FD20C5" w:rsidRDefault="005F0357" w:rsidP="000D0969">
            <w:pPr>
              <w:spacing w:after="200" w:line="276" w:lineRule="auto"/>
              <w:jc w:val="both"/>
              <w:rPr>
                <w:rFonts w:ascii="Times New Roman" w:hAnsi="Times New Roman" w:cs="Times New Roman"/>
              </w:rPr>
            </w:pPr>
          </w:p>
          <w:p w:rsidR="005F0357" w:rsidRPr="00FD20C5" w:rsidRDefault="005F0357" w:rsidP="005F0357">
            <w:pPr>
              <w:spacing w:after="200" w:line="276" w:lineRule="auto"/>
              <w:rPr>
                <w:rFonts w:ascii="Times New Roman" w:hAnsi="Times New Roman" w:cs="Times New Roman"/>
                <w:b/>
              </w:rPr>
            </w:pPr>
            <w:r w:rsidRPr="00FD20C5">
              <w:rPr>
                <w:rFonts w:ascii="Times New Roman" w:hAnsi="Times New Roman" w:cs="Times New Roman"/>
                <w:b/>
              </w:rPr>
              <w:t xml:space="preserve">Предлагаем часть 8 статьи 18 </w:t>
            </w:r>
            <w:r w:rsidR="00EC6278" w:rsidRPr="00FD20C5">
              <w:rPr>
                <w:rFonts w:ascii="Times New Roman" w:hAnsi="Times New Roman" w:cs="Times New Roman"/>
                <w:b/>
              </w:rPr>
              <w:t xml:space="preserve">действующего федерального закона № 261-ФЗ </w:t>
            </w:r>
            <w:r w:rsidRPr="00FD20C5">
              <w:rPr>
                <w:rFonts w:ascii="Times New Roman" w:hAnsi="Times New Roman" w:cs="Times New Roman"/>
                <w:b/>
              </w:rPr>
              <w:t>изложить в следующей редакции:</w:t>
            </w:r>
          </w:p>
          <w:p w:rsidR="005F0357" w:rsidRPr="00FD20C5" w:rsidRDefault="005F0357" w:rsidP="005F0357">
            <w:pPr>
              <w:spacing w:after="200" w:line="276" w:lineRule="auto"/>
              <w:jc w:val="both"/>
              <w:rPr>
                <w:rFonts w:ascii="Times New Roman" w:hAnsi="Times New Roman" w:cs="Times New Roman"/>
              </w:rPr>
            </w:pPr>
            <w:r w:rsidRPr="00FD20C5">
              <w:rPr>
                <w:rFonts w:ascii="Times New Roman" w:hAnsi="Times New Roman" w:cs="Times New Roman"/>
                <w:i/>
              </w:rPr>
              <w:t xml:space="preserve">«Члены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w:t>
            </w:r>
            <w:r w:rsidRPr="00FD20C5">
              <w:rPr>
                <w:rFonts w:ascii="Times New Roman" w:hAnsi="Times New Roman" w:cs="Times New Roman"/>
                <w:b/>
                <w:i/>
                <w:u w:val="single"/>
              </w:rPr>
              <w:t>вправе</w:t>
            </w:r>
            <w:r w:rsidRPr="00FD20C5">
              <w:rPr>
                <w:rFonts w:ascii="Times New Roman" w:hAnsi="Times New Roman" w:cs="Times New Roman"/>
                <w:i/>
                <w:u w:val="single"/>
              </w:rPr>
              <w:t xml:space="preserve"> </w:t>
            </w:r>
            <w:r w:rsidRPr="00FD20C5">
              <w:rPr>
                <w:rFonts w:ascii="Times New Roman" w:hAnsi="Times New Roman" w:cs="Times New Roman"/>
                <w:i/>
              </w:rPr>
              <w:t xml:space="preserve">осуществлять иную предпринимательскую деятельность. Члены саморегулируемой организации в области энергетического обследования </w:t>
            </w:r>
            <w:r w:rsidRPr="00FD20C5">
              <w:rPr>
                <w:rFonts w:ascii="Times New Roman" w:hAnsi="Times New Roman" w:cs="Times New Roman"/>
                <w:b/>
                <w:i/>
              </w:rPr>
              <w:t>не вправе</w:t>
            </w:r>
            <w:r w:rsidRPr="00FD20C5">
              <w:rPr>
                <w:rFonts w:ascii="Times New Roman" w:hAnsi="Times New Roman" w:cs="Times New Roman"/>
                <w:i/>
              </w:rPr>
              <w:t xml:space="preserve"> проводить энергетические обследования в отношении самих себя и принадлежащих им объектов. Конфиденциальная информация, полученная членами саморегулируемой организации в области энергетического обследования, не подлежит разглашению, за исключением случаев, установленных законодательством Российской Федерации»</w:t>
            </w:r>
            <w:r w:rsidR="00EC6278" w:rsidRPr="00FD20C5">
              <w:rPr>
                <w:rFonts w:ascii="Times New Roman" w:hAnsi="Times New Roman" w:cs="Times New Roman"/>
                <w:i/>
              </w:rPr>
              <w:t>.</w:t>
            </w:r>
          </w:p>
        </w:tc>
        <w:tc>
          <w:tcPr>
            <w:tcW w:w="4395" w:type="dxa"/>
            <w:tcBorders>
              <w:bottom w:val="single" w:sz="4" w:space="0" w:color="auto"/>
            </w:tcBorders>
          </w:tcPr>
          <w:p w:rsidR="00E40FEC" w:rsidRPr="00FD20C5" w:rsidRDefault="00BE6D06" w:rsidP="003F6D87">
            <w:pPr>
              <w:jc w:val="both"/>
              <w:rPr>
                <w:rFonts w:ascii="Times New Roman" w:hAnsi="Times New Roman" w:cs="Times New Roman"/>
              </w:rPr>
            </w:pPr>
            <w:r w:rsidRPr="00FD20C5">
              <w:rPr>
                <w:rFonts w:ascii="Times New Roman" w:hAnsi="Times New Roman" w:cs="Times New Roman"/>
              </w:rPr>
              <w:t xml:space="preserve">1) </w:t>
            </w:r>
            <w:r w:rsidR="00E61353" w:rsidRPr="00FD20C5">
              <w:rPr>
                <w:rFonts w:ascii="Times New Roman" w:hAnsi="Times New Roman" w:cs="Times New Roman"/>
              </w:rPr>
              <w:t xml:space="preserve">Это </w:t>
            </w:r>
            <w:r w:rsidR="00E61353" w:rsidRPr="00FD20C5">
              <w:rPr>
                <w:rFonts w:ascii="Times New Roman" w:hAnsi="Times New Roman" w:cs="Times New Roman"/>
                <w:b/>
                <w:i/>
              </w:rPr>
              <w:t xml:space="preserve">нельзя применить </w:t>
            </w:r>
            <w:r w:rsidR="00E61353" w:rsidRPr="00FD20C5">
              <w:rPr>
                <w:rFonts w:ascii="Times New Roman" w:hAnsi="Times New Roman" w:cs="Times New Roman"/>
                <w:b/>
                <w:i/>
                <w:u w:val="single"/>
              </w:rPr>
              <w:t>к первому предложению  части 8 статьи 18</w:t>
            </w:r>
            <w:r w:rsidR="00E61353" w:rsidRPr="00FD20C5">
              <w:rPr>
                <w:rFonts w:ascii="Times New Roman" w:hAnsi="Times New Roman" w:cs="Times New Roman"/>
                <w:b/>
                <w:i/>
              </w:rPr>
              <w:t xml:space="preserve"> действующего ФЗ</w:t>
            </w:r>
            <w:r w:rsidRPr="00FD20C5">
              <w:rPr>
                <w:rFonts w:ascii="Times New Roman" w:hAnsi="Times New Roman" w:cs="Times New Roman"/>
                <w:b/>
                <w:i/>
              </w:rPr>
              <w:t xml:space="preserve"> № 261-ФЗ</w:t>
            </w:r>
            <w:r w:rsidR="00E61353" w:rsidRPr="00FD20C5">
              <w:rPr>
                <w:rFonts w:ascii="Times New Roman" w:hAnsi="Times New Roman" w:cs="Times New Roman"/>
                <w:b/>
                <w:i/>
              </w:rPr>
              <w:t>,</w:t>
            </w:r>
            <w:r w:rsidR="00E61353" w:rsidRPr="00FD20C5">
              <w:rPr>
                <w:rFonts w:ascii="Times New Roman" w:hAnsi="Times New Roman" w:cs="Times New Roman"/>
              </w:rPr>
              <w:t xml:space="preserve"> так как противоречит ряду федеральных законов, в частности ФЗ «Об акционерных обществах»</w:t>
            </w:r>
            <w:r w:rsidRPr="00FD20C5">
              <w:rPr>
                <w:rFonts w:ascii="Times New Roman" w:hAnsi="Times New Roman" w:cs="Times New Roman"/>
              </w:rPr>
              <w:t xml:space="preserve"> N 208-ФЗ</w:t>
            </w:r>
            <w:r w:rsidR="00E61353" w:rsidRPr="00FD20C5">
              <w:rPr>
                <w:rFonts w:ascii="Times New Roman" w:hAnsi="Times New Roman" w:cs="Times New Roman"/>
              </w:rPr>
              <w:t xml:space="preserve">. Кроме этого, частью 3 статьи 5 </w:t>
            </w:r>
            <w:r w:rsidRPr="00FD20C5">
              <w:rPr>
                <w:rFonts w:ascii="Times New Roman" w:hAnsi="Times New Roman" w:cs="Times New Roman"/>
              </w:rPr>
              <w:t xml:space="preserve">ФЗ </w:t>
            </w:r>
            <w:r w:rsidR="00E61353" w:rsidRPr="00FD20C5">
              <w:rPr>
                <w:rFonts w:ascii="Times New Roman" w:hAnsi="Times New Roman" w:cs="Times New Roman"/>
              </w:rPr>
              <w:t xml:space="preserve">«О саморегулируемых организациях» </w:t>
            </w:r>
            <w:r w:rsidRPr="00FD20C5">
              <w:rPr>
                <w:rFonts w:ascii="Times New Roman" w:hAnsi="Times New Roman" w:cs="Times New Roman"/>
              </w:rPr>
              <w:t xml:space="preserve">№ 315-ФЗ  </w:t>
            </w:r>
            <w:r w:rsidR="00E61353" w:rsidRPr="00FD20C5">
              <w:rPr>
                <w:rFonts w:ascii="Times New Roman" w:hAnsi="Times New Roman" w:cs="Times New Roman"/>
              </w:rPr>
              <w:t>предусмотрена возможность субъекта, осуществляющего различные виды предпринимательской или профессиональной деятельности, являться членом нескольких СРО, если такие СРО объединяют субъектов  предпринимательской или профессиональной деятельности соответствующих видов. Следовательно, законодатель предусматривает возможность осуществление общей (универсальной) правоспособности субъектами предпринимательской деятельности, являющимися членами СРО.</w:t>
            </w:r>
          </w:p>
          <w:p w:rsidR="00E61353" w:rsidRPr="00FD20C5" w:rsidRDefault="00E61353" w:rsidP="003F6D87">
            <w:pPr>
              <w:jc w:val="both"/>
              <w:rPr>
                <w:rFonts w:ascii="Times New Roman" w:hAnsi="Times New Roman" w:cs="Times New Roman"/>
              </w:rPr>
            </w:pPr>
            <w:r w:rsidRPr="00FD20C5">
              <w:rPr>
                <w:rFonts w:ascii="Times New Roman" w:hAnsi="Times New Roman" w:cs="Times New Roman"/>
              </w:rPr>
              <w:t xml:space="preserve">Сегодня много проектных и строительных предприятий организовали подразделения, занимающиеся </w:t>
            </w:r>
            <w:proofErr w:type="spellStart"/>
            <w:r w:rsidRPr="00FD20C5">
              <w:rPr>
                <w:rFonts w:ascii="Times New Roman" w:hAnsi="Times New Roman" w:cs="Times New Roman"/>
              </w:rPr>
              <w:t>энергоаудитом</w:t>
            </w:r>
            <w:proofErr w:type="spellEnd"/>
            <w:r w:rsidRPr="00FD20C5">
              <w:rPr>
                <w:rFonts w:ascii="Times New Roman" w:hAnsi="Times New Roman" w:cs="Times New Roman"/>
              </w:rPr>
              <w:t xml:space="preserve">, и вступили в СРО энергоаудиторов. Эти предприятия предлагают заказчику не только проведение энергетического обследования, но и их </w:t>
            </w:r>
            <w:r w:rsidR="00894384" w:rsidRPr="00FD20C5">
              <w:rPr>
                <w:rFonts w:ascii="Times New Roman" w:hAnsi="Times New Roman" w:cs="Times New Roman"/>
              </w:rPr>
              <w:t xml:space="preserve">практическую </w:t>
            </w:r>
            <w:r w:rsidRPr="00FD20C5">
              <w:rPr>
                <w:rFonts w:ascii="Times New Roman" w:hAnsi="Times New Roman" w:cs="Times New Roman"/>
              </w:rPr>
              <w:t xml:space="preserve">реализацию, заключение </w:t>
            </w:r>
            <w:proofErr w:type="spellStart"/>
            <w:r w:rsidRPr="00FD20C5">
              <w:rPr>
                <w:rFonts w:ascii="Times New Roman" w:hAnsi="Times New Roman" w:cs="Times New Roman"/>
              </w:rPr>
              <w:t>энергосервисных</w:t>
            </w:r>
            <w:proofErr w:type="spellEnd"/>
            <w:r w:rsidRPr="00FD20C5">
              <w:rPr>
                <w:rFonts w:ascii="Times New Roman" w:hAnsi="Times New Roman" w:cs="Times New Roman"/>
              </w:rPr>
              <w:t xml:space="preserve"> контрактов и т.п. Таким образом, заказчик имеет возможность получить комплек</w:t>
            </w:r>
            <w:r w:rsidR="00537663" w:rsidRPr="00FD20C5">
              <w:rPr>
                <w:rFonts w:ascii="Times New Roman" w:hAnsi="Times New Roman" w:cs="Times New Roman"/>
              </w:rPr>
              <w:t xml:space="preserve">сное решение </w:t>
            </w:r>
            <w:r w:rsidR="00116084" w:rsidRPr="00FD20C5">
              <w:rPr>
                <w:rFonts w:ascii="Times New Roman" w:hAnsi="Times New Roman" w:cs="Times New Roman"/>
              </w:rPr>
              <w:t xml:space="preserve">задачи </w:t>
            </w:r>
            <w:r w:rsidR="00537663" w:rsidRPr="00FD20C5">
              <w:rPr>
                <w:rFonts w:ascii="Times New Roman" w:hAnsi="Times New Roman" w:cs="Times New Roman"/>
              </w:rPr>
              <w:t>-</w:t>
            </w:r>
            <w:r w:rsidR="00923E42" w:rsidRPr="00FD20C5">
              <w:rPr>
                <w:rFonts w:ascii="Times New Roman" w:hAnsi="Times New Roman" w:cs="Times New Roman"/>
              </w:rPr>
              <w:t xml:space="preserve"> </w:t>
            </w:r>
            <w:r w:rsidR="00537663" w:rsidRPr="00FD20C5">
              <w:rPr>
                <w:rFonts w:ascii="Times New Roman" w:hAnsi="Times New Roman" w:cs="Times New Roman"/>
              </w:rPr>
              <w:lastRenderedPageBreak/>
              <w:t xml:space="preserve">«энергосбережение «под ключ»: </w:t>
            </w:r>
            <w:r w:rsidRPr="00FD20C5">
              <w:rPr>
                <w:rFonts w:ascii="Times New Roman" w:hAnsi="Times New Roman" w:cs="Times New Roman"/>
              </w:rPr>
              <w:t xml:space="preserve"> от энергоаудита и разработки программы энергосбережения и повышения </w:t>
            </w:r>
            <w:proofErr w:type="spellStart"/>
            <w:r w:rsidRPr="00FD20C5">
              <w:rPr>
                <w:rFonts w:ascii="Times New Roman" w:hAnsi="Times New Roman" w:cs="Times New Roman"/>
              </w:rPr>
              <w:t>энергоэффективности</w:t>
            </w:r>
            <w:proofErr w:type="spellEnd"/>
            <w:r w:rsidRPr="00FD20C5">
              <w:rPr>
                <w:rFonts w:ascii="Times New Roman" w:hAnsi="Times New Roman" w:cs="Times New Roman"/>
              </w:rPr>
              <w:t xml:space="preserve"> до заключения </w:t>
            </w:r>
            <w:proofErr w:type="spellStart"/>
            <w:r w:rsidRPr="00FD20C5">
              <w:rPr>
                <w:rFonts w:ascii="Times New Roman" w:hAnsi="Times New Roman" w:cs="Times New Roman"/>
              </w:rPr>
              <w:t>энергосервисного</w:t>
            </w:r>
            <w:proofErr w:type="spellEnd"/>
            <w:r w:rsidRPr="00FD20C5">
              <w:rPr>
                <w:rFonts w:ascii="Times New Roman" w:hAnsi="Times New Roman" w:cs="Times New Roman"/>
              </w:rPr>
              <w:t xml:space="preserve"> </w:t>
            </w:r>
            <w:r w:rsidR="00537663" w:rsidRPr="00FD20C5">
              <w:rPr>
                <w:rFonts w:ascii="Times New Roman" w:hAnsi="Times New Roman" w:cs="Times New Roman"/>
              </w:rPr>
              <w:t>конт</w:t>
            </w:r>
            <w:r w:rsidRPr="00FD20C5">
              <w:rPr>
                <w:rFonts w:ascii="Times New Roman" w:hAnsi="Times New Roman" w:cs="Times New Roman"/>
              </w:rPr>
              <w:t>ракта из одного подрядчика</w:t>
            </w:r>
            <w:r w:rsidR="005F0357" w:rsidRPr="00FD20C5">
              <w:rPr>
                <w:rFonts w:ascii="Times New Roman" w:hAnsi="Times New Roman" w:cs="Times New Roman"/>
              </w:rPr>
              <w:t xml:space="preserve"> и реализации этой программы</w:t>
            </w:r>
            <w:r w:rsidRPr="00FD20C5">
              <w:rPr>
                <w:rFonts w:ascii="Times New Roman" w:hAnsi="Times New Roman" w:cs="Times New Roman"/>
              </w:rPr>
              <w:t xml:space="preserve">, что снижает стоимость всего </w:t>
            </w:r>
            <w:r w:rsidR="00116084" w:rsidRPr="00FD20C5">
              <w:rPr>
                <w:rFonts w:ascii="Times New Roman" w:hAnsi="Times New Roman" w:cs="Times New Roman"/>
              </w:rPr>
              <w:t xml:space="preserve">объема </w:t>
            </w:r>
            <w:r w:rsidRPr="00FD20C5">
              <w:rPr>
                <w:rFonts w:ascii="Times New Roman" w:hAnsi="Times New Roman" w:cs="Times New Roman"/>
              </w:rPr>
              <w:t>работ, повышает их качество и ответственность подрядчика.</w:t>
            </w:r>
          </w:p>
          <w:p w:rsidR="00E61353" w:rsidRPr="00FD20C5" w:rsidRDefault="00E61353" w:rsidP="00904D8C">
            <w:pPr>
              <w:rPr>
                <w:rFonts w:ascii="Times New Roman" w:hAnsi="Times New Roman" w:cs="Times New Roman"/>
              </w:rPr>
            </w:pPr>
            <w:r w:rsidRPr="00FD20C5">
              <w:rPr>
                <w:rFonts w:ascii="Times New Roman" w:hAnsi="Times New Roman" w:cs="Times New Roman"/>
              </w:rPr>
              <w:t>Предлагаемое изменение:</w:t>
            </w:r>
          </w:p>
          <w:p w:rsidR="00BE6D06" w:rsidRPr="00FD20C5" w:rsidRDefault="00E61353" w:rsidP="00904D8C">
            <w:pPr>
              <w:jc w:val="both"/>
              <w:rPr>
                <w:rFonts w:ascii="Times New Roman" w:hAnsi="Times New Roman" w:cs="Times New Roman"/>
              </w:rPr>
            </w:pPr>
            <w:proofErr w:type="gramStart"/>
            <w:r w:rsidRPr="00FD20C5">
              <w:rPr>
                <w:rFonts w:ascii="Times New Roman" w:hAnsi="Times New Roman" w:cs="Times New Roman"/>
              </w:rPr>
              <w:t xml:space="preserve">- исключит возможность реализации </w:t>
            </w:r>
            <w:r w:rsidR="00894384" w:rsidRPr="00FD20C5">
              <w:rPr>
                <w:rFonts w:ascii="Times New Roman" w:hAnsi="Times New Roman" w:cs="Times New Roman"/>
              </w:rPr>
              <w:t xml:space="preserve">программы </w:t>
            </w:r>
            <w:r w:rsidRPr="00FD20C5">
              <w:rPr>
                <w:rFonts w:ascii="Times New Roman" w:hAnsi="Times New Roman" w:cs="Times New Roman"/>
              </w:rPr>
              <w:t xml:space="preserve">«Энергосбережение «под ключ», что приведет к увеличению стоимости всего комплекса работ и снижению их качества, </w:t>
            </w:r>
            <w:r w:rsidR="00116084" w:rsidRPr="00FD20C5">
              <w:rPr>
                <w:rFonts w:ascii="Times New Roman" w:hAnsi="Times New Roman" w:cs="Times New Roman"/>
              </w:rPr>
              <w:t>поскольку</w:t>
            </w:r>
            <w:r w:rsidRPr="00FD20C5">
              <w:rPr>
                <w:rFonts w:ascii="Times New Roman" w:hAnsi="Times New Roman" w:cs="Times New Roman"/>
              </w:rPr>
              <w:t xml:space="preserve"> </w:t>
            </w:r>
            <w:proofErr w:type="spellStart"/>
            <w:r w:rsidRPr="00FD20C5">
              <w:rPr>
                <w:rFonts w:ascii="Times New Roman" w:hAnsi="Times New Roman" w:cs="Times New Roman"/>
              </w:rPr>
              <w:t>энергоаудит</w:t>
            </w:r>
            <w:proofErr w:type="spellEnd"/>
            <w:r w:rsidRPr="00FD20C5">
              <w:rPr>
                <w:rFonts w:ascii="Times New Roman" w:hAnsi="Times New Roman" w:cs="Times New Roman"/>
              </w:rPr>
              <w:t xml:space="preserve"> и планирование мероприятий </w:t>
            </w:r>
            <w:r w:rsidR="00116084" w:rsidRPr="00FD20C5">
              <w:rPr>
                <w:rFonts w:ascii="Times New Roman" w:hAnsi="Times New Roman" w:cs="Times New Roman"/>
              </w:rPr>
              <w:t xml:space="preserve">будет </w:t>
            </w:r>
            <w:r w:rsidRPr="00FD20C5">
              <w:rPr>
                <w:rFonts w:ascii="Times New Roman" w:hAnsi="Times New Roman" w:cs="Times New Roman"/>
              </w:rPr>
              <w:t>проводит</w:t>
            </w:r>
            <w:r w:rsidR="00116084" w:rsidRPr="00FD20C5">
              <w:rPr>
                <w:rFonts w:ascii="Times New Roman" w:hAnsi="Times New Roman" w:cs="Times New Roman"/>
              </w:rPr>
              <w:t>ь</w:t>
            </w:r>
            <w:r w:rsidRPr="00FD20C5">
              <w:rPr>
                <w:rFonts w:ascii="Times New Roman" w:hAnsi="Times New Roman" w:cs="Times New Roman"/>
              </w:rPr>
              <w:t xml:space="preserve"> одна компания, а их реализацию </w:t>
            </w:r>
            <w:r w:rsidR="00116084" w:rsidRPr="00FD20C5">
              <w:rPr>
                <w:rFonts w:ascii="Times New Roman" w:hAnsi="Times New Roman" w:cs="Times New Roman"/>
              </w:rPr>
              <w:t xml:space="preserve">- </w:t>
            </w:r>
            <w:r w:rsidRPr="00FD20C5">
              <w:rPr>
                <w:rFonts w:ascii="Times New Roman" w:hAnsi="Times New Roman" w:cs="Times New Roman"/>
              </w:rPr>
              <w:t xml:space="preserve">другая, </w:t>
            </w:r>
            <w:r w:rsidR="00116084" w:rsidRPr="00FD20C5">
              <w:rPr>
                <w:rFonts w:ascii="Times New Roman" w:hAnsi="Times New Roman" w:cs="Times New Roman"/>
              </w:rPr>
              <w:t xml:space="preserve">при этом размывается </w:t>
            </w:r>
            <w:r w:rsidRPr="00FD20C5">
              <w:rPr>
                <w:rFonts w:ascii="Times New Roman" w:hAnsi="Times New Roman" w:cs="Times New Roman"/>
              </w:rPr>
              <w:t>ответственность за конечный результат</w:t>
            </w:r>
            <w:r w:rsidR="00BE6D06" w:rsidRPr="00FD20C5">
              <w:rPr>
                <w:rFonts w:ascii="Times New Roman" w:hAnsi="Times New Roman" w:cs="Times New Roman"/>
              </w:rPr>
              <w:t>,</w:t>
            </w:r>
            <w:r w:rsidR="005F0357" w:rsidRPr="00FD20C5">
              <w:rPr>
                <w:rFonts w:ascii="Times New Roman" w:hAnsi="Times New Roman" w:cs="Times New Roman"/>
              </w:rPr>
              <w:t xml:space="preserve"> и определение виновного в отсутствии реальной экономии по результату реализации энергосберегающих мероприятий представляется крайне тяжелым</w:t>
            </w:r>
            <w:r w:rsidR="00BE6D06" w:rsidRPr="00FD20C5">
              <w:rPr>
                <w:rFonts w:ascii="Times New Roman" w:hAnsi="Times New Roman" w:cs="Times New Roman"/>
              </w:rPr>
              <w:t xml:space="preserve">. </w:t>
            </w:r>
            <w:proofErr w:type="gramEnd"/>
          </w:p>
          <w:p w:rsidR="00BE6D06" w:rsidRPr="00FD20C5" w:rsidRDefault="00BE6D06" w:rsidP="00923E42">
            <w:pPr>
              <w:jc w:val="both"/>
              <w:rPr>
                <w:rFonts w:ascii="Times New Roman" w:hAnsi="Times New Roman" w:cs="Times New Roman"/>
                <w:b/>
              </w:rPr>
            </w:pPr>
            <w:r w:rsidRPr="00FD20C5">
              <w:rPr>
                <w:rFonts w:ascii="Times New Roman" w:hAnsi="Times New Roman" w:cs="Times New Roman"/>
              </w:rPr>
              <w:t xml:space="preserve">2) Поскольку Законопроект не предусматривает членство в СРО «физических лиц», то слова </w:t>
            </w:r>
            <w:r w:rsidRPr="00FD20C5">
              <w:rPr>
                <w:rFonts w:ascii="Times New Roman" w:hAnsi="Times New Roman" w:cs="Times New Roman"/>
                <w:b/>
                <w:i/>
              </w:rPr>
              <w:t>«профессиональная деятельность»</w:t>
            </w:r>
            <w:r w:rsidRPr="00FD20C5">
              <w:rPr>
                <w:rFonts w:ascii="Times New Roman" w:hAnsi="Times New Roman" w:cs="Times New Roman"/>
                <w:b/>
              </w:rPr>
              <w:t xml:space="preserve"> </w:t>
            </w:r>
            <w:r w:rsidRPr="00FD20C5">
              <w:rPr>
                <w:rFonts w:ascii="Times New Roman" w:hAnsi="Times New Roman" w:cs="Times New Roman"/>
              </w:rPr>
              <w:t>не уместны в части 8 статьи 18, т.к. данное понятие применительно  к физическим лицам</w:t>
            </w:r>
            <w:r w:rsidRPr="00FD20C5">
              <w:rPr>
                <w:rFonts w:ascii="Times New Roman" w:hAnsi="Times New Roman" w:cs="Times New Roman"/>
                <w:b/>
              </w:rPr>
              <w:t xml:space="preserve">. </w:t>
            </w:r>
          </w:p>
          <w:p w:rsidR="00281032" w:rsidRPr="00FD20C5" w:rsidRDefault="00BE6D06" w:rsidP="008A7599">
            <w:pPr>
              <w:jc w:val="both"/>
              <w:rPr>
                <w:rFonts w:ascii="Times New Roman" w:hAnsi="Times New Roman" w:cs="Times New Roman"/>
              </w:rPr>
            </w:pPr>
            <w:r w:rsidRPr="00FD20C5">
              <w:rPr>
                <w:rFonts w:ascii="Times New Roman" w:hAnsi="Times New Roman" w:cs="Times New Roman"/>
              </w:rPr>
              <w:t xml:space="preserve">По этой же причине целесообразно из части 8 статьи 18 действующего ФЗ полностью  </w:t>
            </w:r>
            <w:r w:rsidRPr="00FD20C5">
              <w:rPr>
                <w:rFonts w:ascii="Times New Roman" w:hAnsi="Times New Roman" w:cs="Times New Roman"/>
                <w:b/>
                <w:u w:val="single"/>
              </w:rPr>
              <w:t>убрать фразу:</w:t>
            </w:r>
            <w:r w:rsidRPr="00FD20C5">
              <w:rPr>
                <w:rFonts w:ascii="Times New Roman" w:hAnsi="Times New Roman" w:cs="Times New Roman"/>
              </w:rPr>
              <w:t xml:space="preserve"> </w:t>
            </w:r>
            <w:r w:rsidRPr="00FD20C5">
              <w:rPr>
                <w:rFonts w:ascii="Times New Roman" w:hAnsi="Times New Roman" w:cs="Times New Roman"/>
                <w:b/>
                <w:i/>
              </w:rPr>
              <w:t xml:space="preserve">«Члены саморегулируемой организации в области энергетического обследования – физические лица, </w:t>
            </w:r>
            <w:r w:rsidRPr="00FD20C5">
              <w:rPr>
                <w:rFonts w:ascii="Times New Roman" w:hAnsi="Times New Roman" w:cs="Times New Roman"/>
                <w:b/>
                <w:i/>
              </w:rPr>
              <w:lastRenderedPageBreak/>
              <w:t>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w:t>
            </w:r>
            <w:r w:rsidRPr="00FD20C5">
              <w:rPr>
                <w:rFonts w:ascii="Times New Roman" w:hAnsi="Times New Roman" w:cs="Times New Roman"/>
                <w:i/>
              </w:rPr>
              <w:t>.</w:t>
            </w:r>
            <w:r w:rsidRPr="00FD20C5">
              <w:rPr>
                <w:rFonts w:ascii="Times New Roman" w:hAnsi="Times New Roman" w:cs="Times New Roman"/>
              </w:rPr>
              <w:t xml:space="preserve"> Поскольку Законопроект не предусматривает членства в СРО физических лиц</w:t>
            </w:r>
            <w:r w:rsidRPr="00FD20C5">
              <w:rPr>
                <w:rFonts w:ascii="Times New Roman" w:hAnsi="Times New Roman" w:cs="Times New Roman"/>
                <w:b/>
              </w:rPr>
              <w:t xml:space="preserve">, </w:t>
            </w:r>
            <w:r w:rsidRPr="00FD20C5">
              <w:rPr>
                <w:rFonts w:ascii="Times New Roman" w:hAnsi="Times New Roman" w:cs="Times New Roman"/>
                <w:b/>
                <w:u w:val="single"/>
              </w:rPr>
              <w:t>эта фраза не актуальна.</w:t>
            </w:r>
            <w:r w:rsidRPr="00FD20C5">
              <w:rPr>
                <w:rFonts w:ascii="Times New Roman" w:hAnsi="Times New Roman" w:cs="Times New Roman"/>
                <w:b/>
              </w:rPr>
              <w:t xml:space="preserve"> </w:t>
            </w:r>
            <w:r w:rsidRPr="00FD20C5">
              <w:rPr>
                <w:rFonts w:ascii="Times New Roman" w:hAnsi="Times New Roman" w:cs="Times New Roman"/>
              </w:rPr>
              <w:t xml:space="preserve">В этой же связи </w:t>
            </w:r>
            <w:r w:rsidRPr="00FD20C5">
              <w:rPr>
                <w:rFonts w:ascii="Times New Roman" w:hAnsi="Times New Roman" w:cs="Times New Roman"/>
                <w:b/>
                <w:i/>
              </w:rPr>
              <w:t>не обязательно уточнение</w:t>
            </w:r>
            <w:r w:rsidRPr="00FD20C5">
              <w:rPr>
                <w:rFonts w:ascii="Times New Roman" w:hAnsi="Times New Roman" w:cs="Times New Roman"/>
              </w:rPr>
              <w:t xml:space="preserve"> </w:t>
            </w:r>
            <w:r w:rsidRPr="00FD20C5">
              <w:rPr>
                <w:rFonts w:ascii="Times New Roman" w:hAnsi="Times New Roman" w:cs="Times New Roman"/>
                <w:b/>
                <w:u w:val="single"/>
              </w:rPr>
              <w:t>«члены саморегулируемой организации – юридические лица и индивидуальные предприниматели»,</w:t>
            </w:r>
            <w:r w:rsidRPr="00FD20C5">
              <w:rPr>
                <w:rFonts w:ascii="Times New Roman" w:hAnsi="Times New Roman" w:cs="Times New Roman"/>
              </w:rPr>
              <w:t xml:space="preserve"> поскольку в Законопроекте уже обозначено, кто может быть членами </w:t>
            </w:r>
            <w:r w:rsidR="00923E42" w:rsidRPr="00FD20C5">
              <w:rPr>
                <w:rFonts w:ascii="Times New Roman" w:hAnsi="Times New Roman" w:cs="Times New Roman"/>
              </w:rPr>
              <w:t>саморегулируемой организации в области энергетического обследования</w:t>
            </w:r>
            <w:r w:rsidRPr="00FD20C5">
              <w:rPr>
                <w:rFonts w:ascii="Times New Roman" w:hAnsi="Times New Roman" w:cs="Times New Roman"/>
              </w:rPr>
              <w:t>.</w:t>
            </w:r>
          </w:p>
        </w:tc>
      </w:tr>
      <w:tr w:rsidR="004F679A" w:rsidRPr="00FD20C5" w:rsidTr="00904D8C">
        <w:tc>
          <w:tcPr>
            <w:tcW w:w="534" w:type="dxa"/>
            <w:tcBorders>
              <w:bottom w:val="nil"/>
            </w:tcBorders>
          </w:tcPr>
          <w:p w:rsidR="004F679A" w:rsidRPr="00FD20C5" w:rsidRDefault="004F679A" w:rsidP="001E4018">
            <w:pPr>
              <w:jc w:val="both"/>
              <w:rPr>
                <w:rFonts w:ascii="Times New Roman" w:hAnsi="Times New Roman" w:cs="Times New Roman"/>
              </w:rPr>
            </w:pPr>
            <w:r w:rsidRPr="00FD20C5">
              <w:rPr>
                <w:rFonts w:ascii="Times New Roman" w:hAnsi="Times New Roman" w:cs="Times New Roman"/>
              </w:rPr>
              <w:lastRenderedPageBreak/>
              <w:t>1</w:t>
            </w:r>
            <w:r w:rsidR="00F060D2" w:rsidRPr="00FD20C5">
              <w:rPr>
                <w:rFonts w:ascii="Times New Roman" w:hAnsi="Times New Roman" w:cs="Times New Roman"/>
              </w:rPr>
              <w:t>4</w:t>
            </w:r>
            <w:r w:rsidRPr="00FD20C5">
              <w:rPr>
                <w:rFonts w:ascii="Times New Roman" w:hAnsi="Times New Roman" w:cs="Times New Roman"/>
              </w:rPr>
              <w:t>.</w:t>
            </w:r>
          </w:p>
        </w:tc>
        <w:tc>
          <w:tcPr>
            <w:tcW w:w="5103" w:type="dxa"/>
            <w:tcBorders>
              <w:bottom w:val="nil"/>
            </w:tcBorders>
          </w:tcPr>
          <w:p w:rsidR="004F679A" w:rsidRPr="00736ECC" w:rsidRDefault="004F679A" w:rsidP="003826BB">
            <w:pPr>
              <w:rPr>
                <w:rFonts w:ascii="Times New Roman" w:hAnsi="Times New Roman" w:cs="Times New Roman"/>
                <w:b/>
                <w:i/>
                <w:u w:val="single"/>
              </w:rPr>
            </w:pPr>
            <w:r w:rsidRPr="00736ECC">
              <w:rPr>
                <w:rFonts w:ascii="Times New Roman" w:hAnsi="Times New Roman" w:cs="Times New Roman"/>
                <w:b/>
                <w:i/>
                <w:u w:val="single"/>
              </w:rPr>
              <w:t>Подпункт «з» пункта 9 статьи 1</w:t>
            </w:r>
            <w:r w:rsidR="00FD20C5" w:rsidRPr="00736ECC">
              <w:rPr>
                <w:rFonts w:ascii="Times New Roman" w:hAnsi="Times New Roman" w:cs="Times New Roman"/>
                <w:b/>
                <w:i/>
                <w:u w:val="single"/>
              </w:rPr>
              <w:t xml:space="preserve"> Законопроекта</w:t>
            </w:r>
            <w:r w:rsidRPr="00736ECC">
              <w:rPr>
                <w:rFonts w:ascii="Times New Roman" w:hAnsi="Times New Roman" w:cs="Times New Roman"/>
                <w:b/>
                <w:i/>
                <w:u w:val="single"/>
              </w:rPr>
              <w:t>:</w:t>
            </w:r>
          </w:p>
          <w:p w:rsidR="003433C9" w:rsidRPr="00FD20C5" w:rsidRDefault="003433C9" w:rsidP="003826BB">
            <w:pPr>
              <w:rPr>
                <w:rFonts w:ascii="Times New Roman" w:hAnsi="Times New Roman" w:cs="Times New Roman"/>
                <w:b/>
              </w:rPr>
            </w:pPr>
          </w:p>
          <w:p w:rsidR="004F679A" w:rsidRPr="00FD20C5" w:rsidRDefault="004F679A" w:rsidP="003826BB">
            <w:pPr>
              <w:rPr>
                <w:rFonts w:ascii="Times New Roman" w:hAnsi="Times New Roman" w:cs="Times New Roman"/>
              </w:rPr>
            </w:pPr>
            <w:r w:rsidRPr="00FD20C5">
              <w:rPr>
                <w:rFonts w:ascii="Times New Roman" w:hAnsi="Times New Roman" w:cs="Times New Roman"/>
              </w:rPr>
              <w:t>«з) дополнить частью 8</w:t>
            </w:r>
            <w:r w:rsidRPr="00FD20C5">
              <w:rPr>
                <w:rFonts w:ascii="Times New Roman" w:hAnsi="Times New Roman" w:cs="Times New Roman"/>
                <w:vertAlign w:val="superscript"/>
              </w:rPr>
              <w:t>1</w:t>
            </w:r>
            <w:r w:rsidRPr="00FD20C5">
              <w:rPr>
                <w:rFonts w:ascii="Times New Roman" w:hAnsi="Times New Roman" w:cs="Times New Roman"/>
              </w:rPr>
              <w:t xml:space="preserve"> следующего содержания: </w:t>
            </w:r>
          </w:p>
          <w:p w:rsidR="004F679A" w:rsidRPr="00FD20C5" w:rsidRDefault="004F679A" w:rsidP="003826BB">
            <w:pPr>
              <w:jc w:val="both"/>
              <w:rPr>
                <w:rFonts w:ascii="Times New Roman" w:hAnsi="Times New Roman" w:cs="Times New Roman"/>
              </w:rPr>
            </w:pPr>
            <w:r w:rsidRPr="00FD20C5">
              <w:rPr>
                <w:rFonts w:ascii="Times New Roman" w:hAnsi="Times New Roman" w:cs="Times New Roman"/>
              </w:rPr>
              <w:t>«8</w:t>
            </w:r>
            <w:r w:rsidRPr="00FD20C5">
              <w:rPr>
                <w:rFonts w:ascii="Times New Roman" w:hAnsi="Times New Roman" w:cs="Times New Roman"/>
                <w:vertAlign w:val="superscript"/>
              </w:rPr>
              <w:t>1</w:t>
            </w:r>
            <w:r w:rsidRPr="00FD20C5">
              <w:rPr>
                <w:rFonts w:ascii="Times New Roman" w:hAnsi="Times New Roman" w:cs="Times New Roman"/>
              </w:rPr>
              <w:t xml:space="preserve">. Саморегулируемая организация в области энергетических обследований осуществляет </w:t>
            </w:r>
            <w:proofErr w:type="gramStart"/>
            <w:r w:rsidRPr="00FD20C5">
              <w:rPr>
                <w:rFonts w:ascii="Times New Roman" w:hAnsi="Times New Roman" w:cs="Times New Roman"/>
              </w:rPr>
              <w:t>контроль за</w:t>
            </w:r>
            <w:proofErr w:type="gramEnd"/>
            <w:r w:rsidRPr="00FD20C5">
              <w:rPr>
                <w:rFonts w:ascii="Times New Roman" w:hAnsi="Times New Roman" w:cs="Times New Roman"/>
              </w:rPr>
              <w:t xml:space="preserve"> деятельностью своих членов путем проведения плановых и внеплановых проверок</w:t>
            </w:r>
            <w:r w:rsidRPr="00FD20C5">
              <w:rPr>
                <w:rFonts w:ascii="Times New Roman" w:hAnsi="Times New Roman" w:cs="Times New Roman"/>
                <w:b/>
                <w:i/>
              </w:rPr>
              <w:t xml:space="preserve"> в сроки и порядке, предусмотренные Федеральным законом «О саморегулируемых организациях».</w:t>
            </w:r>
            <w:r w:rsidRPr="00FD20C5">
              <w:rPr>
                <w:rFonts w:ascii="Times New Roman" w:hAnsi="Times New Roman" w:cs="Times New Roman"/>
              </w:rPr>
              <w:t xml:space="preserve"> </w:t>
            </w:r>
            <w:proofErr w:type="gramStart"/>
            <w:r w:rsidRPr="00FD20C5">
              <w:rPr>
                <w:rFonts w:ascii="Times New Roman" w:hAnsi="Times New Roman" w:cs="Times New Roman"/>
              </w:rPr>
              <w:t xml:space="preserve">Предметом плановых и внеплановых проверок является сплошная или выборочная проверка результатов энергетических обследований, проводимых членами саморегулируемой организацией, и соблюдение ими требований к проведению энергетического обследования, установленных уполномоченным федеральным органом исполнительной власти по вопросам </w:t>
            </w:r>
            <w:r w:rsidRPr="00FD20C5">
              <w:rPr>
                <w:rFonts w:ascii="Times New Roman" w:hAnsi="Times New Roman" w:cs="Times New Roman"/>
              </w:rPr>
              <w:lastRenderedPageBreak/>
              <w:t>проведения энергетических обследований, стандартов и правил саморегулируемой организации в области энергетических обследований, а также условий членства в саморегулируемой организации в области энергетического обследования.</w:t>
            </w:r>
            <w:proofErr w:type="gramEnd"/>
            <w:r w:rsidRPr="00FD20C5">
              <w:rPr>
                <w:rFonts w:ascii="Times New Roman" w:hAnsi="Times New Roman" w:cs="Times New Roman"/>
              </w:rPr>
              <w:t xml:space="preserve"> Заключение по предмету проверки направляется в уполномоченный федеральный орган исполнительной власти по вопросам проведения энергетическ</w:t>
            </w:r>
            <w:r w:rsidRPr="00FD20C5">
              <w:rPr>
                <w:rFonts w:ascii="Times New Roman" w:hAnsi="Times New Roman" w:cs="Times New Roman"/>
                <w:b/>
              </w:rPr>
              <w:t>их</w:t>
            </w:r>
            <w:r w:rsidRPr="00FD20C5">
              <w:rPr>
                <w:rFonts w:ascii="Times New Roman" w:hAnsi="Times New Roman" w:cs="Times New Roman"/>
              </w:rPr>
              <w:t xml:space="preserve"> обследован</w:t>
            </w:r>
            <w:r w:rsidRPr="00FD20C5">
              <w:rPr>
                <w:rFonts w:ascii="Times New Roman" w:hAnsi="Times New Roman" w:cs="Times New Roman"/>
                <w:b/>
              </w:rPr>
              <w:t>ий</w:t>
            </w:r>
            <w:r w:rsidRPr="00FD20C5">
              <w:rPr>
                <w:rFonts w:ascii="Times New Roman" w:hAnsi="Times New Roman" w:cs="Times New Roman"/>
              </w:rPr>
              <w:t xml:space="preserve"> в течение 10 дней со дня окончания проверки</w:t>
            </w:r>
            <w:proofErr w:type="gramStart"/>
            <w:r w:rsidRPr="00FD20C5">
              <w:rPr>
                <w:rFonts w:ascii="Times New Roman" w:hAnsi="Times New Roman" w:cs="Times New Roman"/>
              </w:rPr>
              <w:t>.»;</w:t>
            </w:r>
            <w:proofErr w:type="gramEnd"/>
          </w:p>
        </w:tc>
        <w:tc>
          <w:tcPr>
            <w:tcW w:w="5244" w:type="dxa"/>
            <w:tcBorders>
              <w:bottom w:val="nil"/>
            </w:tcBorders>
          </w:tcPr>
          <w:p w:rsidR="004F679A" w:rsidRPr="00FD20C5" w:rsidRDefault="004F679A" w:rsidP="003826BB">
            <w:pPr>
              <w:jc w:val="both"/>
              <w:rPr>
                <w:rFonts w:ascii="Times New Roman" w:hAnsi="Times New Roman" w:cs="Times New Roman"/>
                <w:b/>
              </w:rPr>
            </w:pPr>
            <w:r w:rsidRPr="00FD20C5">
              <w:rPr>
                <w:rFonts w:ascii="Times New Roman" w:hAnsi="Times New Roman" w:cs="Times New Roman"/>
                <w:b/>
              </w:rPr>
              <w:lastRenderedPageBreak/>
              <w:t>Предлагаем</w:t>
            </w:r>
            <w:r w:rsidR="002C1E32">
              <w:rPr>
                <w:rFonts w:ascii="Times New Roman" w:hAnsi="Times New Roman" w:cs="Times New Roman"/>
                <w:b/>
              </w:rPr>
              <w:t xml:space="preserve"> </w:t>
            </w:r>
            <w:r w:rsidR="002C1E32" w:rsidRPr="00FD20C5">
              <w:rPr>
                <w:rFonts w:ascii="Times New Roman" w:hAnsi="Times New Roman" w:cs="Times New Roman"/>
                <w:b/>
              </w:rPr>
              <w:t>следующую редакцию</w:t>
            </w:r>
            <w:r w:rsidRPr="00FD20C5">
              <w:rPr>
                <w:rFonts w:ascii="Times New Roman" w:hAnsi="Times New Roman" w:cs="Times New Roman"/>
                <w:b/>
              </w:rPr>
              <w:t>:</w:t>
            </w:r>
          </w:p>
          <w:p w:rsidR="00EC6278" w:rsidRPr="00FD20C5" w:rsidRDefault="00EC6278" w:rsidP="003826BB">
            <w:pPr>
              <w:rPr>
                <w:rFonts w:ascii="Times New Roman" w:hAnsi="Times New Roman" w:cs="Times New Roman"/>
                <w:i/>
              </w:rPr>
            </w:pPr>
          </w:p>
          <w:p w:rsidR="004F679A" w:rsidRPr="00FD20C5" w:rsidRDefault="004F679A" w:rsidP="003826BB">
            <w:pPr>
              <w:rPr>
                <w:rFonts w:ascii="Times New Roman" w:hAnsi="Times New Roman" w:cs="Times New Roman"/>
                <w:i/>
              </w:rPr>
            </w:pPr>
            <w:r w:rsidRPr="00FD20C5">
              <w:rPr>
                <w:rFonts w:ascii="Times New Roman" w:hAnsi="Times New Roman" w:cs="Times New Roman"/>
                <w:i/>
              </w:rPr>
              <w:t>з) дополнить частью 8</w:t>
            </w:r>
            <w:r w:rsidRPr="00FD20C5">
              <w:rPr>
                <w:rFonts w:ascii="Times New Roman" w:hAnsi="Times New Roman" w:cs="Times New Roman"/>
                <w:i/>
                <w:vertAlign w:val="superscript"/>
              </w:rPr>
              <w:t>1</w:t>
            </w:r>
            <w:r w:rsidRPr="00FD20C5">
              <w:rPr>
                <w:rFonts w:ascii="Times New Roman" w:hAnsi="Times New Roman" w:cs="Times New Roman"/>
                <w:i/>
              </w:rPr>
              <w:t xml:space="preserve"> следующего содержания: </w:t>
            </w:r>
          </w:p>
          <w:p w:rsidR="004F679A" w:rsidRPr="00FD20C5" w:rsidRDefault="004F679A" w:rsidP="003826BB">
            <w:pPr>
              <w:jc w:val="both"/>
              <w:rPr>
                <w:rFonts w:ascii="Times New Roman" w:hAnsi="Times New Roman" w:cs="Times New Roman"/>
                <w:i/>
              </w:rPr>
            </w:pPr>
            <w:r w:rsidRPr="00FD20C5">
              <w:rPr>
                <w:rFonts w:ascii="Times New Roman" w:hAnsi="Times New Roman" w:cs="Times New Roman"/>
                <w:i/>
              </w:rPr>
              <w:t>«8</w:t>
            </w:r>
            <w:r w:rsidRPr="00FD20C5">
              <w:rPr>
                <w:rFonts w:ascii="Times New Roman" w:hAnsi="Times New Roman" w:cs="Times New Roman"/>
                <w:i/>
                <w:vertAlign w:val="superscript"/>
              </w:rPr>
              <w:t>1</w:t>
            </w:r>
            <w:r w:rsidRPr="00FD20C5">
              <w:rPr>
                <w:rFonts w:ascii="Times New Roman" w:hAnsi="Times New Roman" w:cs="Times New Roman"/>
                <w:i/>
              </w:rPr>
              <w:t xml:space="preserve">. Саморегулируемая организация в области энергетического обследования осуществляет </w:t>
            </w:r>
            <w:proofErr w:type="gramStart"/>
            <w:r w:rsidRPr="00FD20C5">
              <w:rPr>
                <w:rFonts w:ascii="Times New Roman" w:hAnsi="Times New Roman" w:cs="Times New Roman"/>
                <w:i/>
              </w:rPr>
              <w:t>контроль за</w:t>
            </w:r>
            <w:proofErr w:type="gramEnd"/>
            <w:r w:rsidRPr="00FD20C5">
              <w:rPr>
                <w:rFonts w:ascii="Times New Roman" w:hAnsi="Times New Roman" w:cs="Times New Roman"/>
                <w:i/>
              </w:rPr>
              <w:t xml:space="preserve"> деятельностью своих членов путем проведения плановых и внеплановых проверок. </w:t>
            </w:r>
            <w:proofErr w:type="gramStart"/>
            <w:r w:rsidRPr="00FD20C5">
              <w:rPr>
                <w:rFonts w:ascii="Times New Roman" w:hAnsi="Times New Roman" w:cs="Times New Roman"/>
                <w:i/>
              </w:rPr>
              <w:t>Предметом плановых и внеплановых проверок является проверка результатов энергетических обследований, проводимых членами саморегулируемой организации, и соблюдение ими требований к проведению энергетического обследования, установленных уполномоченным федеральным органом исполнительной власти по вопросам проведения энергетических обследований, стандартов и правил саморегулируемой организации в области энергетическ</w:t>
            </w:r>
            <w:r w:rsidRPr="00FD20C5">
              <w:rPr>
                <w:rFonts w:ascii="Times New Roman" w:hAnsi="Times New Roman" w:cs="Times New Roman"/>
                <w:b/>
                <w:i/>
              </w:rPr>
              <w:t>ого</w:t>
            </w:r>
            <w:r w:rsidRPr="00FD20C5">
              <w:rPr>
                <w:rFonts w:ascii="Times New Roman" w:hAnsi="Times New Roman" w:cs="Times New Roman"/>
                <w:i/>
              </w:rPr>
              <w:t xml:space="preserve"> обследован</w:t>
            </w:r>
            <w:r w:rsidRPr="00FD20C5">
              <w:rPr>
                <w:rFonts w:ascii="Times New Roman" w:hAnsi="Times New Roman" w:cs="Times New Roman"/>
                <w:b/>
                <w:i/>
              </w:rPr>
              <w:t>ия</w:t>
            </w:r>
            <w:r w:rsidRPr="00FD20C5">
              <w:rPr>
                <w:rFonts w:ascii="Times New Roman" w:hAnsi="Times New Roman" w:cs="Times New Roman"/>
                <w:i/>
              </w:rPr>
              <w:t xml:space="preserve">, а также условий членства в саморегулируемой организации в </w:t>
            </w:r>
            <w:r w:rsidRPr="00FD20C5">
              <w:rPr>
                <w:rFonts w:ascii="Times New Roman" w:hAnsi="Times New Roman" w:cs="Times New Roman"/>
                <w:i/>
              </w:rPr>
              <w:lastRenderedPageBreak/>
              <w:t>области энергетического обследования.»</w:t>
            </w:r>
            <w:proofErr w:type="gramEnd"/>
          </w:p>
          <w:p w:rsidR="004F679A" w:rsidRPr="00FD20C5" w:rsidRDefault="004F679A" w:rsidP="003826BB">
            <w:pPr>
              <w:jc w:val="both"/>
              <w:rPr>
                <w:rFonts w:ascii="Times New Roman" w:hAnsi="Times New Roman" w:cs="Times New Roman"/>
              </w:rPr>
            </w:pPr>
          </w:p>
        </w:tc>
        <w:tc>
          <w:tcPr>
            <w:tcW w:w="4395" w:type="dxa"/>
            <w:tcBorders>
              <w:bottom w:val="nil"/>
            </w:tcBorders>
          </w:tcPr>
          <w:p w:rsidR="004F679A" w:rsidRPr="00FD20C5" w:rsidRDefault="004F679A" w:rsidP="003826BB">
            <w:pPr>
              <w:jc w:val="both"/>
              <w:rPr>
                <w:rFonts w:ascii="Times New Roman" w:hAnsi="Times New Roman" w:cs="Times New Roman"/>
              </w:rPr>
            </w:pPr>
            <w:proofErr w:type="gramStart"/>
            <w:r w:rsidRPr="00FD20C5">
              <w:rPr>
                <w:rFonts w:ascii="Times New Roman" w:hAnsi="Times New Roman" w:cs="Times New Roman"/>
              </w:rPr>
              <w:lastRenderedPageBreak/>
              <w:t xml:space="preserve">1) Упоминание о том, что контроль за деятельностью членов осуществляется в срок и порядке, предусмотренных ФЗ «О саморегулируемых организациях» </w:t>
            </w:r>
            <w:r w:rsidR="00537663" w:rsidRPr="00FD20C5">
              <w:rPr>
                <w:rFonts w:ascii="Times New Roman" w:hAnsi="Times New Roman" w:cs="Times New Roman"/>
              </w:rPr>
              <w:t xml:space="preserve">№ </w:t>
            </w:r>
            <w:r w:rsidRPr="00FD20C5">
              <w:rPr>
                <w:rFonts w:ascii="Times New Roman" w:hAnsi="Times New Roman" w:cs="Times New Roman"/>
              </w:rPr>
              <w:t xml:space="preserve">315-ФЗ излишне, поскольку в соответствии с ч.2 ст.1 ФЗ «О саморегулируемых организациях» </w:t>
            </w:r>
            <w:r w:rsidR="00537663" w:rsidRPr="00FD20C5">
              <w:rPr>
                <w:rFonts w:ascii="Times New Roman" w:hAnsi="Times New Roman" w:cs="Times New Roman"/>
              </w:rPr>
              <w:t xml:space="preserve">№ </w:t>
            </w:r>
            <w:r w:rsidRPr="00FD20C5">
              <w:rPr>
                <w:rFonts w:ascii="Times New Roman" w:hAnsi="Times New Roman" w:cs="Times New Roman"/>
              </w:rPr>
              <w:t>315-ФЗ федеральными законами могут устанавливаться особенности функционирования саморегулируемых организаций, в том числе особенности порядка осуществления саморегулируемыми организациями контроля за деятельностью своих членов и применения саморегулируемыми организациями мер</w:t>
            </w:r>
            <w:proofErr w:type="gramEnd"/>
            <w:r w:rsidRPr="00FD20C5">
              <w:rPr>
                <w:rFonts w:ascii="Times New Roman" w:hAnsi="Times New Roman" w:cs="Times New Roman"/>
              </w:rPr>
              <w:t xml:space="preserve"> дисциплинарного воздействия в отношении своих членов. Если никаких особенностей предлагаемые изменения не несут, то отсутствует </w:t>
            </w:r>
            <w:r w:rsidRPr="00FD20C5">
              <w:rPr>
                <w:rFonts w:ascii="Times New Roman" w:hAnsi="Times New Roman" w:cs="Times New Roman"/>
              </w:rPr>
              <w:lastRenderedPageBreak/>
              <w:t xml:space="preserve">необходимость в дополнительном воспроизведении в тексте ФЗ «Об энергосбережении…» </w:t>
            </w:r>
            <w:r w:rsidR="00537663" w:rsidRPr="00FD20C5">
              <w:rPr>
                <w:rFonts w:ascii="Times New Roman" w:hAnsi="Times New Roman" w:cs="Times New Roman"/>
              </w:rPr>
              <w:t xml:space="preserve">№ </w:t>
            </w:r>
            <w:r w:rsidRPr="00FD20C5">
              <w:rPr>
                <w:rFonts w:ascii="Times New Roman" w:hAnsi="Times New Roman" w:cs="Times New Roman"/>
              </w:rPr>
              <w:t>261-ФЗ положений ФЗ «О саморегулируемых организациях» 315-ФЗ.</w:t>
            </w:r>
          </w:p>
          <w:p w:rsidR="004F679A" w:rsidRPr="00FD20C5" w:rsidRDefault="004F679A" w:rsidP="003826BB">
            <w:pPr>
              <w:jc w:val="both"/>
              <w:rPr>
                <w:rFonts w:ascii="Times New Roman" w:hAnsi="Times New Roman" w:cs="Times New Roman"/>
              </w:rPr>
            </w:pPr>
            <w:r w:rsidRPr="00FD20C5">
              <w:rPr>
                <w:rFonts w:ascii="Times New Roman" w:hAnsi="Times New Roman" w:cs="Times New Roman"/>
              </w:rPr>
              <w:t>2) В целях единообразия используемой в законе терминологии считаем целесообразным использование изначально установленного термина «саморегулируемая организация в области энергетическ</w:t>
            </w:r>
            <w:r w:rsidRPr="00FD20C5">
              <w:rPr>
                <w:rFonts w:ascii="Times New Roman" w:hAnsi="Times New Roman" w:cs="Times New Roman"/>
                <w:b/>
                <w:i/>
              </w:rPr>
              <w:t>ого</w:t>
            </w:r>
            <w:r w:rsidRPr="00FD20C5">
              <w:rPr>
                <w:rFonts w:ascii="Times New Roman" w:hAnsi="Times New Roman" w:cs="Times New Roman"/>
              </w:rPr>
              <w:t xml:space="preserve"> обследован</w:t>
            </w:r>
            <w:r w:rsidRPr="00FD20C5">
              <w:rPr>
                <w:rFonts w:ascii="Times New Roman" w:hAnsi="Times New Roman" w:cs="Times New Roman"/>
                <w:b/>
                <w:i/>
              </w:rPr>
              <w:t>ия</w:t>
            </w:r>
            <w:r w:rsidRPr="00FD20C5">
              <w:rPr>
                <w:rFonts w:ascii="Times New Roman" w:hAnsi="Times New Roman" w:cs="Times New Roman"/>
              </w:rPr>
              <w:t>»;</w:t>
            </w:r>
          </w:p>
          <w:p w:rsidR="004F679A" w:rsidRPr="00FD20C5" w:rsidRDefault="004F679A" w:rsidP="00923E42">
            <w:pPr>
              <w:jc w:val="both"/>
              <w:rPr>
                <w:rFonts w:ascii="Times New Roman" w:hAnsi="Times New Roman" w:cs="Times New Roman"/>
              </w:rPr>
            </w:pPr>
            <w:r w:rsidRPr="00FD20C5">
              <w:rPr>
                <w:rFonts w:ascii="Times New Roman" w:hAnsi="Times New Roman" w:cs="Times New Roman"/>
              </w:rPr>
              <w:t xml:space="preserve">3) установление обязанности саморегулируемой организации отчитываться перед уполномоченным государственным органом о результатах </w:t>
            </w:r>
            <w:proofErr w:type="gramStart"/>
            <w:r w:rsidRPr="00FD20C5">
              <w:rPr>
                <w:rFonts w:ascii="Times New Roman" w:hAnsi="Times New Roman" w:cs="Times New Roman"/>
              </w:rPr>
              <w:t>контроля за</w:t>
            </w:r>
            <w:proofErr w:type="gramEnd"/>
            <w:r w:rsidRPr="00FD20C5">
              <w:rPr>
                <w:rFonts w:ascii="Times New Roman" w:hAnsi="Times New Roman" w:cs="Times New Roman"/>
              </w:rPr>
              <w:t xml:space="preserve"> деятельностью членов не согласуется с установленным Федеральным законом «О саморегулируемых организациях» </w:t>
            </w:r>
            <w:r w:rsidR="00537663" w:rsidRPr="00FD20C5">
              <w:rPr>
                <w:rFonts w:ascii="Times New Roman" w:hAnsi="Times New Roman" w:cs="Times New Roman"/>
              </w:rPr>
              <w:t xml:space="preserve">№ </w:t>
            </w:r>
            <w:r w:rsidRPr="00FD20C5">
              <w:rPr>
                <w:rFonts w:ascii="Times New Roman" w:hAnsi="Times New Roman" w:cs="Times New Roman"/>
              </w:rPr>
              <w:t xml:space="preserve">315-ФЗ принципом самостоятельности деятельности саморегулируемой организации как добровольного объединения субъектов предпринимательской деятельности. </w:t>
            </w:r>
            <w:proofErr w:type="gramStart"/>
            <w:r w:rsidRPr="00FD20C5">
              <w:rPr>
                <w:rFonts w:ascii="Times New Roman" w:hAnsi="Times New Roman" w:cs="Times New Roman"/>
              </w:rPr>
              <w:t xml:space="preserve">В целях обеспечения доступа к информации о деятельности саморегулируемой организации и ее членов ч.1 ст. 7 ФЗ «О саморегулируемых организациях» </w:t>
            </w:r>
            <w:r w:rsidR="00537663" w:rsidRPr="00FD20C5">
              <w:rPr>
                <w:rFonts w:ascii="Times New Roman" w:hAnsi="Times New Roman" w:cs="Times New Roman"/>
              </w:rPr>
              <w:t xml:space="preserve">№ </w:t>
            </w:r>
            <w:r w:rsidRPr="00FD20C5">
              <w:rPr>
                <w:rFonts w:ascii="Times New Roman" w:hAnsi="Times New Roman" w:cs="Times New Roman"/>
              </w:rPr>
              <w:t>315-ФЗ  установлена обязанность саморегулируемой организации публиковать информацию о результатах проведенных проверок деятельности членов саморегулируемой организации в средствах массовой информации (и) или размещать в информационно-телекоммуникационных сетях.</w:t>
            </w:r>
            <w:proofErr w:type="gramEnd"/>
          </w:p>
        </w:tc>
      </w:tr>
      <w:tr w:rsidR="00E61353" w:rsidRPr="00FD20C5" w:rsidTr="00904D8C">
        <w:tc>
          <w:tcPr>
            <w:tcW w:w="534" w:type="dxa"/>
            <w:tcBorders>
              <w:top w:val="nil"/>
            </w:tcBorders>
          </w:tcPr>
          <w:p w:rsidR="00E61353" w:rsidRPr="00FD20C5" w:rsidRDefault="00E61353" w:rsidP="003826BB">
            <w:pPr>
              <w:jc w:val="both"/>
              <w:rPr>
                <w:rFonts w:ascii="Times New Roman" w:hAnsi="Times New Roman" w:cs="Times New Roman"/>
              </w:rPr>
            </w:pPr>
          </w:p>
        </w:tc>
        <w:tc>
          <w:tcPr>
            <w:tcW w:w="5103" w:type="dxa"/>
            <w:tcBorders>
              <w:top w:val="nil"/>
            </w:tcBorders>
          </w:tcPr>
          <w:p w:rsidR="00E61353" w:rsidRPr="00FD20C5" w:rsidRDefault="00E61353" w:rsidP="00904D8C">
            <w:pPr>
              <w:jc w:val="both"/>
              <w:rPr>
                <w:rFonts w:ascii="Times New Roman" w:hAnsi="Times New Roman" w:cs="Times New Roman"/>
              </w:rPr>
            </w:pPr>
          </w:p>
        </w:tc>
        <w:tc>
          <w:tcPr>
            <w:tcW w:w="5244" w:type="dxa"/>
            <w:tcBorders>
              <w:top w:val="nil"/>
            </w:tcBorders>
          </w:tcPr>
          <w:p w:rsidR="00E61353" w:rsidRPr="00FD20C5" w:rsidRDefault="00E61353" w:rsidP="00D45A49">
            <w:pPr>
              <w:jc w:val="both"/>
              <w:rPr>
                <w:rFonts w:ascii="Times New Roman" w:hAnsi="Times New Roman" w:cs="Times New Roman"/>
              </w:rPr>
            </w:pPr>
          </w:p>
        </w:tc>
        <w:tc>
          <w:tcPr>
            <w:tcW w:w="4395" w:type="dxa"/>
            <w:tcBorders>
              <w:top w:val="nil"/>
            </w:tcBorders>
          </w:tcPr>
          <w:p w:rsidR="00E61353" w:rsidRPr="00FD20C5" w:rsidRDefault="00E61353" w:rsidP="00923E42">
            <w:pPr>
              <w:jc w:val="both"/>
              <w:rPr>
                <w:rFonts w:ascii="Times New Roman" w:hAnsi="Times New Roman" w:cs="Times New Roman"/>
              </w:rPr>
            </w:pPr>
          </w:p>
        </w:tc>
      </w:tr>
      <w:tr w:rsidR="00923E42" w:rsidRPr="00FD20C5" w:rsidTr="006162C3">
        <w:tc>
          <w:tcPr>
            <w:tcW w:w="534" w:type="dxa"/>
          </w:tcPr>
          <w:p w:rsidR="00923E42" w:rsidRPr="00FD20C5" w:rsidRDefault="00923E42" w:rsidP="001E4018">
            <w:pPr>
              <w:jc w:val="both"/>
              <w:rPr>
                <w:rFonts w:ascii="Times New Roman" w:hAnsi="Times New Roman" w:cs="Times New Roman"/>
              </w:rPr>
            </w:pPr>
            <w:r w:rsidRPr="00FD20C5">
              <w:rPr>
                <w:rFonts w:ascii="Times New Roman" w:hAnsi="Times New Roman" w:cs="Times New Roman"/>
              </w:rPr>
              <w:lastRenderedPageBreak/>
              <w:t>1</w:t>
            </w:r>
            <w:r w:rsidR="00F060D2" w:rsidRPr="00FD20C5">
              <w:rPr>
                <w:rFonts w:ascii="Times New Roman" w:hAnsi="Times New Roman" w:cs="Times New Roman"/>
              </w:rPr>
              <w:t>5</w:t>
            </w:r>
            <w:r w:rsidRPr="00FD20C5">
              <w:rPr>
                <w:rFonts w:ascii="Times New Roman" w:hAnsi="Times New Roman" w:cs="Times New Roman"/>
              </w:rPr>
              <w:t>.</w:t>
            </w:r>
          </w:p>
        </w:tc>
        <w:tc>
          <w:tcPr>
            <w:tcW w:w="5103" w:type="dxa"/>
          </w:tcPr>
          <w:p w:rsidR="00923E42" w:rsidRPr="00736ECC" w:rsidRDefault="00923E42" w:rsidP="00923E42">
            <w:pPr>
              <w:autoSpaceDE w:val="0"/>
              <w:autoSpaceDN w:val="0"/>
              <w:adjustRightInd w:val="0"/>
              <w:rPr>
                <w:rFonts w:ascii="Times New Roman" w:hAnsi="Times New Roman" w:cs="Times New Roman"/>
                <w:b/>
                <w:i/>
                <w:u w:val="single"/>
              </w:rPr>
            </w:pPr>
            <w:r w:rsidRPr="00736ECC">
              <w:rPr>
                <w:rFonts w:ascii="Times New Roman" w:hAnsi="Times New Roman" w:cs="Times New Roman"/>
                <w:b/>
                <w:i/>
                <w:u w:val="single"/>
              </w:rPr>
              <w:t>Пункт 10 статьи 1</w:t>
            </w:r>
            <w:r w:rsidR="00FD20C5" w:rsidRPr="00736ECC">
              <w:rPr>
                <w:rFonts w:ascii="Times New Roman" w:hAnsi="Times New Roman" w:cs="Times New Roman"/>
                <w:b/>
                <w:i/>
                <w:u w:val="single"/>
              </w:rPr>
              <w:t xml:space="preserve"> Законопроекта</w:t>
            </w:r>
            <w:r w:rsidRPr="00736ECC">
              <w:rPr>
                <w:rFonts w:ascii="Times New Roman" w:hAnsi="Times New Roman" w:cs="Times New Roman"/>
                <w:b/>
                <w:i/>
                <w:u w:val="single"/>
              </w:rPr>
              <w:t>:</w:t>
            </w:r>
          </w:p>
          <w:p w:rsidR="00923E42" w:rsidRPr="00FD20C5" w:rsidRDefault="00923E42" w:rsidP="00923E42">
            <w:pPr>
              <w:autoSpaceDE w:val="0"/>
              <w:autoSpaceDN w:val="0"/>
              <w:adjustRightInd w:val="0"/>
              <w:spacing w:line="276" w:lineRule="auto"/>
              <w:rPr>
                <w:rFonts w:ascii="Times New Roman" w:hAnsi="Times New Roman" w:cs="Times New Roman"/>
                <w:b/>
                <w:i/>
              </w:rPr>
            </w:pPr>
            <w:r w:rsidRPr="00FD20C5" w:rsidDel="003433C9">
              <w:rPr>
                <w:rFonts w:ascii="Times New Roman" w:hAnsi="Times New Roman" w:cs="Times New Roman"/>
                <w:b/>
                <w:i/>
              </w:rPr>
              <w:t xml:space="preserve"> </w:t>
            </w:r>
          </w:p>
          <w:p w:rsidR="00923E42" w:rsidRPr="00FD20C5" w:rsidRDefault="00923E42" w:rsidP="00923E42">
            <w:pPr>
              <w:autoSpaceDE w:val="0"/>
              <w:autoSpaceDN w:val="0"/>
              <w:adjustRightInd w:val="0"/>
              <w:rPr>
                <w:rFonts w:ascii="Times New Roman" w:hAnsi="Times New Roman" w:cs="Times New Roman"/>
              </w:rPr>
            </w:pPr>
            <w:r w:rsidRPr="00FD20C5">
              <w:rPr>
                <w:rFonts w:ascii="Times New Roman" w:hAnsi="Times New Roman" w:cs="Times New Roman"/>
              </w:rPr>
              <w:t>«10) дополнить статьей 18</w:t>
            </w:r>
            <w:r w:rsidRPr="00FD20C5">
              <w:rPr>
                <w:rFonts w:ascii="Times New Roman" w:hAnsi="Times New Roman" w:cs="Times New Roman"/>
                <w:vertAlign w:val="superscript"/>
              </w:rPr>
              <w:t>1</w:t>
            </w:r>
            <w:r w:rsidRPr="00FD20C5">
              <w:rPr>
                <w:rFonts w:ascii="Times New Roman" w:hAnsi="Times New Roman" w:cs="Times New Roman"/>
              </w:rPr>
              <w:t xml:space="preserve"> следующего содержания:</w:t>
            </w:r>
          </w:p>
          <w:p w:rsidR="00923E42" w:rsidRPr="00FD20C5" w:rsidRDefault="00923E42" w:rsidP="00923E42">
            <w:pPr>
              <w:autoSpaceDE w:val="0"/>
              <w:autoSpaceDN w:val="0"/>
              <w:adjustRightInd w:val="0"/>
              <w:rPr>
                <w:rFonts w:ascii="Times New Roman" w:hAnsi="Times New Roman" w:cs="Times New Roman"/>
              </w:rPr>
            </w:pPr>
            <w:r w:rsidRPr="00FD20C5">
              <w:rPr>
                <w:rFonts w:ascii="Times New Roman" w:hAnsi="Times New Roman" w:cs="Times New Roman"/>
              </w:rPr>
              <w:t>«Статья 18</w:t>
            </w:r>
            <w:r w:rsidRPr="00FD20C5">
              <w:rPr>
                <w:rFonts w:ascii="Times New Roman" w:hAnsi="Times New Roman" w:cs="Times New Roman"/>
                <w:vertAlign w:val="superscript"/>
              </w:rPr>
              <w:t>1</w:t>
            </w:r>
            <w:r w:rsidRPr="00FD20C5">
              <w:rPr>
                <w:rFonts w:ascii="Times New Roman" w:hAnsi="Times New Roman" w:cs="Times New Roman"/>
              </w:rPr>
              <w:t xml:space="preserve">. Требования к </w:t>
            </w:r>
            <w:proofErr w:type="spellStart"/>
            <w:r w:rsidRPr="00FD20C5">
              <w:rPr>
                <w:rFonts w:ascii="Times New Roman" w:hAnsi="Times New Roman" w:cs="Times New Roman"/>
              </w:rPr>
              <w:t>энергоаудитору</w:t>
            </w:r>
            <w:proofErr w:type="spellEnd"/>
          </w:p>
          <w:p w:rsidR="00923E42" w:rsidRPr="00FD20C5" w:rsidRDefault="00923E42" w:rsidP="00923E42">
            <w:pPr>
              <w:autoSpaceDE w:val="0"/>
              <w:autoSpaceDN w:val="0"/>
              <w:adjustRightInd w:val="0"/>
              <w:jc w:val="both"/>
              <w:rPr>
                <w:rFonts w:ascii="Times New Roman" w:hAnsi="Times New Roman" w:cs="Times New Roman"/>
              </w:rPr>
            </w:pPr>
            <w:r w:rsidRPr="00FD20C5">
              <w:rPr>
                <w:rFonts w:ascii="Times New Roman" w:hAnsi="Times New Roman" w:cs="Times New Roman"/>
              </w:rPr>
              <w:t>1. Статус энергоаудитора подтверждается квалификационным аттестатом энергоаудитора, выдаваемым в соответствии с требованиями настоящего Федерального закона…</w:t>
            </w:r>
          </w:p>
          <w:p w:rsidR="00923E42" w:rsidRPr="00FD20C5" w:rsidRDefault="00923E42" w:rsidP="00923E42">
            <w:pPr>
              <w:pStyle w:val="11"/>
              <w:tabs>
                <w:tab w:val="left" w:pos="1134"/>
              </w:tabs>
              <w:ind w:left="0"/>
              <w:rPr>
                <w:rFonts w:ascii="Times New Roman" w:hAnsi="Times New Roman" w:cs="Times New Roman"/>
              </w:rPr>
            </w:pPr>
            <w:r w:rsidRPr="00FD20C5">
              <w:rPr>
                <w:rFonts w:ascii="Times New Roman" w:hAnsi="Times New Roman" w:cs="Times New Roman"/>
              </w:rPr>
              <w:t xml:space="preserve">К квалификационному экзамену на соответствующую квалификационную категорию допускается претендент, имеющий базовую профильную подготовку по образовательным программам </w:t>
            </w:r>
            <w:proofErr w:type="gramStart"/>
            <w:r w:rsidRPr="00FD20C5">
              <w:rPr>
                <w:rFonts w:ascii="Times New Roman" w:hAnsi="Times New Roman" w:cs="Times New Roman"/>
              </w:rPr>
              <w:t>высшего профессионального</w:t>
            </w:r>
            <w:proofErr w:type="gramEnd"/>
            <w:r w:rsidRPr="00FD20C5">
              <w:rPr>
                <w:rFonts w:ascii="Times New Roman" w:hAnsi="Times New Roman" w:cs="Times New Roman"/>
              </w:rPr>
              <w:t xml:space="preserve"> образования по техническим специальностям с учетом отраслевой специализации и по образовательным программам дополнительного профессионального образования в области энергетических обследований,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по согласованию с уполномоченным федеральным органом исполнительной власти по вопросам проведения энергетических обследований, и имеющий ко дню объявления результатов квалификационного экзамена опыт работы по специальности, соответствующей квалификационной категории, не менее трех лет</w:t>
            </w:r>
            <w:proofErr w:type="gramStart"/>
            <w:r w:rsidRPr="00FD20C5">
              <w:rPr>
                <w:rFonts w:ascii="Times New Roman" w:hAnsi="Times New Roman" w:cs="Times New Roman"/>
              </w:rPr>
              <w:t>.»</w:t>
            </w:r>
            <w:proofErr w:type="gramEnd"/>
          </w:p>
        </w:tc>
        <w:tc>
          <w:tcPr>
            <w:tcW w:w="5244" w:type="dxa"/>
          </w:tcPr>
          <w:p w:rsidR="00923E42" w:rsidRPr="00FD20C5" w:rsidRDefault="00923E42" w:rsidP="00923E42">
            <w:pPr>
              <w:rPr>
                <w:rFonts w:ascii="Times New Roman" w:hAnsi="Times New Roman" w:cs="Times New Roman"/>
                <w:b/>
              </w:rPr>
            </w:pPr>
            <w:r w:rsidRPr="00FD20C5">
              <w:rPr>
                <w:rFonts w:ascii="Times New Roman" w:hAnsi="Times New Roman" w:cs="Times New Roman"/>
                <w:b/>
              </w:rPr>
              <w:t>Предлагаем</w:t>
            </w:r>
            <w:r w:rsidR="002C1E32">
              <w:rPr>
                <w:rFonts w:ascii="Times New Roman" w:hAnsi="Times New Roman" w:cs="Times New Roman"/>
                <w:b/>
              </w:rPr>
              <w:t xml:space="preserve"> </w:t>
            </w:r>
            <w:r w:rsidR="002C1E32" w:rsidRPr="00FD20C5">
              <w:rPr>
                <w:rFonts w:ascii="Times New Roman" w:hAnsi="Times New Roman" w:cs="Times New Roman"/>
                <w:b/>
              </w:rPr>
              <w:t>следующую редакцию</w:t>
            </w:r>
            <w:r w:rsidRPr="00FD20C5">
              <w:rPr>
                <w:rFonts w:ascii="Times New Roman" w:hAnsi="Times New Roman" w:cs="Times New Roman"/>
                <w:b/>
              </w:rPr>
              <w:t>:</w:t>
            </w:r>
          </w:p>
          <w:p w:rsidR="00923E42" w:rsidRPr="00FD20C5" w:rsidRDefault="00923E42" w:rsidP="00923E42">
            <w:pPr>
              <w:autoSpaceDE w:val="0"/>
              <w:autoSpaceDN w:val="0"/>
              <w:adjustRightInd w:val="0"/>
              <w:spacing w:line="276" w:lineRule="auto"/>
              <w:rPr>
                <w:rFonts w:ascii="Times New Roman" w:hAnsi="Times New Roman" w:cs="Times New Roman"/>
                <w:i/>
              </w:rPr>
            </w:pPr>
          </w:p>
          <w:p w:rsidR="00923E42" w:rsidRPr="00FD20C5" w:rsidRDefault="00923E42" w:rsidP="00923E42">
            <w:pPr>
              <w:autoSpaceDE w:val="0"/>
              <w:autoSpaceDN w:val="0"/>
              <w:adjustRightInd w:val="0"/>
              <w:spacing w:line="276" w:lineRule="auto"/>
              <w:rPr>
                <w:rFonts w:ascii="Times New Roman" w:hAnsi="Times New Roman" w:cs="Times New Roman"/>
                <w:i/>
              </w:rPr>
            </w:pPr>
            <w:r w:rsidRPr="00FD20C5">
              <w:rPr>
                <w:rFonts w:ascii="Times New Roman" w:hAnsi="Times New Roman" w:cs="Times New Roman"/>
                <w:i/>
              </w:rPr>
              <w:t>«Статья 18</w:t>
            </w:r>
            <w:r w:rsidRPr="00FD20C5">
              <w:rPr>
                <w:rFonts w:ascii="Times New Roman" w:hAnsi="Times New Roman" w:cs="Times New Roman"/>
                <w:i/>
                <w:vertAlign w:val="superscript"/>
              </w:rPr>
              <w:t>1</w:t>
            </w:r>
            <w:r w:rsidRPr="00FD20C5">
              <w:rPr>
                <w:rFonts w:ascii="Times New Roman" w:hAnsi="Times New Roman" w:cs="Times New Roman"/>
                <w:i/>
              </w:rPr>
              <w:t xml:space="preserve">. Требования к </w:t>
            </w:r>
            <w:proofErr w:type="spellStart"/>
            <w:r w:rsidRPr="00FD20C5">
              <w:rPr>
                <w:rFonts w:ascii="Times New Roman" w:hAnsi="Times New Roman" w:cs="Times New Roman"/>
                <w:i/>
              </w:rPr>
              <w:t>энергоаудитору</w:t>
            </w:r>
            <w:proofErr w:type="spellEnd"/>
          </w:p>
          <w:p w:rsidR="00923E42" w:rsidRPr="00FD20C5" w:rsidRDefault="00923E42" w:rsidP="00923E42">
            <w:pPr>
              <w:autoSpaceDE w:val="0"/>
              <w:autoSpaceDN w:val="0"/>
              <w:adjustRightInd w:val="0"/>
              <w:jc w:val="both"/>
              <w:rPr>
                <w:rFonts w:ascii="Times New Roman" w:hAnsi="Times New Roman" w:cs="Times New Roman"/>
                <w:i/>
              </w:rPr>
            </w:pPr>
            <w:r w:rsidRPr="00FD20C5">
              <w:rPr>
                <w:rFonts w:ascii="Times New Roman" w:hAnsi="Times New Roman" w:cs="Times New Roman"/>
                <w:b/>
              </w:rPr>
              <w:t xml:space="preserve">1. </w:t>
            </w:r>
            <w:r w:rsidRPr="00FD20C5">
              <w:rPr>
                <w:rFonts w:ascii="Times New Roman" w:hAnsi="Times New Roman" w:cs="Times New Roman"/>
                <w:i/>
              </w:rPr>
              <w:t>Статус энергоаудитора подтверждается квалификационным аттестатом энергоаудитора, выдаваемым в соответствии с требованиями настоящего Федерального закона…</w:t>
            </w:r>
          </w:p>
          <w:p w:rsidR="00923E42" w:rsidRPr="00FD20C5" w:rsidRDefault="00923E42" w:rsidP="00923E42">
            <w:pPr>
              <w:jc w:val="both"/>
              <w:rPr>
                <w:rFonts w:ascii="Times New Roman" w:hAnsi="Times New Roman" w:cs="Times New Roman"/>
                <w:i/>
              </w:rPr>
            </w:pPr>
            <w:r w:rsidRPr="00FD20C5">
              <w:rPr>
                <w:rFonts w:ascii="Times New Roman" w:hAnsi="Times New Roman" w:cs="Times New Roman"/>
                <w:i/>
              </w:rPr>
              <w:t>К квалификационному экзамену на соответствующую квалификационную категорию допускается претендент, отвечающий следующим требованиям:</w:t>
            </w:r>
          </w:p>
          <w:p w:rsidR="00923E42" w:rsidRPr="00FD20C5" w:rsidRDefault="00923E42" w:rsidP="00923E42">
            <w:pPr>
              <w:jc w:val="both"/>
              <w:rPr>
                <w:rFonts w:ascii="Times New Roman" w:hAnsi="Times New Roman" w:cs="Times New Roman"/>
                <w:b/>
                <w:i/>
              </w:rPr>
            </w:pPr>
            <w:r w:rsidRPr="00FD20C5">
              <w:rPr>
                <w:rFonts w:ascii="Times New Roman" w:hAnsi="Times New Roman" w:cs="Times New Roman"/>
                <w:b/>
                <w:i/>
              </w:rPr>
              <w:t xml:space="preserve">1. наличие </w:t>
            </w:r>
            <w:proofErr w:type="gramStart"/>
            <w:r w:rsidRPr="00FD20C5">
              <w:rPr>
                <w:rFonts w:ascii="Times New Roman" w:hAnsi="Times New Roman" w:cs="Times New Roman"/>
                <w:b/>
                <w:i/>
              </w:rPr>
              <w:t>высшего профессионального</w:t>
            </w:r>
            <w:proofErr w:type="gramEnd"/>
            <w:r w:rsidRPr="00FD20C5">
              <w:rPr>
                <w:rFonts w:ascii="Times New Roman" w:hAnsi="Times New Roman" w:cs="Times New Roman"/>
                <w:b/>
                <w:i/>
              </w:rPr>
              <w:t xml:space="preserve"> образования</w:t>
            </w:r>
            <w:r w:rsidR="005B7400">
              <w:rPr>
                <w:rFonts w:ascii="Times New Roman" w:hAnsi="Times New Roman" w:cs="Times New Roman"/>
                <w:b/>
                <w:i/>
              </w:rPr>
              <w:t xml:space="preserve"> по техническим специальностям</w:t>
            </w:r>
            <w:r w:rsidRPr="00FD20C5">
              <w:rPr>
                <w:rFonts w:ascii="Times New Roman" w:hAnsi="Times New Roman" w:cs="Times New Roman"/>
                <w:b/>
                <w:i/>
              </w:rPr>
              <w:t>;</w:t>
            </w:r>
          </w:p>
          <w:p w:rsidR="00923E42" w:rsidRPr="00FD20C5" w:rsidRDefault="00923E42" w:rsidP="00923E42">
            <w:pPr>
              <w:jc w:val="both"/>
              <w:rPr>
                <w:rFonts w:ascii="Times New Roman" w:hAnsi="Times New Roman" w:cs="Times New Roman"/>
                <w:b/>
                <w:i/>
              </w:rPr>
            </w:pPr>
            <w:r w:rsidRPr="00FD20C5">
              <w:rPr>
                <w:rFonts w:ascii="Times New Roman" w:hAnsi="Times New Roman" w:cs="Times New Roman"/>
                <w:b/>
                <w:i/>
              </w:rPr>
              <w:t xml:space="preserve">2. наличие  </w:t>
            </w:r>
            <w:proofErr w:type="gramStart"/>
            <w:r w:rsidRPr="00FD20C5">
              <w:rPr>
                <w:rFonts w:ascii="Times New Roman" w:hAnsi="Times New Roman" w:cs="Times New Roman"/>
                <w:b/>
                <w:i/>
              </w:rPr>
              <w:t>дополнительного профессионального</w:t>
            </w:r>
            <w:proofErr w:type="gramEnd"/>
            <w:r w:rsidRPr="00FD20C5">
              <w:rPr>
                <w:rFonts w:ascii="Times New Roman" w:hAnsi="Times New Roman" w:cs="Times New Roman"/>
                <w:b/>
                <w:i/>
              </w:rPr>
              <w:t xml:space="preserve"> образования в области энергетического обследования по образовательным программам,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по согласованию с уполномоченным федеральным органом исполнительной власти по вопросам проведения энергетических обследований; </w:t>
            </w:r>
          </w:p>
          <w:p w:rsidR="00923E42" w:rsidRPr="00FD20C5" w:rsidRDefault="00923E42" w:rsidP="00923E42">
            <w:pPr>
              <w:jc w:val="both"/>
              <w:rPr>
                <w:rFonts w:ascii="Times New Roman" w:hAnsi="Times New Roman" w:cs="Times New Roman"/>
                <w:b/>
              </w:rPr>
            </w:pPr>
            <w:r w:rsidRPr="00FD20C5">
              <w:rPr>
                <w:rFonts w:ascii="Times New Roman" w:hAnsi="Times New Roman" w:cs="Times New Roman"/>
                <w:b/>
                <w:i/>
              </w:rPr>
              <w:t xml:space="preserve">3. наличие опыта работы в </w:t>
            </w:r>
            <w:proofErr w:type="spellStart"/>
            <w:r w:rsidRPr="00FD20C5">
              <w:rPr>
                <w:rFonts w:ascii="Times New Roman" w:hAnsi="Times New Roman" w:cs="Times New Roman"/>
                <w:b/>
                <w:i/>
                <w:u w:val="single"/>
              </w:rPr>
              <w:t>энергоаудиторской</w:t>
            </w:r>
            <w:proofErr w:type="spellEnd"/>
            <w:r w:rsidRPr="00FD20C5">
              <w:rPr>
                <w:rFonts w:ascii="Times New Roman" w:hAnsi="Times New Roman" w:cs="Times New Roman"/>
                <w:b/>
                <w:i/>
                <w:u w:val="single"/>
              </w:rPr>
              <w:t xml:space="preserve"> организации</w:t>
            </w:r>
            <w:r w:rsidR="00B06712">
              <w:rPr>
                <w:rFonts w:ascii="Times New Roman" w:hAnsi="Times New Roman" w:cs="Times New Roman"/>
                <w:b/>
                <w:i/>
              </w:rPr>
              <w:t xml:space="preserve"> не менее трех лет</w:t>
            </w:r>
            <w:proofErr w:type="gramStart"/>
            <w:r w:rsidRPr="00FD20C5">
              <w:rPr>
                <w:rFonts w:ascii="Times New Roman" w:hAnsi="Times New Roman" w:cs="Times New Roman"/>
                <w:b/>
                <w:i/>
              </w:rPr>
              <w:t>.»</w:t>
            </w:r>
            <w:r w:rsidR="00045E63">
              <w:rPr>
                <w:rFonts w:ascii="Times New Roman" w:hAnsi="Times New Roman" w:cs="Times New Roman"/>
                <w:b/>
                <w:i/>
              </w:rPr>
              <w:t>.</w:t>
            </w:r>
            <w:proofErr w:type="gramEnd"/>
          </w:p>
        </w:tc>
        <w:tc>
          <w:tcPr>
            <w:tcW w:w="4395" w:type="dxa"/>
          </w:tcPr>
          <w:p w:rsidR="00923E42" w:rsidRPr="00FD20C5" w:rsidRDefault="00923E42" w:rsidP="00923E42">
            <w:pPr>
              <w:jc w:val="both"/>
              <w:rPr>
                <w:rFonts w:ascii="Times New Roman" w:hAnsi="Times New Roman" w:cs="Times New Roman"/>
              </w:rPr>
            </w:pPr>
            <w:r w:rsidRPr="00FD20C5">
              <w:rPr>
                <w:rFonts w:ascii="Times New Roman" w:hAnsi="Times New Roman" w:cs="Times New Roman"/>
              </w:rPr>
              <w:t>Предлагаемая в проекте закона методика нереализуема. Отсутствует такая специальность как «</w:t>
            </w:r>
            <w:proofErr w:type="spellStart"/>
            <w:r w:rsidRPr="00FD20C5">
              <w:rPr>
                <w:rFonts w:ascii="Times New Roman" w:hAnsi="Times New Roman" w:cs="Times New Roman"/>
              </w:rPr>
              <w:t>энергоаудитор</w:t>
            </w:r>
            <w:proofErr w:type="spellEnd"/>
            <w:r w:rsidRPr="00FD20C5">
              <w:rPr>
                <w:rFonts w:ascii="Times New Roman" w:hAnsi="Times New Roman" w:cs="Times New Roman"/>
              </w:rPr>
              <w:t>», нет кода специальности и т.п. Предлагаемая статья 18</w:t>
            </w:r>
            <w:r w:rsidRPr="00FD20C5">
              <w:rPr>
                <w:rFonts w:ascii="Times New Roman" w:hAnsi="Times New Roman" w:cs="Times New Roman"/>
                <w:vertAlign w:val="superscript"/>
              </w:rPr>
              <w:t>1</w:t>
            </w:r>
            <w:r w:rsidRPr="00FD20C5">
              <w:rPr>
                <w:rFonts w:ascii="Times New Roman" w:hAnsi="Times New Roman" w:cs="Times New Roman"/>
              </w:rPr>
              <w:t xml:space="preserve"> «Требования к </w:t>
            </w:r>
            <w:proofErr w:type="spellStart"/>
            <w:r w:rsidRPr="00FD20C5">
              <w:rPr>
                <w:rFonts w:ascii="Times New Roman" w:hAnsi="Times New Roman" w:cs="Times New Roman"/>
              </w:rPr>
              <w:t>энергоаудитору</w:t>
            </w:r>
            <w:proofErr w:type="spellEnd"/>
            <w:r w:rsidRPr="00FD20C5">
              <w:rPr>
                <w:rFonts w:ascii="Times New Roman" w:hAnsi="Times New Roman" w:cs="Times New Roman"/>
              </w:rPr>
              <w:t xml:space="preserve">» кардинальным образом изменяет требования к персоналу, требуя наличие у энергоаудиторов профильной подготовки по образовательным программам </w:t>
            </w:r>
            <w:proofErr w:type="gramStart"/>
            <w:r w:rsidRPr="00FD20C5">
              <w:rPr>
                <w:rFonts w:ascii="Times New Roman" w:hAnsi="Times New Roman" w:cs="Times New Roman"/>
              </w:rPr>
              <w:t>высшего профессионального</w:t>
            </w:r>
            <w:proofErr w:type="gramEnd"/>
            <w:r w:rsidRPr="00FD20C5">
              <w:rPr>
                <w:rFonts w:ascii="Times New Roman" w:hAnsi="Times New Roman" w:cs="Times New Roman"/>
              </w:rPr>
              <w:t xml:space="preserve"> образования по техническим специальностям </w:t>
            </w:r>
            <w:r w:rsidRPr="00FD20C5">
              <w:rPr>
                <w:rFonts w:ascii="Times New Roman" w:hAnsi="Times New Roman" w:cs="Times New Roman"/>
                <w:b/>
                <w:i/>
              </w:rPr>
              <w:t xml:space="preserve">с учетом отраслевой специализации </w:t>
            </w:r>
            <w:r w:rsidRPr="00FD20C5">
              <w:rPr>
                <w:rFonts w:ascii="Times New Roman" w:hAnsi="Times New Roman" w:cs="Times New Roman"/>
              </w:rPr>
              <w:t xml:space="preserve">и опыта работы </w:t>
            </w:r>
            <w:r w:rsidRPr="00FD20C5">
              <w:rPr>
                <w:rFonts w:ascii="Times New Roman" w:hAnsi="Times New Roman" w:cs="Times New Roman"/>
                <w:b/>
                <w:i/>
              </w:rPr>
              <w:t>по специальности не менее трех лет.</w:t>
            </w:r>
            <w:r w:rsidRPr="00FD20C5">
              <w:rPr>
                <w:rFonts w:ascii="Times New Roman" w:hAnsi="Times New Roman" w:cs="Times New Roman"/>
              </w:rPr>
              <w:t xml:space="preserve"> Что же делать  тем </w:t>
            </w:r>
            <w:proofErr w:type="spellStart"/>
            <w:r w:rsidRPr="00FD20C5">
              <w:rPr>
                <w:rFonts w:ascii="Times New Roman" w:hAnsi="Times New Roman" w:cs="Times New Roman"/>
              </w:rPr>
              <w:t>энергоаудиторам</w:t>
            </w:r>
            <w:proofErr w:type="spellEnd"/>
            <w:r w:rsidRPr="00FD20C5">
              <w:rPr>
                <w:rFonts w:ascii="Times New Roman" w:hAnsi="Times New Roman" w:cs="Times New Roman"/>
              </w:rPr>
              <w:t xml:space="preserve">, которые уже имеют большой опыт работы на определенных объектах, давно работают в </w:t>
            </w:r>
            <w:proofErr w:type="spellStart"/>
            <w:r w:rsidRPr="00FD20C5">
              <w:rPr>
                <w:rFonts w:ascii="Times New Roman" w:hAnsi="Times New Roman" w:cs="Times New Roman"/>
              </w:rPr>
              <w:t>энергоаудиторской</w:t>
            </w:r>
            <w:proofErr w:type="spellEnd"/>
            <w:r w:rsidRPr="00FD20C5">
              <w:rPr>
                <w:rFonts w:ascii="Times New Roman" w:hAnsi="Times New Roman" w:cs="Times New Roman"/>
              </w:rPr>
              <w:t xml:space="preserve"> организации, но высшее образование (базовое) имеют по другой специальности?</w:t>
            </w:r>
          </w:p>
          <w:p w:rsidR="00923E42" w:rsidRPr="00FD20C5" w:rsidRDefault="00923E42" w:rsidP="00923E42">
            <w:pPr>
              <w:autoSpaceDE w:val="0"/>
              <w:autoSpaceDN w:val="0"/>
              <w:adjustRightInd w:val="0"/>
              <w:jc w:val="both"/>
              <w:rPr>
                <w:rFonts w:ascii="Times New Roman" w:hAnsi="Times New Roman" w:cs="Times New Roman"/>
              </w:rPr>
            </w:pPr>
            <w:r w:rsidRPr="00FD20C5">
              <w:rPr>
                <w:rFonts w:ascii="Times New Roman" w:hAnsi="Times New Roman" w:cs="Times New Roman"/>
              </w:rPr>
              <w:t xml:space="preserve"> Возникает также вопрос, где найти необходимые кадры в таком количестве с опытом работы по специальности не менее трех лет, так как за последние годы в нашей стране наблюдается острая </w:t>
            </w:r>
            <w:proofErr w:type="gramStart"/>
            <w:r w:rsidRPr="00FD20C5">
              <w:rPr>
                <w:rFonts w:ascii="Times New Roman" w:hAnsi="Times New Roman" w:cs="Times New Roman"/>
              </w:rPr>
              <w:t>нехватка</w:t>
            </w:r>
            <w:proofErr w:type="gramEnd"/>
            <w:r w:rsidRPr="00FD20C5">
              <w:rPr>
                <w:rFonts w:ascii="Times New Roman" w:hAnsi="Times New Roman" w:cs="Times New Roman"/>
              </w:rPr>
              <w:t xml:space="preserve"> специалистов с высшим техническим образованием и требуемым опытом работы по специальности от трех лет.</w:t>
            </w:r>
          </w:p>
          <w:p w:rsidR="00923E42" w:rsidRPr="00FD20C5" w:rsidRDefault="00923E42" w:rsidP="00923E42">
            <w:pPr>
              <w:autoSpaceDE w:val="0"/>
              <w:autoSpaceDN w:val="0"/>
              <w:adjustRightInd w:val="0"/>
              <w:jc w:val="both"/>
              <w:rPr>
                <w:rFonts w:ascii="Times New Roman" w:hAnsi="Times New Roman" w:cs="Times New Roman"/>
              </w:rPr>
            </w:pPr>
            <w:r w:rsidRPr="00FD20C5">
              <w:rPr>
                <w:rFonts w:ascii="Times New Roman" w:hAnsi="Times New Roman" w:cs="Times New Roman"/>
              </w:rPr>
              <w:t>Предлагаемое статьей 18</w:t>
            </w:r>
            <w:r w:rsidRPr="00FD20C5">
              <w:rPr>
                <w:rFonts w:ascii="Times New Roman" w:hAnsi="Times New Roman" w:cs="Times New Roman"/>
                <w:vertAlign w:val="superscript"/>
              </w:rPr>
              <w:t>1</w:t>
            </w:r>
            <w:r w:rsidRPr="00FD20C5">
              <w:rPr>
                <w:rFonts w:ascii="Times New Roman" w:hAnsi="Times New Roman" w:cs="Times New Roman"/>
              </w:rPr>
              <w:t xml:space="preserve"> введение квалификационной категории суживает область деятельности организации, делая предприятия малого бизнеса, занимающиеся </w:t>
            </w:r>
            <w:proofErr w:type="spellStart"/>
            <w:r w:rsidRPr="00FD20C5">
              <w:rPr>
                <w:rFonts w:ascii="Times New Roman" w:hAnsi="Times New Roman" w:cs="Times New Roman"/>
              </w:rPr>
              <w:t>энергоаудитом</w:t>
            </w:r>
            <w:proofErr w:type="spellEnd"/>
            <w:r w:rsidRPr="00FD20C5">
              <w:rPr>
                <w:rFonts w:ascii="Times New Roman" w:hAnsi="Times New Roman" w:cs="Times New Roman"/>
              </w:rPr>
              <w:t>, неконкурентоспособными.</w:t>
            </w:r>
          </w:p>
          <w:p w:rsidR="00923E42" w:rsidRPr="00FD20C5" w:rsidRDefault="00923E42" w:rsidP="00923E42">
            <w:pPr>
              <w:autoSpaceDE w:val="0"/>
              <w:autoSpaceDN w:val="0"/>
              <w:adjustRightInd w:val="0"/>
              <w:jc w:val="both"/>
              <w:rPr>
                <w:rFonts w:ascii="Times New Roman" w:hAnsi="Times New Roman" w:cs="Times New Roman"/>
              </w:rPr>
            </w:pPr>
            <w:r w:rsidRPr="00FD20C5">
              <w:rPr>
                <w:rFonts w:ascii="Times New Roman" w:hAnsi="Times New Roman" w:cs="Times New Roman"/>
              </w:rPr>
              <w:t xml:space="preserve">Данные поправки в действующее законодательство приведут к неспособности большого количества малых </w:t>
            </w:r>
            <w:r w:rsidRPr="00FD20C5">
              <w:rPr>
                <w:rFonts w:ascii="Times New Roman" w:hAnsi="Times New Roman" w:cs="Times New Roman"/>
              </w:rPr>
              <w:lastRenderedPageBreak/>
              <w:t xml:space="preserve">предприятий вести свою деятельность в области энергоаудита, оставив на рынке лишь организации, созданные при крупных энергетических компаниях. </w:t>
            </w:r>
          </w:p>
          <w:p w:rsidR="00CA6455" w:rsidRDefault="00923E42" w:rsidP="00923E42">
            <w:pPr>
              <w:jc w:val="both"/>
              <w:rPr>
                <w:rFonts w:ascii="Times New Roman" w:hAnsi="Times New Roman" w:cs="Times New Roman"/>
              </w:rPr>
            </w:pPr>
            <w:r w:rsidRPr="00FD20C5">
              <w:rPr>
                <w:rFonts w:ascii="Times New Roman" w:hAnsi="Times New Roman" w:cs="Times New Roman"/>
              </w:rPr>
              <w:t>Принятие предлагаемой поправки отложит реализацию ФЗ № 261 на несколько лет, при этом вряд ли положительно скажется на качестве энергетических обследований.</w:t>
            </w:r>
            <w:r w:rsidR="00CA6455">
              <w:rPr>
                <w:rFonts w:ascii="Times New Roman" w:hAnsi="Times New Roman" w:cs="Times New Roman"/>
              </w:rPr>
              <w:t xml:space="preserve"> </w:t>
            </w:r>
          </w:p>
          <w:p w:rsidR="00B06712" w:rsidRDefault="00CA6455" w:rsidP="00923E42">
            <w:pPr>
              <w:jc w:val="both"/>
              <w:rPr>
                <w:rFonts w:ascii="Times New Roman" w:hAnsi="Times New Roman" w:cs="Times New Roman"/>
              </w:rPr>
            </w:pPr>
            <w:r w:rsidRPr="00B06712">
              <w:rPr>
                <w:rFonts w:ascii="Times New Roman" w:hAnsi="Times New Roman" w:cs="Times New Roman"/>
                <w:b/>
                <w:i/>
              </w:rPr>
              <w:t xml:space="preserve">Предлагаем на три года отложить введение </w:t>
            </w:r>
            <w:r w:rsidR="00B06712" w:rsidRPr="00B06712">
              <w:rPr>
                <w:rFonts w:ascii="Times New Roman" w:hAnsi="Times New Roman" w:cs="Times New Roman"/>
                <w:b/>
                <w:i/>
              </w:rPr>
              <w:t>требования о наличии</w:t>
            </w:r>
            <w:r w:rsidR="00B06712">
              <w:rPr>
                <w:rFonts w:ascii="Times New Roman" w:hAnsi="Times New Roman" w:cs="Times New Roman"/>
                <w:b/>
                <w:i/>
              </w:rPr>
              <w:t xml:space="preserve"> у претендента на получение статуса энергоаудитора </w:t>
            </w:r>
            <w:r w:rsidRPr="00B06712">
              <w:rPr>
                <w:rFonts w:ascii="Times New Roman" w:hAnsi="Times New Roman" w:cs="Times New Roman"/>
                <w:b/>
                <w:i/>
              </w:rPr>
              <w:t xml:space="preserve"> </w:t>
            </w:r>
            <w:r w:rsidRPr="00B06712">
              <w:rPr>
                <w:rFonts w:ascii="Times New Roman" w:hAnsi="Times New Roman" w:cs="Times New Roman"/>
                <w:b/>
                <w:i/>
                <w:u w:val="single"/>
              </w:rPr>
              <w:t xml:space="preserve">профильной </w:t>
            </w:r>
            <w:r w:rsidRPr="00B06712">
              <w:rPr>
                <w:rFonts w:ascii="Times New Roman" w:hAnsi="Times New Roman" w:cs="Times New Roman"/>
                <w:b/>
                <w:i/>
              </w:rPr>
              <w:t xml:space="preserve">подготовки по образовательным программам </w:t>
            </w:r>
            <w:proofErr w:type="gramStart"/>
            <w:r w:rsidRPr="00B06712">
              <w:rPr>
                <w:rFonts w:ascii="Times New Roman" w:hAnsi="Times New Roman" w:cs="Times New Roman"/>
                <w:b/>
                <w:i/>
              </w:rPr>
              <w:t>высшего профессионального</w:t>
            </w:r>
            <w:proofErr w:type="gramEnd"/>
            <w:r w:rsidRPr="00B06712">
              <w:rPr>
                <w:rFonts w:ascii="Times New Roman" w:hAnsi="Times New Roman" w:cs="Times New Roman"/>
                <w:b/>
                <w:i/>
              </w:rPr>
              <w:t xml:space="preserve"> образования по техническим специальностям</w:t>
            </w:r>
            <w:r w:rsidRPr="00B06712">
              <w:rPr>
                <w:rFonts w:ascii="Times New Roman" w:hAnsi="Times New Roman" w:cs="Times New Roman"/>
                <w:b/>
                <w:i/>
                <w:u w:val="single"/>
              </w:rPr>
              <w:t xml:space="preserve"> с учетом отраслевой специализации и опыта работы по специальности не менее трех лет.</w:t>
            </w:r>
            <w:r w:rsidR="00B06712" w:rsidRPr="00B06712">
              <w:rPr>
                <w:rFonts w:ascii="Times New Roman" w:hAnsi="Times New Roman" w:cs="Times New Roman"/>
                <w:b/>
                <w:i/>
              </w:rPr>
              <w:t xml:space="preserve"> </w:t>
            </w:r>
            <w:r w:rsidR="00B06712" w:rsidRPr="00B06712">
              <w:rPr>
                <w:rFonts w:ascii="Times New Roman" w:hAnsi="Times New Roman" w:cs="Times New Roman"/>
              </w:rPr>
              <w:t>Это даст возможность</w:t>
            </w:r>
            <w:r w:rsidR="00B06712" w:rsidRPr="00B06712">
              <w:rPr>
                <w:rFonts w:ascii="Times New Roman" w:hAnsi="Times New Roman" w:cs="Times New Roman"/>
                <w:b/>
                <w:i/>
              </w:rPr>
              <w:t xml:space="preserve"> </w:t>
            </w:r>
            <w:r w:rsidR="00B06712">
              <w:rPr>
                <w:rFonts w:ascii="Times New Roman" w:hAnsi="Times New Roman" w:cs="Times New Roman"/>
              </w:rPr>
              <w:t>подготовить необходимые кадры.</w:t>
            </w:r>
          </w:p>
          <w:p w:rsidR="00923E42" w:rsidRPr="00FD20C5" w:rsidRDefault="00B06712" w:rsidP="00923E42">
            <w:pPr>
              <w:jc w:val="both"/>
              <w:rPr>
                <w:rFonts w:ascii="Times New Roman" w:hAnsi="Times New Roman" w:cs="Times New Roman"/>
              </w:rPr>
            </w:pPr>
            <w:r>
              <w:rPr>
                <w:rFonts w:ascii="Times New Roman" w:hAnsi="Times New Roman" w:cs="Times New Roman"/>
                <w:i/>
              </w:rPr>
              <w:t xml:space="preserve">На ближайшее время предлагаем, </w:t>
            </w:r>
            <w:r w:rsidR="00CA6455">
              <w:rPr>
                <w:rFonts w:ascii="Times New Roman" w:hAnsi="Times New Roman" w:cs="Times New Roman"/>
                <w:i/>
              </w:rPr>
              <w:t xml:space="preserve"> </w:t>
            </w:r>
            <w:r w:rsidR="00923E42" w:rsidRPr="00FD20C5">
              <w:rPr>
                <w:rFonts w:ascii="Times New Roman" w:hAnsi="Times New Roman" w:cs="Times New Roman"/>
                <w:i/>
              </w:rPr>
              <w:t>по аналогии с ФЗ № 307-Ф</w:t>
            </w:r>
            <w:r w:rsidR="00CA6455">
              <w:rPr>
                <w:rFonts w:ascii="Times New Roman" w:hAnsi="Times New Roman" w:cs="Times New Roman"/>
                <w:i/>
              </w:rPr>
              <w:t>З «Об аудиторской деятельности»</w:t>
            </w:r>
            <w:r>
              <w:rPr>
                <w:rFonts w:ascii="Times New Roman" w:hAnsi="Times New Roman" w:cs="Times New Roman"/>
                <w:i/>
              </w:rPr>
              <w:t xml:space="preserve">,  </w:t>
            </w:r>
            <w:r w:rsidR="00CA6455">
              <w:rPr>
                <w:rFonts w:ascii="Times New Roman" w:hAnsi="Times New Roman" w:cs="Times New Roman"/>
                <w:i/>
              </w:rPr>
              <w:t>учитывать</w:t>
            </w:r>
            <w:r w:rsidR="00923E42" w:rsidRPr="00FD20C5">
              <w:rPr>
                <w:rFonts w:ascii="Times New Roman" w:hAnsi="Times New Roman" w:cs="Times New Roman"/>
                <w:i/>
              </w:rPr>
              <w:t xml:space="preserve"> </w:t>
            </w:r>
            <w:r w:rsidR="00923E42" w:rsidRPr="00FD20C5">
              <w:rPr>
                <w:rFonts w:ascii="Times New Roman" w:hAnsi="Times New Roman" w:cs="Times New Roman"/>
                <w:b/>
                <w:i/>
                <w:u w:val="single"/>
              </w:rPr>
              <w:t>стаж работы претендента в</w:t>
            </w:r>
            <w:r w:rsidR="00923E42" w:rsidRPr="00FD20C5">
              <w:rPr>
                <w:rFonts w:ascii="Times New Roman" w:hAnsi="Times New Roman" w:cs="Times New Roman"/>
                <w:b/>
                <w:i/>
              </w:rPr>
              <w:t xml:space="preserve"> </w:t>
            </w:r>
            <w:proofErr w:type="spellStart"/>
            <w:r w:rsidR="00923E42" w:rsidRPr="00FD20C5">
              <w:rPr>
                <w:rFonts w:ascii="Times New Roman" w:hAnsi="Times New Roman" w:cs="Times New Roman"/>
                <w:b/>
                <w:i/>
                <w:u w:val="single"/>
              </w:rPr>
              <w:t>энергоаудиторской</w:t>
            </w:r>
            <w:proofErr w:type="spellEnd"/>
            <w:r w:rsidR="00923E42" w:rsidRPr="00FD20C5">
              <w:rPr>
                <w:rFonts w:ascii="Times New Roman" w:hAnsi="Times New Roman" w:cs="Times New Roman"/>
                <w:b/>
                <w:i/>
                <w:u w:val="single"/>
              </w:rPr>
              <w:t xml:space="preserve"> организации</w:t>
            </w:r>
            <w:r w:rsidR="00923E42" w:rsidRPr="00FD20C5">
              <w:rPr>
                <w:rFonts w:ascii="Times New Roman" w:hAnsi="Times New Roman" w:cs="Times New Roman"/>
                <w:i/>
              </w:rPr>
              <w:t xml:space="preserve"> в качестве пом</w:t>
            </w:r>
            <w:r w:rsidR="005B7400">
              <w:rPr>
                <w:rFonts w:ascii="Times New Roman" w:hAnsi="Times New Roman" w:cs="Times New Roman"/>
                <w:i/>
              </w:rPr>
              <w:t>ощника энергоаудитора, например.</w:t>
            </w:r>
            <w:r w:rsidR="00923E42" w:rsidRPr="00FD20C5">
              <w:rPr>
                <w:rFonts w:ascii="Times New Roman" w:hAnsi="Times New Roman" w:cs="Times New Roman"/>
                <w:i/>
              </w:rPr>
              <w:t xml:space="preserve">  А в качестве базовой подготовки иметь </w:t>
            </w:r>
            <w:proofErr w:type="gramStart"/>
            <w:r w:rsidR="00923E42" w:rsidRPr="00FD20C5">
              <w:rPr>
                <w:rFonts w:ascii="Times New Roman" w:hAnsi="Times New Roman" w:cs="Times New Roman"/>
                <w:i/>
              </w:rPr>
              <w:t xml:space="preserve">высшее </w:t>
            </w:r>
            <w:r w:rsidR="005B7400">
              <w:rPr>
                <w:rFonts w:ascii="Times New Roman" w:hAnsi="Times New Roman" w:cs="Times New Roman"/>
                <w:i/>
              </w:rPr>
              <w:t>профессиональное</w:t>
            </w:r>
            <w:proofErr w:type="gramEnd"/>
            <w:r w:rsidR="005B7400">
              <w:rPr>
                <w:rFonts w:ascii="Times New Roman" w:hAnsi="Times New Roman" w:cs="Times New Roman"/>
                <w:i/>
              </w:rPr>
              <w:t xml:space="preserve"> образование по техническим специальностям</w:t>
            </w:r>
            <w:r w:rsidR="00923E42" w:rsidRPr="00FD20C5">
              <w:rPr>
                <w:rFonts w:ascii="Times New Roman" w:hAnsi="Times New Roman" w:cs="Times New Roman"/>
                <w:i/>
              </w:rPr>
              <w:t xml:space="preserve">  </w:t>
            </w:r>
            <w:r w:rsidR="00923E42" w:rsidRPr="00FD20C5">
              <w:rPr>
                <w:rFonts w:ascii="Times New Roman" w:hAnsi="Times New Roman" w:cs="Times New Roman"/>
                <w:b/>
                <w:i/>
              </w:rPr>
              <w:t>без учета отраслевой специализации</w:t>
            </w:r>
            <w:r w:rsidR="00923E42" w:rsidRPr="00FD20C5">
              <w:rPr>
                <w:rFonts w:ascii="Times New Roman" w:hAnsi="Times New Roman" w:cs="Times New Roman"/>
                <w:i/>
              </w:rPr>
              <w:t>, по аналогии с ФЗ № 307-ФЗ</w:t>
            </w:r>
            <w:r>
              <w:rPr>
                <w:rFonts w:ascii="Times New Roman" w:hAnsi="Times New Roman" w:cs="Times New Roman"/>
                <w:i/>
              </w:rPr>
              <w:t xml:space="preserve"> </w:t>
            </w:r>
            <w:r w:rsidR="005B7400">
              <w:rPr>
                <w:rFonts w:ascii="Times New Roman" w:hAnsi="Times New Roman" w:cs="Times New Roman"/>
                <w:i/>
              </w:rPr>
              <w:t xml:space="preserve"> «Об аудиторской деятельности».</w:t>
            </w:r>
            <w:r w:rsidR="00CA6455">
              <w:rPr>
                <w:rFonts w:ascii="Times New Roman" w:hAnsi="Times New Roman" w:cs="Times New Roman"/>
                <w:i/>
              </w:rPr>
              <w:t xml:space="preserve"> </w:t>
            </w:r>
          </w:p>
          <w:p w:rsidR="00923E42" w:rsidRPr="00FD20C5" w:rsidRDefault="00923E42" w:rsidP="006162C3">
            <w:pPr>
              <w:jc w:val="both"/>
              <w:rPr>
                <w:rFonts w:ascii="Times New Roman" w:hAnsi="Times New Roman" w:cs="Times New Roman"/>
              </w:rPr>
            </w:pPr>
          </w:p>
        </w:tc>
      </w:tr>
      <w:tr w:rsidR="005E1585" w:rsidRPr="00FD20C5" w:rsidTr="003826BB">
        <w:tc>
          <w:tcPr>
            <w:tcW w:w="534" w:type="dxa"/>
          </w:tcPr>
          <w:p w:rsidR="005E1585" w:rsidRPr="00FD20C5" w:rsidRDefault="004F679A" w:rsidP="00F060D2">
            <w:pPr>
              <w:jc w:val="both"/>
              <w:rPr>
                <w:rFonts w:ascii="Times New Roman" w:hAnsi="Times New Roman" w:cs="Times New Roman"/>
              </w:rPr>
            </w:pPr>
            <w:r w:rsidRPr="00FD20C5">
              <w:rPr>
                <w:rFonts w:ascii="Times New Roman" w:hAnsi="Times New Roman" w:cs="Times New Roman"/>
              </w:rPr>
              <w:lastRenderedPageBreak/>
              <w:t>1</w:t>
            </w:r>
            <w:r w:rsidR="00F060D2" w:rsidRPr="00FD20C5">
              <w:rPr>
                <w:rFonts w:ascii="Times New Roman" w:hAnsi="Times New Roman" w:cs="Times New Roman"/>
              </w:rPr>
              <w:t>6</w:t>
            </w:r>
            <w:r w:rsidR="00AA371C" w:rsidRPr="00FD20C5">
              <w:rPr>
                <w:rFonts w:ascii="Times New Roman" w:hAnsi="Times New Roman" w:cs="Times New Roman"/>
              </w:rPr>
              <w:t>.</w:t>
            </w:r>
          </w:p>
        </w:tc>
        <w:tc>
          <w:tcPr>
            <w:tcW w:w="5103" w:type="dxa"/>
          </w:tcPr>
          <w:p w:rsidR="001F57AB" w:rsidRPr="00736ECC" w:rsidRDefault="001F57AB" w:rsidP="001F57AB">
            <w:pPr>
              <w:spacing w:after="200" w:line="276" w:lineRule="auto"/>
              <w:rPr>
                <w:rFonts w:ascii="Times New Roman" w:hAnsi="Times New Roman" w:cs="Times New Roman"/>
                <w:b/>
                <w:i/>
                <w:u w:val="single"/>
              </w:rPr>
            </w:pPr>
            <w:r w:rsidRPr="00736ECC">
              <w:rPr>
                <w:rFonts w:ascii="Times New Roman" w:hAnsi="Times New Roman" w:cs="Times New Roman"/>
                <w:b/>
                <w:i/>
                <w:u w:val="single"/>
              </w:rPr>
              <w:t>Подпункты «а» и «б» пункта 1 статьи 2</w:t>
            </w:r>
            <w:r w:rsidR="00FD20C5" w:rsidRPr="00736ECC">
              <w:rPr>
                <w:rFonts w:ascii="Times New Roman" w:hAnsi="Times New Roman" w:cs="Times New Roman"/>
                <w:b/>
                <w:i/>
                <w:u w:val="single"/>
              </w:rPr>
              <w:t xml:space="preserve"> Законопроекта</w:t>
            </w:r>
            <w:r w:rsidRPr="00736ECC">
              <w:rPr>
                <w:rFonts w:ascii="Times New Roman" w:hAnsi="Times New Roman" w:cs="Times New Roman"/>
                <w:b/>
                <w:i/>
                <w:u w:val="single"/>
              </w:rPr>
              <w:t>:</w:t>
            </w:r>
          </w:p>
          <w:p w:rsidR="001F57AB" w:rsidRPr="00FD20C5" w:rsidRDefault="001F57AB" w:rsidP="001F57AB">
            <w:pPr>
              <w:rPr>
                <w:rFonts w:ascii="Times New Roman" w:hAnsi="Times New Roman" w:cs="Times New Roman"/>
              </w:rPr>
            </w:pPr>
            <w:r w:rsidRPr="00FD20C5">
              <w:rPr>
                <w:rFonts w:ascii="Times New Roman" w:hAnsi="Times New Roman" w:cs="Times New Roman"/>
              </w:rPr>
              <w:t>«Внести в статью 9.16</w:t>
            </w:r>
            <w:r w:rsidR="00617962" w:rsidRPr="00FD20C5">
              <w:rPr>
                <w:rFonts w:ascii="Times New Roman" w:hAnsi="Times New Roman" w:cs="Times New Roman"/>
              </w:rPr>
              <w:t>.</w:t>
            </w:r>
            <w:r w:rsidRPr="00FD20C5">
              <w:rPr>
                <w:rFonts w:ascii="Times New Roman" w:hAnsi="Times New Roman" w:cs="Times New Roman"/>
              </w:rPr>
              <w:t xml:space="preserve">  Кодекса Российской </w:t>
            </w:r>
            <w:r w:rsidRPr="00FD20C5">
              <w:rPr>
                <w:rFonts w:ascii="Times New Roman" w:hAnsi="Times New Roman" w:cs="Times New Roman"/>
              </w:rPr>
              <w:lastRenderedPageBreak/>
              <w:t>федерации об административных правонарушениях … следующие изменения:</w:t>
            </w:r>
          </w:p>
          <w:p w:rsidR="001F57AB" w:rsidRPr="00FD20C5" w:rsidRDefault="001F57AB" w:rsidP="001F57AB">
            <w:pPr>
              <w:rPr>
                <w:rFonts w:ascii="Times New Roman" w:hAnsi="Times New Roman" w:cs="Times New Roman"/>
              </w:rPr>
            </w:pPr>
            <w:r w:rsidRPr="00FD20C5">
              <w:rPr>
                <w:rFonts w:ascii="Times New Roman" w:hAnsi="Times New Roman" w:cs="Times New Roman"/>
              </w:rPr>
              <w:t>1) в части 8:</w:t>
            </w:r>
          </w:p>
          <w:p w:rsidR="001F57AB" w:rsidRPr="00FD20C5" w:rsidRDefault="001F57AB" w:rsidP="001F57AB">
            <w:pPr>
              <w:rPr>
                <w:rFonts w:ascii="Times New Roman" w:hAnsi="Times New Roman" w:cs="Times New Roman"/>
              </w:rPr>
            </w:pPr>
            <w:r w:rsidRPr="00FD20C5">
              <w:rPr>
                <w:rFonts w:ascii="Times New Roman" w:hAnsi="Times New Roman" w:cs="Times New Roman"/>
              </w:rPr>
              <w:t>а) после слов «Несоблюдение» дополнить словами «требований к энергетическому паспорту, составленному по результатам обязательного</w:t>
            </w:r>
          </w:p>
          <w:p w:rsidR="001F57AB" w:rsidRPr="00FD20C5" w:rsidRDefault="001F57AB" w:rsidP="001F57AB">
            <w:pPr>
              <w:rPr>
                <w:rFonts w:ascii="Times New Roman" w:hAnsi="Times New Roman" w:cs="Times New Roman"/>
              </w:rPr>
            </w:pPr>
            <w:r w:rsidRPr="00FD20C5">
              <w:rPr>
                <w:rFonts w:ascii="Times New Roman" w:hAnsi="Times New Roman" w:cs="Times New Roman"/>
              </w:rPr>
              <w:t>энергетического обследования</w:t>
            </w:r>
            <w:proofErr w:type="gramStart"/>
            <w:r w:rsidRPr="00FD20C5">
              <w:rPr>
                <w:rFonts w:ascii="Times New Roman" w:hAnsi="Times New Roman" w:cs="Times New Roman"/>
              </w:rPr>
              <w:t>,»</w:t>
            </w:r>
            <w:proofErr w:type="gramEnd"/>
            <w:r w:rsidRPr="00FD20C5">
              <w:rPr>
                <w:rFonts w:ascii="Times New Roman" w:hAnsi="Times New Roman" w:cs="Times New Roman"/>
              </w:rPr>
              <w:t>;</w:t>
            </w:r>
          </w:p>
          <w:p w:rsidR="001F57AB" w:rsidRPr="00FD20C5" w:rsidRDefault="001F57AB" w:rsidP="001F57AB">
            <w:pPr>
              <w:rPr>
                <w:rFonts w:ascii="Times New Roman" w:hAnsi="Times New Roman" w:cs="Times New Roman"/>
              </w:rPr>
            </w:pPr>
            <w:r w:rsidRPr="00FD20C5">
              <w:rPr>
                <w:rFonts w:ascii="Times New Roman" w:hAnsi="Times New Roman" w:cs="Times New Roman"/>
              </w:rPr>
              <w:t>б) абзац второй изложить в следующей редакции:</w:t>
            </w:r>
          </w:p>
          <w:p w:rsidR="001F57AB" w:rsidRPr="00FD20C5" w:rsidRDefault="001F57AB" w:rsidP="001F57AB">
            <w:pPr>
              <w:rPr>
                <w:rFonts w:ascii="Times New Roman" w:hAnsi="Times New Roman" w:cs="Times New Roman"/>
              </w:rPr>
            </w:pPr>
            <w:r w:rsidRPr="00FD20C5">
              <w:rPr>
                <w:rFonts w:ascii="Times New Roman" w:hAnsi="Times New Roman" w:cs="Times New Roman"/>
              </w:rPr>
              <w:t xml:space="preserve">«влечет наложение административного штрафа </w:t>
            </w:r>
            <w:proofErr w:type="gramStart"/>
            <w:r w:rsidRPr="00FD20C5">
              <w:rPr>
                <w:rFonts w:ascii="Times New Roman" w:hAnsi="Times New Roman" w:cs="Times New Roman"/>
              </w:rPr>
              <w:t>на должностных лиц в размере от двадцати тысяч до тридцати тысяч рублей</w:t>
            </w:r>
            <w:proofErr w:type="gramEnd"/>
            <w:r w:rsidRPr="00FD20C5">
              <w:rPr>
                <w:rFonts w:ascii="Times New Roman" w:hAnsi="Times New Roman" w:cs="Times New Roman"/>
              </w:rPr>
              <w:t>; на лиц, осуществляющих предпринимательскую деятельность без образования</w:t>
            </w:r>
          </w:p>
          <w:p w:rsidR="005E1585" w:rsidRPr="00FD20C5" w:rsidRDefault="001F57AB" w:rsidP="001F57AB">
            <w:pPr>
              <w:rPr>
                <w:rFonts w:ascii="Times New Roman" w:hAnsi="Times New Roman" w:cs="Times New Roman"/>
              </w:rPr>
            </w:pPr>
            <w:r w:rsidRPr="00FD20C5">
              <w:rPr>
                <w:rFonts w:ascii="Times New Roman" w:hAnsi="Times New Roman" w:cs="Times New Roman"/>
              </w:rPr>
              <w:t>юридического лица, - от двадцати тысяч до тридцати тысяч рублей; на юридических лиц - от ста тысяч до пятисот тысяч рублей</w:t>
            </w:r>
            <w:proofErr w:type="gramStart"/>
            <w:r w:rsidRPr="00FD20C5">
              <w:rPr>
                <w:rFonts w:ascii="Times New Roman" w:hAnsi="Times New Roman" w:cs="Times New Roman"/>
              </w:rPr>
              <w:t>.»;</w:t>
            </w:r>
            <w:proofErr w:type="gramEnd"/>
          </w:p>
        </w:tc>
        <w:tc>
          <w:tcPr>
            <w:tcW w:w="5244" w:type="dxa"/>
          </w:tcPr>
          <w:p w:rsidR="005E1585" w:rsidRPr="00FD20C5" w:rsidRDefault="001F57AB" w:rsidP="00904D8C">
            <w:pPr>
              <w:jc w:val="both"/>
              <w:rPr>
                <w:rFonts w:ascii="Times New Roman" w:hAnsi="Times New Roman" w:cs="Times New Roman"/>
                <w:b/>
              </w:rPr>
            </w:pPr>
            <w:r w:rsidRPr="00FD20C5">
              <w:rPr>
                <w:rFonts w:ascii="Times New Roman" w:hAnsi="Times New Roman" w:cs="Times New Roman"/>
                <w:b/>
              </w:rPr>
              <w:lastRenderedPageBreak/>
              <w:t>Предлагаем</w:t>
            </w:r>
            <w:r w:rsidR="005C2657" w:rsidRPr="00FD20C5">
              <w:rPr>
                <w:rFonts w:ascii="Times New Roman" w:hAnsi="Times New Roman" w:cs="Times New Roman"/>
                <w:b/>
              </w:rPr>
              <w:t xml:space="preserve"> следующую редакцию</w:t>
            </w:r>
            <w:r w:rsidRPr="00FD20C5">
              <w:rPr>
                <w:rFonts w:ascii="Times New Roman" w:hAnsi="Times New Roman" w:cs="Times New Roman"/>
                <w:b/>
              </w:rPr>
              <w:t>:</w:t>
            </w:r>
          </w:p>
          <w:p w:rsidR="005C2657" w:rsidRPr="00FD20C5" w:rsidRDefault="005C2657" w:rsidP="00904D8C">
            <w:pPr>
              <w:rPr>
                <w:rFonts w:ascii="Times New Roman" w:hAnsi="Times New Roman" w:cs="Times New Roman"/>
                <w:i/>
              </w:rPr>
            </w:pPr>
          </w:p>
          <w:p w:rsidR="001F57AB" w:rsidRPr="00FD20C5" w:rsidRDefault="001F57AB" w:rsidP="00904D8C">
            <w:pPr>
              <w:rPr>
                <w:rFonts w:ascii="Times New Roman" w:hAnsi="Times New Roman" w:cs="Times New Roman"/>
                <w:i/>
              </w:rPr>
            </w:pPr>
            <w:r w:rsidRPr="00FD20C5">
              <w:rPr>
                <w:rFonts w:ascii="Times New Roman" w:hAnsi="Times New Roman" w:cs="Times New Roman"/>
                <w:i/>
              </w:rPr>
              <w:t>«Внести в статью 9.16</w:t>
            </w:r>
            <w:r w:rsidR="00617962" w:rsidRPr="00FD20C5">
              <w:rPr>
                <w:rFonts w:ascii="Times New Roman" w:hAnsi="Times New Roman" w:cs="Times New Roman"/>
                <w:i/>
              </w:rPr>
              <w:t>.</w:t>
            </w:r>
            <w:r w:rsidRPr="00FD20C5">
              <w:rPr>
                <w:rFonts w:ascii="Times New Roman" w:hAnsi="Times New Roman" w:cs="Times New Roman"/>
                <w:i/>
              </w:rPr>
              <w:t xml:space="preserve">  Кодекса Российской федерации об административных правонарушениях </w:t>
            </w:r>
            <w:r w:rsidRPr="00FD20C5">
              <w:rPr>
                <w:rFonts w:ascii="Times New Roman" w:hAnsi="Times New Roman" w:cs="Times New Roman"/>
                <w:i/>
              </w:rPr>
              <w:lastRenderedPageBreak/>
              <w:t>… следующие изменения:</w:t>
            </w:r>
          </w:p>
          <w:p w:rsidR="001F57AB" w:rsidRPr="00FD20C5" w:rsidRDefault="001F57AB" w:rsidP="00904D8C">
            <w:pPr>
              <w:spacing w:line="276" w:lineRule="auto"/>
              <w:rPr>
                <w:rFonts w:ascii="Times New Roman" w:hAnsi="Times New Roman" w:cs="Times New Roman"/>
                <w:i/>
              </w:rPr>
            </w:pPr>
            <w:r w:rsidRPr="00FD20C5">
              <w:rPr>
                <w:rFonts w:ascii="Times New Roman" w:hAnsi="Times New Roman" w:cs="Times New Roman"/>
                <w:i/>
              </w:rPr>
              <w:t>1) в части 8:</w:t>
            </w:r>
          </w:p>
          <w:p w:rsidR="001F57AB" w:rsidRPr="00FD20C5" w:rsidRDefault="001F57AB" w:rsidP="00904D8C">
            <w:pPr>
              <w:spacing w:line="276" w:lineRule="auto"/>
              <w:jc w:val="both"/>
              <w:rPr>
                <w:rFonts w:ascii="Times New Roman" w:hAnsi="Times New Roman" w:cs="Times New Roman"/>
                <w:i/>
              </w:rPr>
            </w:pPr>
            <w:r w:rsidRPr="00FD20C5">
              <w:rPr>
                <w:rFonts w:ascii="Times New Roman" w:hAnsi="Times New Roman" w:cs="Times New Roman"/>
                <w:i/>
              </w:rPr>
              <w:t>а) после слов «Несоблюдение» дополнить словами «требований к энергетическому паспорту, составленному по результатам обязательного</w:t>
            </w:r>
          </w:p>
          <w:p w:rsidR="001F57AB" w:rsidRPr="00FD20C5" w:rsidRDefault="001F57AB" w:rsidP="00904D8C">
            <w:pPr>
              <w:spacing w:line="276" w:lineRule="auto"/>
              <w:rPr>
                <w:rFonts w:ascii="Times New Roman" w:hAnsi="Times New Roman" w:cs="Times New Roman"/>
                <w:i/>
              </w:rPr>
            </w:pPr>
            <w:r w:rsidRPr="00FD20C5">
              <w:rPr>
                <w:rFonts w:ascii="Times New Roman" w:hAnsi="Times New Roman" w:cs="Times New Roman"/>
                <w:i/>
              </w:rPr>
              <w:t>энергетического обследования</w:t>
            </w:r>
            <w:proofErr w:type="gramStart"/>
            <w:r w:rsidRPr="00FD20C5">
              <w:rPr>
                <w:rFonts w:ascii="Times New Roman" w:hAnsi="Times New Roman" w:cs="Times New Roman"/>
                <w:i/>
              </w:rPr>
              <w:t>,»</w:t>
            </w:r>
            <w:proofErr w:type="gramEnd"/>
            <w:r w:rsidRPr="00FD20C5">
              <w:rPr>
                <w:rFonts w:ascii="Times New Roman" w:hAnsi="Times New Roman" w:cs="Times New Roman"/>
                <w:i/>
              </w:rPr>
              <w:t>;</w:t>
            </w:r>
          </w:p>
          <w:p w:rsidR="001F57AB" w:rsidRPr="00FD20C5" w:rsidRDefault="001F57AB" w:rsidP="00904D8C">
            <w:pPr>
              <w:spacing w:line="276" w:lineRule="auto"/>
              <w:rPr>
                <w:rFonts w:ascii="Times New Roman" w:hAnsi="Times New Roman" w:cs="Times New Roman"/>
                <w:i/>
              </w:rPr>
            </w:pPr>
            <w:r w:rsidRPr="00FD20C5">
              <w:rPr>
                <w:rFonts w:ascii="Times New Roman" w:hAnsi="Times New Roman" w:cs="Times New Roman"/>
                <w:i/>
              </w:rPr>
              <w:t>б) абзац второй изложить в следующей редакции:</w:t>
            </w:r>
          </w:p>
          <w:p w:rsidR="001F57AB" w:rsidRPr="00FD20C5" w:rsidRDefault="001F57AB" w:rsidP="00904D8C">
            <w:pPr>
              <w:spacing w:line="276" w:lineRule="auto"/>
              <w:jc w:val="both"/>
              <w:rPr>
                <w:rFonts w:ascii="Times New Roman" w:hAnsi="Times New Roman" w:cs="Times New Roman"/>
                <w:i/>
              </w:rPr>
            </w:pPr>
            <w:r w:rsidRPr="00FD20C5">
              <w:rPr>
                <w:rFonts w:ascii="Times New Roman" w:hAnsi="Times New Roman" w:cs="Times New Roman"/>
                <w:i/>
              </w:rPr>
              <w:t xml:space="preserve">«влечет наложение административного штрафа </w:t>
            </w:r>
            <w:proofErr w:type="gramStart"/>
            <w:r w:rsidRPr="00FD20C5">
              <w:rPr>
                <w:rFonts w:ascii="Times New Roman" w:hAnsi="Times New Roman" w:cs="Times New Roman"/>
                <w:i/>
              </w:rPr>
              <w:t>на должностных лиц в размере от двадцати тысяч до тридцати тысяч рублей</w:t>
            </w:r>
            <w:proofErr w:type="gramEnd"/>
            <w:r w:rsidRPr="00FD20C5">
              <w:rPr>
                <w:rFonts w:ascii="Times New Roman" w:hAnsi="Times New Roman" w:cs="Times New Roman"/>
                <w:i/>
              </w:rPr>
              <w:t>; на лиц, осуществляющих предпринимательскую деятельность без образования</w:t>
            </w:r>
          </w:p>
          <w:p w:rsidR="001F57AB" w:rsidRPr="00FD20C5" w:rsidRDefault="001F57AB" w:rsidP="00904D8C">
            <w:pPr>
              <w:jc w:val="both"/>
              <w:rPr>
                <w:rFonts w:ascii="Times New Roman" w:hAnsi="Times New Roman" w:cs="Times New Roman"/>
                <w:b/>
                <w:i/>
              </w:rPr>
            </w:pPr>
            <w:r w:rsidRPr="00FD20C5">
              <w:rPr>
                <w:rFonts w:ascii="Times New Roman" w:hAnsi="Times New Roman" w:cs="Times New Roman"/>
                <w:i/>
              </w:rPr>
              <w:t>юридического лица, - от двадцати тысяч до тридцати тысяч рублей; на юридических лиц</w:t>
            </w:r>
            <w:r w:rsidRPr="00FD20C5">
              <w:rPr>
                <w:rFonts w:ascii="Times New Roman" w:hAnsi="Times New Roman" w:cs="Times New Roman"/>
              </w:rPr>
              <w:t xml:space="preserve"> - </w:t>
            </w:r>
            <w:r w:rsidRPr="00FD20C5">
              <w:rPr>
                <w:rFonts w:ascii="Times New Roman" w:hAnsi="Times New Roman" w:cs="Times New Roman"/>
                <w:b/>
                <w:i/>
              </w:rPr>
              <w:t>от одного до пяти процентов совокупных затрат на потребление природного газа, дизельного и иного топлива, мазута, тепловой энергии, угля, электрической энергии за календарный год.</w:t>
            </w:r>
          </w:p>
          <w:p w:rsidR="003433C9" w:rsidRPr="00FD20C5" w:rsidRDefault="003433C9" w:rsidP="00904D8C">
            <w:pPr>
              <w:jc w:val="both"/>
              <w:rPr>
                <w:rFonts w:ascii="Times New Roman" w:hAnsi="Times New Roman" w:cs="Times New Roman"/>
              </w:rPr>
            </w:pPr>
          </w:p>
        </w:tc>
        <w:tc>
          <w:tcPr>
            <w:tcW w:w="4395" w:type="dxa"/>
          </w:tcPr>
          <w:p w:rsidR="001F57AB" w:rsidRPr="00FD20C5" w:rsidRDefault="001F57AB" w:rsidP="001F57AB">
            <w:pPr>
              <w:jc w:val="both"/>
              <w:rPr>
                <w:rFonts w:ascii="Times New Roman" w:hAnsi="Times New Roman" w:cs="Times New Roman"/>
                <w:b/>
                <w:i/>
              </w:rPr>
            </w:pPr>
            <w:r w:rsidRPr="00FD20C5">
              <w:rPr>
                <w:rFonts w:ascii="Times New Roman" w:hAnsi="Times New Roman" w:cs="Times New Roman"/>
              </w:rPr>
              <w:lastRenderedPageBreak/>
              <w:t>В данной части статьи 9.16</w:t>
            </w:r>
            <w:r w:rsidR="00617962" w:rsidRPr="00FD20C5">
              <w:rPr>
                <w:rFonts w:ascii="Times New Roman" w:hAnsi="Times New Roman" w:cs="Times New Roman"/>
              </w:rPr>
              <w:t>.</w:t>
            </w:r>
            <w:r w:rsidRPr="00FD20C5">
              <w:rPr>
                <w:rFonts w:ascii="Times New Roman" w:hAnsi="Times New Roman" w:cs="Times New Roman"/>
              </w:rPr>
              <w:t xml:space="preserve"> говорится о несоблюдении сроков проведения обязательного энергетического обследования. Представляется </w:t>
            </w:r>
            <w:r w:rsidRPr="00FD20C5">
              <w:rPr>
                <w:rFonts w:ascii="Times New Roman" w:hAnsi="Times New Roman" w:cs="Times New Roman"/>
              </w:rPr>
              <w:lastRenderedPageBreak/>
              <w:t xml:space="preserve">целесообразным установить размер административного штрафа </w:t>
            </w:r>
            <w:r w:rsidRPr="00FD20C5">
              <w:rPr>
                <w:rFonts w:ascii="Times New Roman" w:hAnsi="Times New Roman" w:cs="Times New Roman"/>
                <w:b/>
                <w:i/>
              </w:rPr>
              <w:t>в зависимости от объема потребляемых энергоресурсов для усиления мотивации.</w:t>
            </w:r>
          </w:p>
          <w:p w:rsidR="005E1585" w:rsidRPr="00FD20C5" w:rsidRDefault="005E1585" w:rsidP="001F57AB">
            <w:pPr>
              <w:jc w:val="both"/>
              <w:rPr>
                <w:rFonts w:ascii="Times New Roman" w:hAnsi="Times New Roman" w:cs="Times New Roman"/>
              </w:rPr>
            </w:pPr>
          </w:p>
        </w:tc>
      </w:tr>
      <w:tr w:rsidR="005E1585" w:rsidRPr="00FD20C5" w:rsidTr="003826BB">
        <w:tc>
          <w:tcPr>
            <w:tcW w:w="534" w:type="dxa"/>
          </w:tcPr>
          <w:p w:rsidR="005E1585" w:rsidRPr="00FD20C5" w:rsidRDefault="004F679A" w:rsidP="00F060D2">
            <w:pPr>
              <w:jc w:val="both"/>
              <w:rPr>
                <w:rFonts w:ascii="Times New Roman" w:hAnsi="Times New Roman" w:cs="Times New Roman"/>
              </w:rPr>
            </w:pPr>
            <w:r w:rsidRPr="00FD20C5">
              <w:rPr>
                <w:rFonts w:ascii="Times New Roman" w:hAnsi="Times New Roman" w:cs="Times New Roman"/>
              </w:rPr>
              <w:lastRenderedPageBreak/>
              <w:t>1</w:t>
            </w:r>
            <w:r w:rsidR="00F060D2" w:rsidRPr="00FD20C5">
              <w:rPr>
                <w:rFonts w:ascii="Times New Roman" w:hAnsi="Times New Roman" w:cs="Times New Roman"/>
              </w:rPr>
              <w:t>7</w:t>
            </w:r>
            <w:r w:rsidR="00AA371C" w:rsidRPr="00FD20C5">
              <w:rPr>
                <w:rFonts w:ascii="Times New Roman" w:hAnsi="Times New Roman" w:cs="Times New Roman"/>
              </w:rPr>
              <w:t>.</w:t>
            </w:r>
          </w:p>
        </w:tc>
        <w:tc>
          <w:tcPr>
            <w:tcW w:w="5103" w:type="dxa"/>
          </w:tcPr>
          <w:p w:rsidR="001F57AB" w:rsidRPr="00736ECC" w:rsidRDefault="00AA371C" w:rsidP="001F57AB">
            <w:pPr>
              <w:pStyle w:val="11"/>
              <w:tabs>
                <w:tab w:val="left" w:pos="1134"/>
              </w:tabs>
              <w:ind w:left="0"/>
              <w:jc w:val="left"/>
              <w:rPr>
                <w:rFonts w:ascii="Times New Roman" w:hAnsi="Times New Roman" w:cs="Times New Roman"/>
                <w:b/>
                <w:i/>
                <w:u w:val="single"/>
              </w:rPr>
            </w:pPr>
            <w:r w:rsidRPr="00736ECC">
              <w:rPr>
                <w:rFonts w:ascii="Times New Roman" w:hAnsi="Times New Roman" w:cs="Times New Roman"/>
                <w:b/>
                <w:i/>
                <w:u w:val="single"/>
              </w:rPr>
              <w:t>Пункт 2 статьи 2</w:t>
            </w:r>
            <w:r w:rsidR="00FD20C5" w:rsidRPr="00736ECC">
              <w:rPr>
                <w:rFonts w:ascii="Times New Roman" w:hAnsi="Times New Roman" w:cs="Times New Roman"/>
                <w:b/>
                <w:i/>
                <w:u w:val="single"/>
              </w:rPr>
              <w:t xml:space="preserve"> Законопроекта</w:t>
            </w:r>
            <w:r w:rsidRPr="00736ECC">
              <w:rPr>
                <w:rFonts w:ascii="Times New Roman" w:hAnsi="Times New Roman" w:cs="Times New Roman"/>
                <w:b/>
                <w:i/>
                <w:u w:val="single"/>
              </w:rPr>
              <w:t>:</w:t>
            </w:r>
          </w:p>
          <w:p w:rsidR="007B7FF0" w:rsidRPr="00FD20C5" w:rsidRDefault="007B7FF0" w:rsidP="001F57AB">
            <w:pPr>
              <w:pStyle w:val="11"/>
              <w:tabs>
                <w:tab w:val="left" w:pos="1134"/>
              </w:tabs>
              <w:spacing w:after="200" w:line="276" w:lineRule="auto"/>
              <w:ind w:left="0"/>
              <w:jc w:val="left"/>
              <w:rPr>
                <w:rFonts w:ascii="Times New Roman" w:hAnsi="Times New Roman" w:cs="Times New Roman"/>
                <w:b/>
                <w:i/>
              </w:rPr>
            </w:pPr>
          </w:p>
          <w:p w:rsidR="001F57AB" w:rsidRPr="00FD20C5" w:rsidRDefault="00AA371C" w:rsidP="001F57AB">
            <w:pPr>
              <w:pStyle w:val="11"/>
              <w:tabs>
                <w:tab w:val="left" w:pos="1134"/>
              </w:tabs>
              <w:ind w:left="0"/>
              <w:jc w:val="left"/>
              <w:rPr>
                <w:rFonts w:ascii="Times New Roman" w:hAnsi="Times New Roman" w:cs="Times New Roman"/>
              </w:rPr>
            </w:pPr>
            <w:r w:rsidRPr="00FD20C5">
              <w:rPr>
                <w:rFonts w:ascii="Times New Roman" w:hAnsi="Times New Roman" w:cs="Times New Roman"/>
              </w:rPr>
              <w:t>«</w:t>
            </w:r>
            <w:r w:rsidR="001F57AB" w:rsidRPr="00FD20C5">
              <w:rPr>
                <w:rFonts w:ascii="Times New Roman" w:hAnsi="Times New Roman" w:cs="Times New Roman"/>
              </w:rPr>
              <w:t>2)</w:t>
            </w:r>
            <w:r w:rsidR="001F57AB" w:rsidRPr="00FD20C5">
              <w:rPr>
                <w:rFonts w:ascii="Times New Roman" w:hAnsi="Times New Roman" w:cs="Times New Roman"/>
                <w:lang w:val="en-US"/>
              </w:rPr>
              <w:t> </w:t>
            </w:r>
            <w:r w:rsidR="001F57AB" w:rsidRPr="00FD20C5">
              <w:rPr>
                <w:rFonts w:ascii="Times New Roman" w:hAnsi="Times New Roman" w:cs="Times New Roman"/>
              </w:rPr>
              <w:t>часть 9  изложить в следующей редакции:</w:t>
            </w:r>
          </w:p>
          <w:p w:rsidR="005E1585" w:rsidRPr="00FD20C5" w:rsidRDefault="001F57AB" w:rsidP="00AA371C">
            <w:pPr>
              <w:pStyle w:val="11"/>
              <w:tabs>
                <w:tab w:val="left" w:pos="1134"/>
              </w:tabs>
              <w:ind w:left="0"/>
              <w:rPr>
                <w:rFonts w:ascii="Times New Roman" w:hAnsi="Times New Roman" w:cs="Times New Roman"/>
              </w:rPr>
            </w:pPr>
            <w:r w:rsidRPr="00FD20C5">
              <w:rPr>
                <w:rFonts w:ascii="Times New Roman" w:hAnsi="Times New Roman" w:cs="Times New Roman"/>
              </w:rPr>
              <w:t xml:space="preserve">«9. </w:t>
            </w:r>
            <w:proofErr w:type="gramStart"/>
            <w:r w:rsidRPr="00FD20C5">
              <w:rPr>
                <w:rFonts w:ascii="Times New Roman" w:hAnsi="Times New Roman" w:cs="Times New Roman"/>
              </w:rPr>
              <w:t xml:space="preserve">Несоблюдение саморегулируемой организацией в области энергетического обследования требований к проведению энергетического обследования, требований к стандартам и правилам саморегулируемой организации в области энергетического обследования,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по вопросам проведения энергетического </w:t>
            </w:r>
            <w:r w:rsidRPr="00FD20C5">
              <w:rPr>
                <w:rFonts w:ascii="Times New Roman" w:hAnsi="Times New Roman" w:cs="Times New Roman"/>
              </w:rPr>
              <w:lastRenderedPageBreak/>
              <w:t>обследования – влечет наложение административного штрафа на должностных лиц в размере от десяти тысяч до пятнадцати</w:t>
            </w:r>
            <w:proofErr w:type="gramEnd"/>
            <w:r w:rsidRPr="00FD20C5">
              <w:rPr>
                <w:rFonts w:ascii="Times New Roman" w:hAnsi="Times New Roman" w:cs="Times New Roman"/>
              </w:rPr>
              <w:t xml:space="preserve"> тысяч рублей; на юридических лиц – от пятидесяти тысяч до двухсот пятидесяти тысяч рублей</w:t>
            </w:r>
            <w:proofErr w:type="gramStart"/>
            <w:r w:rsidRPr="00FD20C5">
              <w:rPr>
                <w:rFonts w:ascii="Times New Roman" w:hAnsi="Times New Roman" w:cs="Times New Roman"/>
              </w:rPr>
              <w:t>.».</w:t>
            </w:r>
            <w:proofErr w:type="gramEnd"/>
          </w:p>
        </w:tc>
        <w:tc>
          <w:tcPr>
            <w:tcW w:w="5244" w:type="dxa"/>
          </w:tcPr>
          <w:p w:rsidR="005E1585" w:rsidRPr="00FD20C5" w:rsidRDefault="00617962" w:rsidP="003826BB">
            <w:pPr>
              <w:spacing w:after="200" w:line="276" w:lineRule="auto"/>
              <w:jc w:val="both"/>
              <w:rPr>
                <w:rFonts w:ascii="Times New Roman" w:hAnsi="Times New Roman" w:cs="Times New Roman"/>
                <w:b/>
              </w:rPr>
            </w:pPr>
            <w:r w:rsidRPr="00FD20C5">
              <w:rPr>
                <w:rFonts w:ascii="Times New Roman" w:hAnsi="Times New Roman" w:cs="Times New Roman"/>
                <w:b/>
              </w:rPr>
              <w:lastRenderedPageBreak/>
              <w:t>Предлагаем</w:t>
            </w:r>
            <w:r w:rsidR="007B7FF0" w:rsidRPr="00FD20C5">
              <w:rPr>
                <w:rFonts w:ascii="Times New Roman" w:hAnsi="Times New Roman" w:cs="Times New Roman"/>
                <w:b/>
              </w:rPr>
              <w:t xml:space="preserve"> следующую редакцию</w:t>
            </w:r>
            <w:r w:rsidRPr="00FD20C5">
              <w:rPr>
                <w:rFonts w:ascii="Times New Roman" w:hAnsi="Times New Roman" w:cs="Times New Roman"/>
                <w:b/>
              </w:rPr>
              <w:t>:</w:t>
            </w:r>
          </w:p>
          <w:p w:rsidR="007B7FF0" w:rsidRPr="00FD20C5" w:rsidRDefault="007B7FF0" w:rsidP="00904D8C">
            <w:pPr>
              <w:pStyle w:val="11"/>
              <w:tabs>
                <w:tab w:val="left" w:pos="1134"/>
              </w:tabs>
              <w:ind w:left="0"/>
              <w:jc w:val="left"/>
              <w:rPr>
                <w:rFonts w:ascii="Times New Roman" w:hAnsi="Times New Roman" w:cs="Times New Roman"/>
                <w:b/>
                <w:i/>
              </w:rPr>
            </w:pPr>
            <w:r w:rsidRPr="00FD20C5">
              <w:rPr>
                <w:rFonts w:ascii="Times New Roman" w:hAnsi="Times New Roman" w:cs="Times New Roman"/>
                <w:b/>
                <w:i/>
              </w:rPr>
              <w:t xml:space="preserve"> </w:t>
            </w:r>
            <w:r w:rsidR="00617962" w:rsidRPr="00FD20C5">
              <w:rPr>
                <w:rFonts w:ascii="Times New Roman" w:hAnsi="Times New Roman" w:cs="Times New Roman"/>
                <w:b/>
                <w:i/>
              </w:rPr>
              <w:t>«2) в части 9:</w:t>
            </w:r>
          </w:p>
          <w:p w:rsidR="00617962" w:rsidRPr="00FD20C5" w:rsidRDefault="00617962" w:rsidP="00904D8C">
            <w:pPr>
              <w:pStyle w:val="11"/>
              <w:tabs>
                <w:tab w:val="left" w:pos="1134"/>
              </w:tabs>
              <w:ind w:left="0"/>
              <w:jc w:val="left"/>
              <w:rPr>
                <w:rFonts w:ascii="Times New Roman" w:hAnsi="Times New Roman" w:cs="Times New Roman"/>
                <w:b/>
                <w:i/>
              </w:rPr>
            </w:pPr>
            <w:r w:rsidRPr="00FD20C5">
              <w:rPr>
                <w:rFonts w:ascii="Times New Roman" w:hAnsi="Times New Roman" w:cs="Times New Roman"/>
                <w:b/>
                <w:i/>
              </w:rPr>
              <w:t>абзац второй изложить в следующей редакции:</w:t>
            </w:r>
          </w:p>
          <w:p w:rsidR="00617962" w:rsidRPr="00FD20C5" w:rsidRDefault="00617962" w:rsidP="00904D8C">
            <w:pPr>
              <w:jc w:val="both"/>
              <w:rPr>
                <w:rFonts w:ascii="Times New Roman" w:hAnsi="Times New Roman" w:cs="Times New Roman"/>
                <w:b/>
                <w:i/>
              </w:rPr>
            </w:pPr>
            <w:r w:rsidRPr="00FD20C5">
              <w:rPr>
                <w:rFonts w:ascii="Times New Roman" w:hAnsi="Times New Roman" w:cs="Times New Roman"/>
                <w:b/>
                <w:i/>
              </w:rPr>
              <w:t xml:space="preserve">«влечет наложение административного штрафа </w:t>
            </w:r>
            <w:proofErr w:type="gramStart"/>
            <w:r w:rsidRPr="00FD20C5">
              <w:rPr>
                <w:rFonts w:ascii="Times New Roman" w:hAnsi="Times New Roman" w:cs="Times New Roman"/>
                <w:b/>
                <w:i/>
              </w:rPr>
              <w:t>на должностных лиц в размере от десяти тысяч до пятнадцати тысяч рублей</w:t>
            </w:r>
            <w:proofErr w:type="gramEnd"/>
            <w:r w:rsidRPr="00FD20C5">
              <w:rPr>
                <w:rFonts w:ascii="Times New Roman" w:hAnsi="Times New Roman" w:cs="Times New Roman"/>
                <w:b/>
                <w:i/>
              </w:rPr>
              <w:t>; на юридических лиц – от пятидесяти тысяч до двухсот пятидесяти тысяч рублей.».</w:t>
            </w:r>
          </w:p>
          <w:p w:rsidR="00617962" w:rsidRPr="00FD20C5" w:rsidRDefault="00617962" w:rsidP="003826BB">
            <w:pPr>
              <w:spacing w:after="200" w:line="276" w:lineRule="auto"/>
              <w:jc w:val="both"/>
              <w:rPr>
                <w:rFonts w:ascii="Times New Roman" w:hAnsi="Times New Roman" w:cs="Times New Roman"/>
                <w:b/>
                <w:i/>
              </w:rPr>
            </w:pPr>
          </w:p>
          <w:p w:rsidR="00617962" w:rsidRPr="00FD20C5" w:rsidRDefault="00617962" w:rsidP="003826BB">
            <w:pPr>
              <w:spacing w:after="200" w:line="276" w:lineRule="auto"/>
              <w:jc w:val="both"/>
              <w:rPr>
                <w:rFonts w:ascii="Times New Roman" w:hAnsi="Times New Roman" w:cs="Times New Roman"/>
                <w:b/>
              </w:rPr>
            </w:pPr>
          </w:p>
        </w:tc>
        <w:tc>
          <w:tcPr>
            <w:tcW w:w="4395" w:type="dxa"/>
          </w:tcPr>
          <w:p w:rsidR="005E1585" w:rsidRPr="00FD20C5" w:rsidRDefault="00AA371C" w:rsidP="00904D8C">
            <w:pPr>
              <w:jc w:val="both"/>
              <w:rPr>
                <w:rFonts w:ascii="Times New Roman" w:hAnsi="Times New Roman" w:cs="Times New Roman"/>
              </w:rPr>
            </w:pPr>
            <w:r w:rsidRPr="00FD20C5">
              <w:rPr>
                <w:rFonts w:ascii="Times New Roman" w:hAnsi="Times New Roman" w:cs="Times New Roman"/>
              </w:rPr>
              <w:t xml:space="preserve">Установление административной ответственности саморегулируемой организации </w:t>
            </w:r>
            <w:proofErr w:type="gramStart"/>
            <w:r w:rsidRPr="00FD20C5">
              <w:rPr>
                <w:rFonts w:ascii="Times New Roman" w:hAnsi="Times New Roman" w:cs="Times New Roman"/>
              </w:rPr>
              <w:t>в области энергетического обследования за несоблюдение требований к проведению энергетического обследования необоснованно в связи</w:t>
            </w:r>
            <w:proofErr w:type="gramEnd"/>
            <w:r w:rsidRPr="00FD20C5">
              <w:rPr>
                <w:rFonts w:ascii="Times New Roman" w:hAnsi="Times New Roman" w:cs="Times New Roman"/>
              </w:rPr>
              <w:t xml:space="preserve"> с тем, что саморегулируемая организация </w:t>
            </w:r>
            <w:r w:rsidRPr="00FD20C5">
              <w:rPr>
                <w:rFonts w:ascii="Times New Roman" w:hAnsi="Times New Roman" w:cs="Times New Roman"/>
                <w:b/>
              </w:rPr>
              <w:t>не проводит энергетических обследований.</w:t>
            </w:r>
            <w:r w:rsidRPr="00FD20C5">
              <w:rPr>
                <w:rFonts w:ascii="Times New Roman" w:hAnsi="Times New Roman" w:cs="Times New Roman"/>
              </w:rPr>
              <w:t xml:space="preserve"> Также не обоснована ответственность за несоблюдение требований к стандартам и правилам саморегулируемой организацией. Само по себе установление требований к форме и содержанию документов саморегулируемой организации федеральным органом исполнительной </w:t>
            </w:r>
            <w:r w:rsidRPr="00FD20C5">
              <w:rPr>
                <w:rFonts w:ascii="Times New Roman" w:hAnsi="Times New Roman" w:cs="Times New Roman"/>
              </w:rPr>
              <w:lastRenderedPageBreak/>
              <w:t xml:space="preserve">власти противоречит положениям действующего законодательства (см. обоснование к п. </w:t>
            </w:r>
            <w:r w:rsidR="004F679A" w:rsidRPr="00FD20C5">
              <w:rPr>
                <w:rFonts w:ascii="Times New Roman" w:hAnsi="Times New Roman" w:cs="Times New Roman"/>
              </w:rPr>
              <w:t>9</w:t>
            </w:r>
            <w:r w:rsidRPr="00FD20C5">
              <w:rPr>
                <w:rFonts w:ascii="Times New Roman" w:hAnsi="Times New Roman" w:cs="Times New Roman"/>
              </w:rPr>
              <w:t xml:space="preserve"> настоящих поправок). Кроме того, частью 9 ст. 18 Федерального закона «Об энергосбережении …» № 261-ФЗ установлен порядок осуществления государственного </w:t>
            </w:r>
            <w:proofErr w:type="gramStart"/>
            <w:r w:rsidRPr="00FD20C5">
              <w:rPr>
                <w:rFonts w:ascii="Times New Roman" w:hAnsi="Times New Roman" w:cs="Times New Roman"/>
              </w:rPr>
              <w:t>контроля за</w:t>
            </w:r>
            <w:proofErr w:type="gramEnd"/>
            <w:r w:rsidRPr="00FD20C5">
              <w:rPr>
                <w:rFonts w:ascii="Times New Roman" w:hAnsi="Times New Roman" w:cs="Times New Roman"/>
              </w:rPr>
              <w:t xml:space="preserve"> деятельностью саморегулируемой организации, в том числе при выявлении в результате проверки тех или иных нарушений.</w:t>
            </w:r>
            <w:r w:rsidR="003433C9" w:rsidRPr="00FD20C5">
              <w:rPr>
                <w:rFonts w:ascii="Times New Roman" w:hAnsi="Times New Roman" w:cs="Times New Roman"/>
              </w:rPr>
              <w:t xml:space="preserve"> </w:t>
            </w:r>
            <w:r w:rsidRPr="00FD20C5">
              <w:rPr>
                <w:rFonts w:ascii="Times New Roman" w:hAnsi="Times New Roman" w:cs="Times New Roman"/>
              </w:rPr>
              <w:t>Ч.5 ст. 22 Федерального закона «</w:t>
            </w:r>
            <w:r w:rsidR="007B7FF0" w:rsidRPr="00FD20C5">
              <w:rPr>
                <w:rFonts w:ascii="Times New Roman" w:hAnsi="Times New Roman" w:cs="Times New Roman"/>
              </w:rPr>
              <w:t>О</w:t>
            </w:r>
            <w:r w:rsidRPr="00FD20C5">
              <w:rPr>
                <w:rFonts w:ascii="Times New Roman" w:hAnsi="Times New Roman" w:cs="Times New Roman"/>
              </w:rPr>
              <w:t xml:space="preserve"> саморегулируемых организациях» № 315-ФЗ предусмотрено право органа надзора обратиться в суд с требованием об исключении сведений из государственного реестра саморегулируемых организаций на основании несоответствия саморегулируемой организации или ее деятельности требованиям федеральных законов.</w:t>
            </w:r>
          </w:p>
        </w:tc>
      </w:tr>
    </w:tbl>
    <w:p w:rsidR="000D0969" w:rsidRPr="00FD20C5" w:rsidRDefault="000D0969" w:rsidP="000D0969">
      <w:pPr>
        <w:jc w:val="both"/>
        <w:rPr>
          <w:rFonts w:ascii="Times New Roman" w:hAnsi="Times New Roman" w:cs="Times New Roman"/>
        </w:rPr>
      </w:pPr>
    </w:p>
    <w:sectPr w:rsidR="000D0969" w:rsidRPr="00FD20C5" w:rsidSect="00CE5329">
      <w:headerReference w:type="default" r:id="rId9"/>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AB9" w:rsidRDefault="003D0AB9" w:rsidP="00380C8F">
      <w:pPr>
        <w:spacing w:after="0" w:line="240" w:lineRule="auto"/>
      </w:pPr>
      <w:r>
        <w:separator/>
      </w:r>
    </w:p>
  </w:endnote>
  <w:endnote w:type="continuationSeparator" w:id="0">
    <w:p w:rsidR="003D0AB9" w:rsidRDefault="003D0AB9" w:rsidP="00380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AB9" w:rsidRDefault="003D0AB9" w:rsidP="00380C8F">
      <w:pPr>
        <w:spacing w:after="0" w:line="240" w:lineRule="auto"/>
      </w:pPr>
      <w:r>
        <w:separator/>
      </w:r>
    </w:p>
  </w:footnote>
  <w:footnote w:type="continuationSeparator" w:id="0">
    <w:p w:rsidR="003D0AB9" w:rsidRDefault="003D0AB9" w:rsidP="00380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140951"/>
      <w:docPartObj>
        <w:docPartGallery w:val="Page Numbers (Top of Page)"/>
        <w:docPartUnique/>
      </w:docPartObj>
    </w:sdtPr>
    <w:sdtEndPr/>
    <w:sdtContent>
      <w:p w:rsidR="00380C8F" w:rsidRDefault="00380C8F">
        <w:pPr>
          <w:pStyle w:val="ac"/>
          <w:jc w:val="right"/>
        </w:pPr>
        <w:r>
          <w:fldChar w:fldCharType="begin"/>
        </w:r>
        <w:r>
          <w:instrText>PAGE   \* MERGEFORMAT</w:instrText>
        </w:r>
        <w:r>
          <w:fldChar w:fldCharType="separate"/>
        </w:r>
        <w:r w:rsidR="004B0E40">
          <w:rPr>
            <w:noProof/>
          </w:rPr>
          <w:t>2</w:t>
        </w:r>
        <w:r>
          <w:fldChar w:fldCharType="end"/>
        </w:r>
      </w:p>
    </w:sdtContent>
  </w:sdt>
  <w:p w:rsidR="00380C8F" w:rsidRDefault="00380C8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87280"/>
    <w:multiLevelType w:val="hybridMultilevel"/>
    <w:tmpl w:val="A470F89A"/>
    <w:lvl w:ilvl="0" w:tplc="E9F27690">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BC4"/>
    <w:rsid w:val="00020064"/>
    <w:rsid w:val="000417B1"/>
    <w:rsid w:val="00045E63"/>
    <w:rsid w:val="00065824"/>
    <w:rsid w:val="00077A06"/>
    <w:rsid w:val="00081AB2"/>
    <w:rsid w:val="000935E0"/>
    <w:rsid w:val="000B7653"/>
    <w:rsid w:val="000D0969"/>
    <w:rsid w:val="000F54B9"/>
    <w:rsid w:val="000F6287"/>
    <w:rsid w:val="00116084"/>
    <w:rsid w:val="001565D9"/>
    <w:rsid w:val="00165288"/>
    <w:rsid w:val="00193CCC"/>
    <w:rsid w:val="001B4800"/>
    <w:rsid w:val="001C4367"/>
    <w:rsid w:val="001C5C30"/>
    <w:rsid w:val="001E4018"/>
    <w:rsid w:val="001F5650"/>
    <w:rsid w:val="001F57AB"/>
    <w:rsid w:val="00236D1F"/>
    <w:rsid w:val="00237AE8"/>
    <w:rsid w:val="00280121"/>
    <w:rsid w:val="00280247"/>
    <w:rsid w:val="00281032"/>
    <w:rsid w:val="002813A2"/>
    <w:rsid w:val="002C1E32"/>
    <w:rsid w:val="002D232B"/>
    <w:rsid w:val="00302130"/>
    <w:rsid w:val="00341424"/>
    <w:rsid w:val="003433C9"/>
    <w:rsid w:val="00345517"/>
    <w:rsid w:val="003534F1"/>
    <w:rsid w:val="003573F6"/>
    <w:rsid w:val="00366FF0"/>
    <w:rsid w:val="00373668"/>
    <w:rsid w:val="00375745"/>
    <w:rsid w:val="00380C8F"/>
    <w:rsid w:val="00385128"/>
    <w:rsid w:val="00396E4F"/>
    <w:rsid w:val="003B4D65"/>
    <w:rsid w:val="003D0AB9"/>
    <w:rsid w:val="003F23D4"/>
    <w:rsid w:val="003F6D87"/>
    <w:rsid w:val="00421AEA"/>
    <w:rsid w:val="00444F02"/>
    <w:rsid w:val="00475FBC"/>
    <w:rsid w:val="004A19BC"/>
    <w:rsid w:val="004A19EB"/>
    <w:rsid w:val="004A76E4"/>
    <w:rsid w:val="004B0E40"/>
    <w:rsid w:val="004C6C4D"/>
    <w:rsid w:val="004F679A"/>
    <w:rsid w:val="0051552E"/>
    <w:rsid w:val="00533BFB"/>
    <w:rsid w:val="00537663"/>
    <w:rsid w:val="005577C3"/>
    <w:rsid w:val="00565484"/>
    <w:rsid w:val="005870C4"/>
    <w:rsid w:val="00595A54"/>
    <w:rsid w:val="005A5923"/>
    <w:rsid w:val="005B7400"/>
    <w:rsid w:val="005C2657"/>
    <w:rsid w:val="005E1585"/>
    <w:rsid w:val="005E1BBB"/>
    <w:rsid w:val="005F0357"/>
    <w:rsid w:val="00602DC0"/>
    <w:rsid w:val="00617962"/>
    <w:rsid w:val="006436A3"/>
    <w:rsid w:val="00646511"/>
    <w:rsid w:val="006714CA"/>
    <w:rsid w:val="00675041"/>
    <w:rsid w:val="00683F64"/>
    <w:rsid w:val="006A0B38"/>
    <w:rsid w:val="006B6926"/>
    <w:rsid w:val="006B7F02"/>
    <w:rsid w:val="006C4FD3"/>
    <w:rsid w:val="007234B0"/>
    <w:rsid w:val="00724609"/>
    <w:rsid w:val="00736ECC"/>
    <w:rsid w:val="007455B2"/>
    <w:rsid w:val="00745A95"/>
    <w:rsid w:val="00783A79"/>
    <w:rsid w:val="007B7FF0"/>
    <w:rsid w:val="007F4CD4"/>
    <w:rsid w:val="00810A3F"/>
    <w:rsid w:val="00821BC4"/>
    <w:rsid w:val="0082286E"/>
    <w:rsid w:val="00835A84"/>
    <w:rsid w:val="00894384"/>
    <w:rsid w:val="008A7599"/>
    <w:rsid w:val="008D21DE"/>
    <w:rsid w:val="008E6B2D"/>
    <w:rsid w:val="00904D8C"/>
    <w:rsid w:val="00923E42"/>
    <w:rsid w:val="00927EC2"/>
    <w:rsid w:val="009339BF"/>
    <w:rsid w:val="00972376"/>
    <w:rsid w:val="00975027"/>
    <w:rsid w:val="009812CE"/>
    <w:rsid w:val="009966F2"/>
    <w:rsid w:val="009B767D"/>
    <w:rsid w:val="009D4C04"/>
    <w:rsid w:val="00A00EF9"/>
    <w:rsid w:val="00A01458"/>
    <w:rsid w:val="00A36FD9"/>
    <w:rsid w:val="00A60C07"/>
    <w:rsid w:val="00A71D21"/>
    <w:rsid w:val="00AA371C"/>
    <w:rsid w:val="00AD1877"/>
    <w:rsid w:val="00AE0F44"/>
    <w:rsid w:val="00AE24E1"/>
    <w:rsid w:val="00AE7E82"/>
    <w:rsid w:val="00B06712"/>
    <w:rsid w:val="00B250BC"/>
    <w:rsid w:val="00B54F01"/>
    <w:rsid w:val="00BA54A6"/>
    <w:rsid w:val="00BE6D06"/>
    <w:rsid w:val="00C3166F"/>
    <w:rsid w:val="00C457E8"/>
    <w:rsid w:val="00C5756C"/>
    <w:rsid w:val="00C647B6"/>
    <w:rsid w:val="00CA6455"/>
    <w:rsid w:val="00CC3C91"/>
    <w:rsid w:val="00CE3D43"/>
    <w:rsid w:val="00CE5329"/>
    <w:rsid w:val="00D22FA7"/>
    <w:rsid w:val="00D45A49"/>
    <w:rsid w:val="00D53088"/>
    <w:rsid w:val="00D775F4"/>
    <w:rsid w:val="00D961A1"/>
    <w:rsid w:val="00DA0D50"/>
    <w:rsid w:val="00DD3FD4"/>
    <w:rsid w:val="00DE7851"/>
    <w:rsid w:val="00E22483"/>
    <w:rsid w:val="00E32A47"/>
    <w:rsid w:val="00E40FEC"/>
    <w:rsid w:val="00E60B4B"/>
    <w:rsid w:val="00E61353"/>
    <w:rsid w:val="00E86FA7"/>
    <w:rsid w:val="00EB6441"/>
    <w:rsid w:val="00EC6278"/>
    <w:rsid w:val="00ED7645"/>
    <w:rsid w:val="00EF133E"/>
    <w:rsid w:val="00EF4E00"/>
    <w:rsid w:val="00F005F7"/>
    <w:rsid w:val="00F060D2"/>
    <w:rsid w:val="00F06C95"/>
    <w:rsid w:val="00F27A5C"/>
    <w:rsid w:val="00F47E14"/>
    <w:rsid w:val="00F5452C"/>
    <w:rsid w:val="00F63B74"/>
    <w:rsid w:val="00F67995"/>
    <w:rsid w:val="00F67DBA"/>
    <w:rsid w:val="00F86F14"/>
    <w:rsid w:val="00F930A7"/>
    <w:rsid w:val="00FA7D85"/>
    <w:rsid w:val="00FD2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Нґ0звание"/>
    <w:basedOn w:val="a"/>
    <w:rsid w:val="00821BC4"/>
    <w:pPr>
      <w:widowControl w:val="0"/>
      <w:autoSpaceDE w:val="0"/>
      <w:autoSpaceDN w:val="0"/>
      <w:spacing w:after="0" w:line="240" w:lineRule="auto"/>
      <w:jc w:val="center"/>
    </w:pPr>
    <w:rPr>
      <w:rFonts w:ascii="Times New Roman" w:eastAsia="Times New Roman" w:hAnsi="Times New Roman" w:cs="Times New Roman"/>
      <w:b/>
      <w:bCs/>
      <w:sz w:val="24"/>
      <w:szCs w:val="24"/>
      <w:lang w:eastAsia="ru-RU"/>
    </w:rPr>
  </w:style>
  <w:style w:type="table" w:styleId="a3">
    <w:name w:val="Table Grid"/>
    <w:basedOn w:val="a1"/>
    <w:uiPriority w:val="59"/>
    <w:rsid w:val="000D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a"/>
    <w:next w:val="a"/>
    <w:rsid w:val="000D0969"/>
    <w:pPr>
      <w:keepNext/>
      <w:widowControl w:val="0"/>
      <w:autoSpaceDE w:val="0"/>
      <w:autoSpaceDN w:val="0"/>
      <w:spacing w:after="0" w:line="240" w:lineRule="auto"/>
      <w:outlineLvl w:val="2"/>
    </w:pPr>
    <w:rPr>
      <w:rFonts w:ascii="Times New Roman" w:eastAsia="Times New Roman" w:hAnsi="Times New Roman" w:cs="Times New Roman"/>
      <w:b/>
      <w:bCs/>
      <w:sz w:val="24"/>
      <w:szCs w:val="24"/>
      <w:lang w:eastAsia="ru-RU"/>
    </w:rPr>
  </w:style>
  <w:style w:type="paragraph" w:customStyle="1" w:styleId="11">
    <w:name w:val="Цветной список — акцент 11"/>
    <w:basedOn w:val="a"/>
    <w:uiPriority w:val="99"/>
    <w:rsid w:val="009B767D"/>
    <w:pPr>
      <w:ind w:left="720"/>
      <w:jc w:val="both"/>
    </w:pPr>
    <w:rPr>
      <w:rFonts w:ascii="Calibri" w:eastAsia="Times New Roman" w:hAnsi="Calibri" w:cs="Calibri"/>
    </w:rPr>
  </w:style>
  <w:style w:type="character" w:styleId="a4">
    <w:name w:val="annotation reference"/>
    <w:basedOn w:val="a0"/>
    <w:uiPriority w:val="99"/>
    <w:semiHidden/>
    <w:unhideWhenUsed/>
    <w:rsid w:val="00193CCC"/>
    <w:rPr>
      <w:sz w:val="16"/>
      <w:szCs w:val="16"/>
    </w:rPr>
  </w:style>
  <w:style w:type="paragraph" w:styleId="a5">
    <w:name w:val="annotation text"/>
    <w:basedOn w:val="a"/>
    <w:link w:val="a6"/>
    <w:uiPriority w:val="99"/>
    <w:semiHidden/>
    <w:unhideWhenUsed/>
    <w:rsid w:val="00193CCC"/>
    <w:pPr>
      <w:spacing w:line="240" w:lineRule="auto"/>
    </w:pPr>
    <w:rPr>
      <w:sz w:val="20"/>
      <w:szCs w:val="20"/>
    </w:rPr>
  </w:style>
  <w:style w:type="character" w:customStyle="1" w:styleId="a6">
    <w:name w:val="Текст примечания Знак"/>
    <w:basedOn w:val="a0"/>
    <w:link w:val="a5"/>
    <w:uiPriority w:val="99"/>
    <w:semiHidden/>
    <w:rsid w:val="00193CCC"/>
    <w:rPr>
      <w:sz w:val="20"/>
      <w:szCs w:val="20"/>
    </w:rPr>
  </w:style>
  <w:style w:type="paragraph" w:styleId="a7">
    <w:name w:val="annotation subject"/>
    <w:basedOn w:val="a5"/>
    <w:next w:val="a5"/>
    <w:link w:val="a8"/>
    <w:uiPriority w:val="99"/>
    <w:semiHidden/>
    <w:unhideWhenUsed/>
    <w:rsid w:val="006C4FD3"/>
    <w:rPr>
      <w:b/>
      <w:bCs/>
    </w:rPr>
  </w:style>
  <w:style w:type="character" w:customStyle="1" w:styleId="a8">
    <w:name w:val="Тема примечания Знак"/>
    <w:basedOn w:val="a6"/>
    <w:link w:val="a7"/>
    <w:uiPriority w:val="99"/>
    <w:semiHidden/>
    <w:rsid w:val="006C4FD3"/>
    <w:rPr>
      <w:b/>
      <w:bCs/>
      <w:sz w:val="20"/>
      <w:szCs w:val="20"/>
    </w:rPr>
  </w:style>
  <w:style w:type="paragraph" w:styleId="a9">
    <w:name w:val="Balloon Text"/>
    <w:basedOn w:val="a"/>
    <w:link w:val="aa"/>
    <w:uiPriority w:val="99"/>
    <w:semiHidden/>
    <w:unhideWhenUsed/>
    <w:rsid w:val="006C4FD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4FD3"/>
    <w:rPr>
      <w:rFonts w:ascii="Tahoma" w:hAnsi="Tahoma" w:cs="Tahoma"/>
      <w:sz w:val="16"/>
      <w:szCs w:val="16"/>
    </w:rPr>
  </w:style>
  <w:style w:type="paragraph" w:styleId="ab">
    <w:name w:val="Revision"/>
    <w:hidden/>
    <w:uiPriority w:val="99"/>
    <w:semiHidden/>
    <w:rsid w:val="00D45A49"/>
    <w:pPr>
      <w:spacing w:after="0" w:line="240" w:lineRule="auto"/>
    </w:pPr>
  </w:style>
  <w:style w:type="paragraph" w:styleId="ac">
    <w:name w:val="header"/>
    <w:basedOn w:val="a"/>
    <w:link w:val="ad"/>
    <w:uiPriority w:val="99"/>
    <w:unhideWhenUsed/>
    <w:rsid w:val="00380C8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80C8F"/>
  </w:style>
  <w:style w:type="paragraph" w:styleId="ae">
    <w:name w:val="footer"/>
    <w:basedOn w:val="a"/>
    <w:link w:val="af"/>
    <w:uiPriority w:val="99"/>
    <w:unhideWhenUsed/>
    <w:rsid w:val="00380C8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80C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Нґ0звание"/>
    <w:basedOn w:val="a"/>
    <w:rsid w:val="00821BC4"/>
    <w:pPr>
      <w:widowControl w:val="0"/>
      <w:autoSpaceDE w:val="0"/>
      <w:autoSpaceDN w:val="0"/>
      <w:spacing w:after="0" w:line="240" w:lineRule="auto"/>
      <w:jc w:val="center"/>
    </w:pPr>
    <w:rPr>
      <w:rFonts w:ascii="Times New Roman" w:eastAsia="Times New Roman" w:hAnsi="Times New Roman" w:cs="Times New Roman"/>
      <w:b/>
      <w:bCs/>
      <w:sz w:val="24"/>
      <w:szCs w:val="24"/>
      <w:lang w:eastAsia="ru-RU"/>
    </w:rPr>
  </w:style>
  <w:style w:type="table" w:styleId="a3">
    <w:name w:val="Table Grid"/>
    <w:basedOn w:val="a1"/>
    <w:uiPriority w:val="59"/>
    <w:rsid w:val="000D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a"/>
    <w:next w:val="a"/>
    <w:rsid w:val="000D0969"/>
    <w:pPr>
      <w:keepNext/>
      <w:widowControl w:val="0"/>
      <w:autoSpaceDE w:val="0"/>
      <w:autoSpaceDN w:val="0"/>
      <w:spacing w:after="0" w:line="240" w:lineRule="auto"/>
      <w:outlineLvl w:val="2"/>
    </w:pPr>
    <w:rPr>
      <w:rFonts w:ascii="Times New Roman" w:eastAsia="Times New Roman" w:hAnsi="Times New Roman" w:cs="Times New Roman"/>
      <w:b/>
      <w:bCs/>
      <w:sz w:val="24"/>
      <w:szCs w:val="24"/>
      <w:lang w:eastAsia="ru-RU"/>
    </w:rPr>
  </w:style>
  <w:style w:type="paragraph" w:customStyle="1" w:styleId="11">
    <w:name w:val="Цветной список — акцент 11"/>
    <w:basedOn w:val="a"/>
    <w:uiPriority w:val="99"/>
    <w:rsid w:val="009B767D"/>
    <w:pPr>
      <w:ind w:left="720"/>
      <w:jc w:val="both"/>
    </w:pPr>
    <w:rPr>
      <w:rFonts w:ascii="Calibri" w:eastAsia="Times New Roman" w:hAnsi="Calibri" w:cs="Calibri"/>
    </w:rPr>
  </w:style>
  <w:style w:type="character" w:styleId="a4">
    <w:name w:val="annotation reference"/>
    <w:basedOn w:val="a0"/>
    <w:uiPriority w:val="99"/>
    <w:semiHidden/>
    <w:unhideWhenUsed/>
    <w:rsid w:val="00193CCC"/>
    <w:rPr>
      <w:sz w:val="16"/>
      <w:szCs w:val="16"/>
    </w:rPr>
  </w:style>
  <w:style w:type="paragraph" w:styleId="a5">
    <w:name w:val="annotation text"/>
    <w:basedOn w:val="a"/>
    <w:link w:val="a6"/>
    <w:uiPriority w:val="99"/>
    <w:semiHidden/>
    <w:unhideWhenUsed/>
    <w:rsid w:val="00193CCC"/>
    <w:pPr>
      <w:spacing w:line="240" w:lineRule="auto"/>
    </w:pPr>
    <w:rPr>
      <w:sz w:val="20"/>
      <w:szCs w:val="20"/>
    </w:rPr>
  </w:style>
  <w:style w:type="character" w:customStyle="1" w:styleId="a6">
    <w:name w:val="Текст примечания Знак"/>
    <w:basedOn w:val="a0"/>
    <w:link w:val="a5"/>
    <w:uiPriority w:val="99"/>
    <w:semiHidden/>
    <w:rsid w:val="00193CCC"/>
    <w:rPr>
      <w:sz w:val="20"/>
      <w:szCs w:val="20"/>
    </w:rPr>
  </w:style>
  <w:style w:type="paragraph" w:styleId="a7">
    <w:name w:val="annotation subject"/>
    <w:basedOn w:val="a5"/>
    <w:next w:val="a5"/>
    <w:link w:val="a8"/>
    <w:uiPriority w:val="99"/>
    <w:semiHidden/>
    <w:unhideWhenUsed/>
    <w:rsid w:val="006C4FD3"/>
    <w:rPr>
      <w:b/>
      <w:bCs/>
    </w:rPr>
  </w:style>
  <w:style w:type="character" w:customStyle="1" w:styleId="a8">
    <w:name w:val="Тема примечания Знак"/>
    <w:basedOn w:val="a6"/>
    <w:link w:val="a7"/>
    <w:uiPriority w:val="99"/>
    <w:semiHidden/>
    <w:rsid w:val="006C4FD3"/>
    <w:rPr>
      <w:b/>
      <w:bCs/>
      <w:sz w:val="20"/>
      <w:szCs w:val="20"/>
    </w:rPr>
  </w:style>
  <w:style w:type="paragraph" w:styleId="a9">
    <w:name w:val="Balloon Text"/>
    <w:basedOn w:val="a"/>
    <w:link w:val="aa"/>
    <w:uiPriority w:val="99"/>
    <w:semiHidden/>
    <w:unhideWhenUsed/>
    <w:rsid w:val="006C4FD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4FD3"/>
    <w:rPr>
      <w:rFonts w:ascii="Tahoma" w:hAnsi="Tahoma" w:cs="Tahoma"/>
      <w:sz w:val="16"/>
      <w:szCs w:val="16"/>
    </w:rPr>
  </w:style>
  <w:style w:type="paragraph" w:styleId="ab">
    <w:name w:val="Revision"/>
    <w:hidden/>
    <w:uiPriority w:val="99"/>
    <w:semiHidden/>
    <w:rsid w:val="00D45A49"/>
    <w:pPr>
      <w:spacing w:after="0" w:line="240" w:lineRule="auto"/>
    </w:pPr>
  </w:style>
  <w:style w:type="paragraph" w:styleId="ac">
    <w:name w:val="header"/>
    <w:basedOn w:val="a"/>
    <w:link w:val="ad"/>
    <w:uiPriority w:val="99"/>
    <w:unhideWhenUsed/>
    <w:rsid w:val="00380C8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80C8F"/>
  </w:style>
  <w:style w:type="paragraph" w:styleId="ae">
    <w:name w:val="footer"/>
    <w:basedOn w:val="a"/>
    <w:link w:val="af"/>
    <w:uiPriority w:val="99"/>
    <w:unhideWhenUsed/>
    <w:rsid w:val="00380C8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80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57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8D70A-656D-4724-9F83-FA52F680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19</Pages>
  <Words>6980</Words>
  <Characters>39787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Донских</dc:creator>
  <cp:lastModifiedBy>Галина Донских</cp:lastModifiedBy>
  <cp:revision>7</cp:revision>
  <cp:lastPrinted>2013-11-28T10:42:00Z</cp:lastPrinted>
  <dcterms:created xsi:type="dcterms:W3CDTF">2013-11-28T08:37:00Z</dcterms:created>
  <dcterms:modified xsi:type="dcterms:W3CDTF">2013-11-29T07:38:00Z</dcterms:modified>
</cp:coreProperties>
</file>